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CA5705" w:rsidRDefault="00CE6A78" w:rsidP="00CE6A78">
      <w:pPr>
        <w:spacing w:after="0"/>
        <w:jc w:val="center"/>
        <w:rPr>
          <w:rFonts w:ascii="Times New Roman" w:hAnsi="Times New Roman" w:cs="Times New Roman"/>
          <w:b/>
          <w:sz w:val="24"/>
          <w:szCs w:val="24"/>
          <w:u w:val="single"/>
        </w:rPr>
      </w:pPr>
      <w:r w:rsidRPr="00CA5705">
        <w:rPr>
          <w:rFonts w:ascii="Times New Roman" w:hAnsi="Times New Roman" w:cs="Times New Roman"/>
          <w:b/>
          <w:sz w:val="24"/>
          <w:szCs w:val="24"/>
          <w:u w:val="single"/>
        </w:rPr>
        <w:t>Draft Meeting Minutes of the Regular CSURA Board Meeting</w:t>
      </w:r>
    </w:p>
    <w:p w14:paraId="7D1E25FC" w14:textId="6474B7D9" w:rsidR="00CE6A78" w:rsidRPr="00CA5705" w:rsidRDefault="00CE6A78" w:rsidP="00CE6A78">
      <w:pPr>
        <w:spacing w:after="0"/>
        <w:jc w:val="center"/>
        <w:rPr>
          <w:rFonts w:ascii="Times New Roman" w:hAnsi="Times New Roman" w:cs="Times New Roman"/>
          <w:b/>
          <w:sz w:val="24"/>
          <w:szCs w:val="24"/>
          <w:u w:val="single"/>
        </w:rPr>
      </w:pPr>
      <w:r w:rsidRPr="00CA5705">
        <w:rPr>
          <w:rFonts w:ascii="Times New Roman" w:hAnsi="Times New Roman" w:cs="Times New Roman"/>
          <w:b/>
          <w:sz w:val="24"/>
          <w:szCs w:val="24"/>
          <w:u w:val="single"/>
        </w:rPr>
        <w:t>Held</w:t>
      </w:r>
      <w:r w:rsidR="00D22989" w:rsidRPr="00CA5705">
        <w:rPr>
          <w:rFonts w:ascii="Times New Roman" w:hAnsi="Times New Roman" w:cs="Times New Roman"/>
          <w:b/>
          <w:sz w:val="24"/>
          <w:szCs w:val="24"/>
          <w:u w:val="single"/>
        </w:rPr>
        <w:t xml:space="preserve"> on Wednesday, </w:t>
      </w:r>
      <w:r w:rsidR="00F61F97" w:rsidRPr="00CA5705">
        <w:rPr>
          <w:rFonts w:ascii="Times New Roman" w:hAnsi="Times New Roman" w:cs="Times New Roman"/>
          <w:b/>
          <w:sz w:val="24"/>
          <w:szCs w:val="24"/>
          <w:u w:val="single"/>
        </w:rPr>
        <w:t>January 29, 2020</w:t>
      </w:r>
    </w:p>
    <w:p w14:paraId="246CDD5E" w14:textId="77777777" w:rsidR="00F61F97" w:rsidRPr="00CA5705" w:rsidRDefault="00F61F97" w:rsidP="00CE6A78">
      <w:pPr>
        <w:spacing w:after="0"/>
        <w:jc w:val="center"/>
        <w:rPr>
          <w:rFonts w:ascii="Times New Roman" w:hAnsi="Times New Roman" w:cs="Times New Roman"/>
          <w:b/>
          <w:sz w:val="24"/>
          <w:szCs w:val="24"/>
          <w:u w:val="single"/>
        </w:rPr>
      </w:pPr>
      <w:r w:rsidRPr="00CA5705">
        <w:rPr>
          <w:rFonts w:ascii="Times New Roman" w:hAnsi="Times New Roman" w:cs="Times New Roman"/>
          <w:b/>
          <w:sz w:val="24"/>
          <w:szCs w:val="24"/>
          <w:u w:val="single"/>
        </w:rPr>
        <w:t>CS Utilities Blue River Board Room, 121 South Tejon Street</w:t>
      </w:r>
    </w:p>
    <w:p w14:paraId="08A4367A" w14:textId="1D574A1B" w:rsidR="00CE6A78" w:rsidRPr="00CA5705" w:rsidRDefault="00CE6A78" w:rsidP="00CE6A78">
      <w:pPr>
        <w:spacing w:after="0"/>
        <w:jc w:val="center"/>
        <w:rPr>
          <w:rFonts w:ascii="Times New Roman" w:hAnsi="Times New Roman" w:cs="Times New Roman"/>
          <w:b/>
          <w:sz w:val="24"/>
          <w:szCs w:val="24"/>
          <w:u w:val="single"/>
        </w:rPr>
      </w:pPr>
      <w:r w:rsidRPr="00CA5705">
        <w:rPr>
          <w:rFonts w:ascii="Times New Roman" w:hAnsi="Times New Roman" w:cs="Times New Roman"/>
          <w:b/>
          <w:sz w:val="24"/>
          <w:szCs w:val="24"/>
          <w:u w:val="single"/>
        </w:rPr>
        <w:t>11:00 A.M.</w:t>
      </w:r>
    </w:p>
    <w:p w14:paraId="1ECA9899" w14:textId="77777777" w:rsidR="00CE6A78" w:rsidRPr="00CA5705"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CA5705" w14:paraId="1D0F7C58" w14:textId="77777777" w:rsidTr="009D61CC">
        <w:trPr>
          <w:trHeight w:val="360"/>
        </w:trPr>
        <w:tc>
          <w:tcPr>
            <w:tcW w:w="2161" w:type="dxa"/>
            <w:tcBorders>
              <w:top w:val="nil"/>
              <w:left w:val="nil"/>
              <w:bottom w:val="nil"/>
              <w:right w:val="nil"/>
            </w:tcBorders>
          </w:tcPr>
          <w:p w14:paraId="5D4CFAD9" w14:textId="77777777" w:rsidR="00CE6A78" w:rsidRPr="00CA5705" w:rsidRDefault="00CE6A78" w:rsidP="003F6678">
            <w:pPr>
              <w:spacing w:after="33" w:line="259" w:lineRule="auto"/>
              <w:rPr>
                <w:rFonts w:ascii="Times New Roman" w:hAnsi="Times New Roman" w:cs="Times New Roman"/>
                <w:sz w:val="24"/>
                <w:szCs w:val="24"/>
              </w:rPr>
            </w:pPr>
            <w:r w:rsidRPr="00CA5705">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CA5705"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CA5705" w:rsidRDefault="00CE6A78" w:rsidP="003F6678">
            <w:pPr>
              <w:spacing w:after="160" w:line="259" w:lineRule="auto"/>
              <w:rPr>
                <w:rFonts w:ascii="Times New Roman" w:hAnsi="Times New Roman" w:cs="Times New Roman"/>
                <w:sz w:val="24"/>
                <w:szCs w:val="24"/>
              </w:rPr>
            </w:pPr>
          </w:p>
        </w:tc>
      </w:tr>
      <w:tr w:rsidR="00CE6A78" w:rsidRPr="00CA5705" w14:paraId="635A20D3" w14:textId="77777777" w:rsidTr="009D61CC">
        <w:trPr>
          <w:trHeight w:val="292"/>
        </w:trPr>
        <w:tc>
          <w:tcPr>
            <w:tcW w:w="2161" w:type="dxa"/>
            <w:tcBorders>
              <w:top w:val="nil"/>
              <w:left w:val="nil"/>
              <w:bottom w:val="nil"/>
              <w:right w:val="nil"/>
            </w:tcBorders>
          </w:tcPr>
          <w:p w14:paraId="7621F85C"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u w:val="single" w:color="000000"/>
              </w:rPr>
              <w:t>Commissioners:</w:t>
            </w:r>
            <w:r w:rsidRPr="00CA5705">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A15F3FE" w:rsidR="00CE6A78" w:rsidRPr="00CA5705" w:rsidRDefault="00CE6A78" w:rsidP="003F6678">
            <w:pPr>
              <w:spacing w:line="259" w:lineRule="auto"/>
              <w:rPr>
                <w:rFonts w:ascii="Times New Roman" w:hAnsi="Times New Roman" w:cs="Times New Roman"/>
                <w:sz w:val="24"/>
                <w:szCs w:val="24"/>
              </w:rPr>
            </w:pPr>
          </w:p>
        </w:tc>
      </w:tr>
      <w:tr w:rsidR="004A00A0" w:rsidRPr="00CA5705" w14:paraId="2B4CA484" w14:textId="77777777" w:rsidTr="009D61CC">
        <w:trPr>
          <w:trHeight w:val="292"/>
        </w:trPr>
        <w:tc>
          <w:tcPr>
            <w:tcW w:w="2161" w:type="dxa"/>
            <w:tcBorders>
              <w:top w:val="nil"/>
              <w:left w:val="nil"/>
              <w:bottom w:val="nil"/>
              <w:right w:val="nil"/>
            </w:tcBorders>
          </w:tcPr>
          <w:p w14:paraId="13AA2F93" w14:textId="77777777" w:rsidR="004A00A0" w:rsidRPr="00CA5705"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CA5705"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77777777" w:rsidR="004A00A0" w:rsidRPr="00CA5705" w:rsidRDefault="004A00A0"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Randy Case</w:t>
            </w:r>
            <w:r w:rsidR="00584404" w:rsidRPr="00CA5705">
              <w:rPr>
                <w:rFonts w:ascii="Times New Roman" w:hAnsi="Times New Roman" w:cs="Times New Roman"/>
                <w:sz w:val="24"/>
                <w:szCs w:val="24"/>
              </w:rPr>
              <w:t xml:space="preserve">    </w:t>
            </w:r>
          </w:p>
        </w:tc>
      </w:tr>
      <w:tr w:rsidR="004A00A0" w:rsidRPr="00CA5705" w14:paraId="24D34C4F" w14:textId="77777777" w:rsidTr="009D61CC">
        <w:trPr>
          <w:trHeight w:val="292"/>
        </w:trPr>
        <w:tc>
          <w:tcPr>
            <w:tcW w:w="2161" w:type="dxa"/>
            <w:tcBorders>
              <w:top w:val="nil"/>
              <w:left w:val="nil"/>
              <w:bottom w:val="nil"/>
              <w:right w:val="nil"/>
            </w:tcBorders>
          </w:tcPr>
          <w:p w14:paraId="36503438" w14:textId="77777777" w:rsidR="004A00A0" w:rsidRPr="00CA5705"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CA5705"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7777777" w:rsidR="004A00A0" w:rsidRPr="00CA5705" w:rsidRDefault="004A00A0"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Gary Feffer</w:t>
            </w:r>
          </w:p>
        </w:tc>
      </w:tr>
      <w:tr w:rsidR="003306FA" w:rsidRPr="00CA5705" w14:paraId="4F550CAC" w14:textId="77777777" w:rsidTr="009D61CC">
        <w:trPr>
          <w:trHeight w:val="292"/>
        </w:trPr>
        <w:tc>
          <w:tcPr>
            <w:tcW w:w="2161" w:type="dxa"/>
            <w:tcBorders>
              <w:top w:val="nil"/>
              <w:left w:val="nil"/>
              <w:bottom w:val="nil"/>
              <w:right w:val="nil"/>
            </w:tcBorders>
          </w:tcPr>
          <w:p w14:paraId="59233BAE" w14:textId="77777777" w:rsidR="003306FA" w:rsidRPr="00CA5705"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7B558E7" w14:textId="77777777" w:rsidR="003306FA" w:rsidRPr="00CA5705"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2075D4" w14:textId="77777777" w:rsidR="003306FA" w:rsidRPr="00CA5705" w:rsidRDefault="003306FA"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Jill Gaebler</w:t>
            </w:r>
            <w:r w:rsidR="00584404" w:rsidRPr="00CA5705">
              <w:rPr>
                <w:rFonts w:ascii="Times New Roman" w:hAnsi="Times New Roman" w:cs="Times New Roman"/>
                <w:sz w:val="24"/>
                <w:szCs w:val="24"/>
              </w:rPr>
              <w:t xml:space="preserve">    </w:t>
            </w:r>
          </w:p>
        </w:tc>
      </w:tr>
      <w:tr w:rsidR="00D22989" w:rsidRPr="00CA5705" w14:paraId="74AD0F06" w14:textId="77777777" w:rsidTr="009D61CC">
        <w:trPr>
          <w:trHeight w:val="292"/>
        </w:trPr>
        <w:tc>
          <w:tcPr>
            <w:tcW w:w="2161" w:type="dxa"/>
            <w:tcBorders>
              <w:top w:val="nil"/>
              <w:left w:val="nil"/>
              <w:bottom w:val="nil"/>
              <w:right w:val="nil"/>
            </w:tcBorders>
          </w:tcPr>
          <w:p w14:paraId="0CD40757" w14:textId="77777777" w:rsidR="00D22989" w:rsidRPr="00CA5705"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CA5705"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77777777" w:rsidR="00D22989" w:rsidRPr="00CA5705" w:rsidRDefault="00D22989"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Toby Gannett</w:t>
            </w:r>
          </w:p>
        </w:tc>
      </w:tr>
      <w:tr w:rsidR="003306FA" w:rsidRPr="00CA5705" w14:paraId="3D3E9CB1" w14:textId="77777777" w:rsidTr="009D61CC">
        <w:trPr>
          <w:trHeight w:val="292"/>
        </w:trPr>
        <w:tc>
          <w:tcPr>
            <w:tcW w:w="2161" w:type="dxa"/>
            <w:tcBorders>
              <w:top w:val="nil"/>
              <w:left w:val="nil"/>
              <w:bottom w:val="nil"/>
              <w:right w:val="nil"/>
            </w:tcBorders>
          </w:tcPr>
          <w:p w14:paraId="2E265EB4" w14:textId="77777777" w:rsidR="003306FA" w:rsidRPr="00CA5705"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CA5705"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77777777" w:rsidR="003306FA" w:rsidRPr="00CA5705" w:rsidRDefault="003306FA"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Maureen Juran</w:t>
            </w:r>
          </w:p>
        </w:tc>
      </w:tr>
      <w:tr w:rsidR="00025D24" w:rsidRPr="00CA5705" w14:paraId="232D364C" w14:textId="77777777" w:rsidTr="009D61CC">
        <w:trPr>
          <w:trHeight w:val="292"/>
        </w:trPr>
        <w:tc>
          <w:tcPr>
            <w:tcW w:w="2161" w:type="dxa"/>
            <w:tcBorders>
              <w:top w:val="nil"/>
              <w:left w:val="nil"/>
              <w:bottom w:val="nil"/>
              <w:right w:val="nil"/>
            </w:tcBorders>
          </w:tcPr>
          <w:p w14:paraId="260E1150" w14:textId="77777777" w:rsidR="00025D24" w:rsidRPr="00CA5705"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CA5705"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77777777" w:rsidR="00025D24" w:rsidRPr="00CA5705" w:rsidRDefault="00025D24"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Jim Mason</w:t>
            </w:r>
          </w:p>
        </w:tc>
      </w:tr>
      <w:tr w:rsidR="00C474C0" w:rsidRPr="00CA5705" w14:paraId="600FE40D" w14:textId="77777777" w:rsidTr="009D61CC">
        <w:trPr>
          <w:trHeight w:val="290"/>
        </w:trPr>
        <w:tc>
          <w:tcPr>
            <w:tcW w:w="2161" w:type="dxa"/>
            <w:tcBorders>
              <w:top w:val="nil"/>
              <w:left w:val="nil"/>
              <w:bottom w:val="nil"/>
              <w:right w:val="nil"/>
            </w:tcBorders>
          </w:tcPr>
          <w:p w14:paraId="1888C08D" w14:textId="77777777" w:rsidR="00C474C0" w:rsidRPr="00CA5705"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514FAAE0" w14:textId="77777777" w:rsidR="00C474C0" w:rsidRPr="00CA5705"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5B426A" w14:textId="77777777" w:rsidR="00C474C0" w:rsidRPr="00CA5705" w:rsidRDefault="00C474C0"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Brian Olson</w:t>
            </w:r>
          </w:p>
        </w:tc>
      </w:tr>
      <w:tr w:rsidR="00CE6A78" w:rsidRPr="00CA5705" w14:paraId="7DB37BA5" w14:textId="77777777" w:rsidTr="009D61CC">
        <w:trPr>
          <w:trHeight w:val="292"/>
        </w:trPr>
        <w:tc>
          <w:tcPr>
            <w:tcW w:w="2161" w:type="dxa"/>
            <w:tcBorders>
              <w:top w:val="nil"/>
              <w:left w:val="nil"/>
              <w:bottom w:val="nil"/>
              <w:right w:val="nil"/>
            </w:tcBorders>
          </w:tcPr>
          <w:p w14:paraId="5CACB730" w14:textId="77777777" w:rsidR="00CE6A78" w:rsidRPr="00CA5705"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John Olson</w:t>
            </w:r>
            <w:r w:rsidR="00E475AB" w:rsidRPr="00CA5705">
              <w:rPr>
                <w:rFonts w:ascii="Times New Roman" w:hAnsi="Times New Roman" w:cs="Times New Roman"/>
                <w:sz w:val="24"/>
                <w:szCs w:val="24"/>
              </w:rPr>
              <w:t xml:space="preserve">  </w:t>
            </w:r>
          </w:p>
        </w:tc>
      </w:tr>
      <w:tr w:rsidR="00F118A1" w:rsidRPr="00CA5705" w14:paraId="3BCBFF06" w14:textId="77777777" w:rsidTr="009D61CC">
        <w:trPr>
          <w:trHeight w:val="292"/>
        </w:trPr>
        <w:tc>
          <w:tcPr>
            <w:tcW w:w="2161" w:type="dxa"/>
            <w:tcBorders>
              <w:top w:val="nil"/>
              <w:left w:val="nil"/>
              <w:bottom w:val="nil"/>
              <w:right w:val="nil"/>
            </w:tcBorders>
          </w:tcPr>
          <w:p w14:paraId="699483AE" w14:textId="77777777" w:rsidR="00F118A1" w:rsidRPr="00CA5705"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CA5705"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5155E370" w:rsidR="00F118A1" w:rsidRPr="00CA5705" w:rsidRDefault="00F118A1"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Anthony Perez</w:t>
            </w:r>
          </w:p>
        </w:tc>
      </w:tr>
      <w:tr w:rsidR="00D22989" w:rsidRPr="00CA5705" w14:paraId="0C6A31E4" w14:textId="77777777" w:rsidTr="009D61CC">
        <w:trPr>
          <w:trHeight w:val="292"/>
        </w:trPr>
        <w:tc>
          <w:tcPr>
            <w:tcW w:w="2161" w:type="dxa"/>
            <w:tcBorders>
              <w:top w:val="nil"/>
              <w:left w:val="nil"/>
              <w:bottom w:val="nil"/>
              <w:right w:val="nil"/>
            </w:tcBorders>
          </w:tcPr>
          <w:p w14:paraId="699B65B2" w14:textId="77777777" w:rsidR="00D22989" w:rsidRPr="00CA5705"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CA5705"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7777777" w:rsidR="00D22989" w:rsidRPr="00CA5705" w:rsidRDefault="00D22989"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Peter Scoville</w:t>
            </w:r>
          </w:p>
        </w:tc>
      </w:tr>
      <w:tr w:rsidR="00D53513" w:rsidRPr="00CA5705" w14:paraId="76E5E621" w14:textId="77777777" w:rsidTr="009D61CC">
        <w:trPr>
          <w:trHeight w:val="351"/>
        </w:trPr>
        <w:tc>
          <w:tcPr>
            <w:tcW w:w="2161" w:type="dxa"/>
            <w:tcBorders>
              <w:top w:val="nil"/>
              <w:left w:val="nil"/>
              <w:bottom w:val="nil"/>
              <w:right w:val="nil"/>
            </w:tcBorders>
          </w:tcPr>
          <w:p w14:paraId="6108A622" w14:textId="77777777" w:rsidR="00D53513" w:rsidRPr="00CA5705"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CA5705"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CA5705" w:rsidRDefault="00D53513" w:rsidP="003F6678">
            <w:pPr>
              <w:spacing w:line="259" w:lineRule="auto"/>
              <w:rPr>
                <w:rFonts w:ascii="Times New Roman" w:hAnsi="Times New Roman" w:cs="Times New Roman"/>
                <w:sz w:val="24"/>
                <w:szCs w:val="24"/>
              </w:rPr>
            </w:pPr>
          </w:p>
        </w:tc>
      </w:tr>
      <w:tr w:rsidR="00CE6A78" w:rsidRPr="00CA5705" w14:paraId="503A2BE6" w14:textId="77777777" w:rsidTr="009D61CC">
        <w:trPr>
          <w:trHeight w:val="582"/>
        </w:trPr>
        <w:tc>
          <w:tcPr>
            <w:tcW w:w="2161" w:type="dxa"/>
            <w:tcBorders>
              <w:top w:val="nil"/>
              <w:left w:val="nil"/>
              <w:bottom w:val="nil"/>
              <w:right w:val="nil"/>
            </w:tcBorders>
          </w:tcPr>
          <w:p w14:paraId="6CBA7EEA" w14:textId="77777777" w:rsidR="00CE6A78" w:rsidRPr="00CA5705" w:rsidRDefault="00CE6A78" w:rsidP="003F6678">
            <w:pPr>
              <w:tabs>
                <w:tab w:val="center" w:pos="1440"/>
              </w:tabs>
              <w:spacing w:line="259" w:lineRule="auto"/>
              <w:rPr>
                <w:rFonts w:ascii="Times New Roman" w:hAnsi="Times New Roman" w:cs="Times New Roman"/>
                <w:sz w:val="24"/>
                <w:szCs w:val="24"/>
              </w:rPr>
            </w:pPr>
            <w:r w:rsidRPr="00CA5705">
              <w:rPr>
                <w:rFonts w:ascii="Times New Roman" w:hAnsi="Times New Roman" w:cs="Times New Roman"/>
                <w:sz w:val="24"/>
                <w:szCs w:val="24"/>
                <w:u w:val="single" w:color="000000"/>
              </w:rPr>
              <w:t>Absent:</w:t>
            </w:r>
            <w:r w:rsidRPr="00CA5705">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9F61D70" w14:textId="77777777" w:rsidR="003D14B7" w:rsidRPr="00CA5705" w:rsidRDefault="003D14B7" w:rsidP="00F17681">
            <w:pPr>
              <w:spacing w:line="259" w:lineRule="auto"/>
              <w:ind w:right="48"/>
              <w:rPr>
                <w:rFonts w:ascii="Times New Roman" w:hAnsi="Times New Roman" w:cs="Times New Roman"/>
                <w:sz w:val="24"/>
                <w:szCs w:val="24"/>
              </w:rPr>
            </w:pPr>
            <w:r w:rsidRPr="00CA5705">
              <w:rPr>
                <w:rFonts w:ascii="Times New Roman" w:hAnsi="Times New Roman" w:cs="Times New Roman"/>
                <w:sz w:val="24"/>
                <w:szCs w:val="24"/>
              </w:rPr>
              <w:t>Lori Bellingham</w:t>
            </w:r>
          </w:p>
          <w:p w14:paraId="42D964C3" w14:textId="7260E3F4" w:rsidR="00CE4AD1" w:rsidRPr="00CA5705" w:rsidRDefault="003D14B7" w:rsidP="00F17681">
            <w:pPr>
              <w:spacing w:line="259" w:lineRule="auto"/>
              <w:ind w:right="48"/>
              <w:rPr>
                <w:rFonts w:ascii="Times New Roman" w:hAnsi="Times New Roman" w:cs="Times New Roman"/>
                <w:sz w:val="24"/>
                <w:szCs w:val="24"/>
              </w:rPr>
            </w:pPr>
            <w:r w:rsidRPr="00CA5705">
              <w:rPr>
                <w:rFonts w:ascii="Times New Roman" w:hAnsi="Times New Roman" w:cs="Times New Roman"/>
                <w:sz w:val="24"/>
                <w:szCs w:val="24"/>
              </w:rPr>
              <w:t>Tiffany Colvert</w:t>
            </w:r>
          </w:p>
          <w:p w14:paraId="28FB6ABA" w14:textId="7AB66F37" w:rsidR="004665D4" w:rsidRPr="00CA5705" w:rsidRDefault="004665D4" w:rsidP="00F17681">
            <w:pPr>
              <w:spacing w:line="259" w:lineRule="auto"/>
              <w:ind w:right="48"/>
              <w:rPr>
                <w:rFonts w:ascii="Times New Roman" w:hAnsi="Times New Roman" w:cs="Times New Roman"/>
                <w:sz w:val="24"/>
                <w:szCs w:val="24"/>
              </w:rPr>
            </w:pPr>
          </w:p>
        </w:tc>
      </w:tr>
      <w:tr w:rsidR="00CE6A78" w:rsidRPr="00CA5705" w14:paraId="2B57E90A" w14:textId="77777777" w:rsidTr="009D61CC">
        <w:trPr>
          <w:trHeight w:val="414"/>
        </w:trPr>
        <w:tc>
          <w:tcPr>
            <w:tcW w:w="2161" w:type="dxa"/>
            <w:tcBorders>
              <w:top w:val="nil"/>
              <w:left w:val="nil"/>
              <w:bottom w:val="nil"/>
              <w:right w:val="nil"/>
            </w:tcBorders>
          </w:tcPr>
          <w:p w14:paraId="62B2F796"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u w:val="single" w:color="000000"/>
              </w:rPr>
              <w:t>Also in Attendance:</w:t>
            </w:r>
            <w:r w:rsidRPr="00CA5705">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CA5705" w:rsidRDefault="00CE6A78" w:rsidP="003F6678">
            <w:pPr>
              <w:spacing w:line="259" w:lineRule="auto"/>
              <w:rPr>
                <w:rFonts w:ascii="Times New Roman" w:hAnsi="Times New Roman" w:cs="Times New Roman"/>
                <w:sz w:val="24"/>
                <w:szCs w:val="24"/>
              </w:rPr>
            </w:pPr>
          </w:p>
        </w:tc>
      </w:tr>
      <w:tr w:rsidR="00CE6A78" w:rsidRPr="00CA5705" w14:paraId="302DE94F" w14:textId="77777777" w:rsidTr="009D61CC">
        <w:trPr>
          <w:trHeight w:val="292"/>
        </w:trPr>
        <w:tc>
          <w:tcPr>
            <w:tcW w:w="2161" w:type="dxa"/>
            <w:tcBorders>
              <w:top w:val="nil"/>
              <w:left w:val="nil"/>
              <w:bottom w:val="nil"/>
              <w:right w:val="nil"/>
            </w:tcBorders>
          </w:tcPr>
          <w:p w14:paraId="6693F794"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 xml:space="preserve">KKRDN </w:t>
            </w:r>
            <w:r w:rsidR="004A00A0" w:rsidRPr="00CA5705">
              <w:rPr>
                <w:rFonts w:ascii="Times New Roman" w:hAnsi="Times New Roman" w:cs="Times New Roman"/>
                <w:sz w:val="24"/>
                <w:szCs w:val="24"/>
              </w:rPr>
              <w:t>General Counsel</w:t>
            </w:r>
          </w:p>
        </w:tc>
      </w:tr>
      <w:tr w:rsidR="00CE6A78" w:rsidRPr="00CA5705" w14:paraId="137EFF27" w14:textId="77777777" w:rsidTr="009D61CC">
        <w:trPr>
          <w:trHeight w:val="290"/>
        </w:trPr>
        <w:tc>
          <w:tcPr>
            <w:tcW w:w="2161" w:type="dxa"/>
            <w:tcBorders>
              <w:top w:val="nil"/>
              <w:left w:val="nil"/>
              <w:bottom w:val="nil"/>
              <w:right w:val="nil"/>
            </w:tcBorders>
          </w:tcPr>
          <w:p w14:paraId="6C5C5888" w14:textId="77777777" w:rsidR="00CE6A78" w:rsidRPr="00CA5705" w:rsidRDefault="008A09FC"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77777777" w:rsidR="00CE6A78" w:rsidRPr="00CA5705" w:rsidRDefault="008A09FC"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CPA, CliftonLarsonAllen</w:t>
            </w:r>
          </w:p>
        </w:tc>
      </w:tr>
      <w:tr w:rsidR="00CE6A78" w:rsidRPr="00CA5705" w14:paraId="66285277" w14:textId="77777777" w:rsidTr="009D61CC">
        <w:trPr>
          <w:trHeight w:val="290"/>
        </w:trPr>
        <w:tc>
          <w:tcPr>
            <w:tcW w:w="2161" w:type="dxa"/>
            <w:tcBorders>
              <w:top w:val="nil"/>
              <w:left w:val="nil"/>
              <w:bottom w:val="nil"/>
              <w:right w:val="nil"/>
            </w:tcBorders>
          </w:tcPr>
          <w:p w14:paraId="0A0F24E8" w14:textId="77777777" w:rsidR="00CE6A78" w:rsidRPr="00CA5705" w:rsidRDefault="00CE6A78" w:rsidP="003F6678">
            <w:pPr>
              <w:tabs>
                <w:tab w:val="center" w:pos="1440"/>
              </w:tabs>
              <w:spacing w:line="259" w:lineRule="auto"/>
              <w:rPr>
                <w:rFonts w:ascii="Times New Roman" w:hAnsi="Times New Roman" w:cs="Times New Roman"/>
                <w:sz w:val="24"/>
                <w:szCs w:val="24"/>
              </w:rPr>
            </w:pPr>
            <w:r w:rsidRPr="00CA5705">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 xml:space="preserve">Executive Director </w:t>
            </w:r>
          </w:p>
        </w:tc>
      </w:tr>
      <w:tr w:rsidR="00CE6A78" w:rsidRPr="00CA5705" w14:paraId="75EE9A63" w14:textId="77777777" w:rsidTr="009D61CC">
        <w:trPr>
          <w:trHeight w:val="292"/>
        </w:trPr>
        <w:tc>
          <w:tcPr>
            <w:tcW w:w="2161" w:type="dxa"/>
            <w:tcBorders>
              <w:top w:val="nil"/>
              <w:left w:val="nil"/>
              <w:bottom w:val="nil"/>
              <w:right w:val="nil"/>
            </w:tcBorders>
          </w:tcPr>
          <w:p w14:paraId="33F07F84"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 xml:space="preserve">CSURA Staff </w:t>
            </w:r>
          </w:p>
        </w:tc>
      </w:tr>
      <w:tr w:rsidR="00CE6A78" w:rsidRPr="00CA5705" w14:paraId="62912B28" w14:textId="77777777" w:rsidTr="009D61CC">
        <w:trPr>
          <w:trHeight w:val="292"/>
        </w:trPr>
        <w:tc>
          <w:tcPr>
            <w:tcW w:w="2161" w:type="dxa"/>
            <w:tcBorders>
              <w:top w:val="nil"/>
              <w:left w:val="nil"/>
              <w:bottom w:val="nil"/>
              <w:right w:val="nil"/>
            </w:tcBorders>
          </w:tcPr>
          <w:p w14:paraId="5DA5BE20" w14:textId="77777777" w:rsidR="00CE6A78" w:rsidRPr="00CA5705" w:rsidRDefault="003306FA" w:rsidP="003F6678">
            <w:pPr>
              <w:tabs>
                <w:tab w:val="center" w:pos="1440"/>
              </w:tabs>
              <w:spacing w:line="259" w:lineRule="auto"/>
              <w:rPr>
                <w:rFonts w:ascii="Times New Roman" w:hAnsi="Times New Roman" w:cs="Times New Roman"/>
                <w:sz w:val="24"/>
                <w:szCs w:val="24"/>
              </w:rPr>
            </w:pPr>
            <w:r w:rsidRPr="00CA5705">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CA5705" w:rsidRDefault="00CE6A78" w:rsidP="00C44FF6">
            <w:pPr>
              <w:spacing w:line="259" w:lineRule="auto"/>
              <w:jc w:val="both"/>
              <w:rPr>
                <w:rFonts w:ascii="Times New Roman" w:hAnsi="Times New Roman" w:cs="Times New Roman"/>
                <w:sz w:val="24"/>
                <w:szCs w:val="24"/>
              </w:rPr>
            </w:pPr>
            <w:r w:rsidRPr="00CA5705">
              <w:rPr>
                <w:rFonts w:ascii="Times New Roman" w:hAnsi="Times New Roman" w:cs="Times New Roman"/>
                <w:sz w:val="24"/>
                <w:szCs w:val="24"/>
              </w:rPr>
              <w:t>City Economi</w:t>
            </w:r>
            <w:r w:rsidR="00C44FF6" w:rsidRPr="00CA5705">
              <w:rPr>
                <w:rFonts w:ascii="Times New Roman" w:hAnsi="Times New Roman" w:cs="Times New Roman"/>
                <w:sz w:val="24"/>
                <w:szCs w:val="24"/>
              </w:rPr>
              <w:t>c Development Officer</w:t>
            </w:r>
          </w:p>
        </w:tc>
      </w:tr>
      <w:tr w:rsidR="00CE6A78" w:rsidRPr="00CA5705" w14:paraId="5AB1FA43" w14:textId="77777777" w:rsidTr="009D61CC">
        <w:trPr>
          <w:trHeight w:val="315"/>
        </w:trPr>
        <w:tc>
          <w:tcPr>
            <w:tcW w:w="2161" w:type="dxa"/>
            <w:tcBorders>
              <w:top w:val="nil"/>
              <w:left w:val="nil"/>
              <w:bottom w:val="nil"/>
              <w:right w:val="nil"/>
            </w:tcBorders>
          </w:tcPr>
          <w:p w14:paraId="76319B8F" w14:textId="77777777" w:rsidR="00CE6A78" w:rsidRPr="00CA5705" w:rsidRDefault="00CE6A78" w:rsidP="003F6678">
            <w:pPr>
              <w:spacing w:after="14" w:line="259" w:lineRule="auto"/>
              <w:rPr>
                <w:rFonts w:ascii="Times New Roman" w:hAnsi="Times New Roman" w:cs="Times New Roman"/>
                <w:sz w:val="24"/>
                <w:szCs w:val="24"/>
              </w:rPr>
            </w:pPr>
            <w:r w:rsidRPr="00CA5705">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35BD07D6" w:rsidR="00CE6A78"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City Planning Director</w:t>
            </w:r>
            <w:r w:rsidR="00621EC6" w:rsidRPr="00CA5705">
              <w:rPr>
                <w:rFonts w:ascii="Times New Roman" w:hAnsi="Times New Roman" w:cs="Times New Roman"/>
                <w:sz w:val="24"/>
                <w:szCs w:val="24"/>
              </w:rPr>
              <w:t xml:space="preserve">   Absent</w:t>
            </w:r>
          </w:p>
        </w:tc>
      </w:tr>
      <w:tr w:rsidR="00CE6A78" w:rsidRPr="00CA5705" w14:paraId="1D548DC8" w14:textId="77777777" w:rsidTr="009D61CC">
        <w:trPr>
          <w:trHeight w:val="315"/>
        </w:trPr>
        <w:tc>
          <w:tcPr>
            <w:tcW w:w="2161" w:type="dxa"/>
            <w:tcBorders>
              <w:top w:val="nil"/>
              <w:left w:val="nil"/>
              <w:bottom w:val="nil"/>
              <w:right w:val="nil"/>
            </w:tcBorders>
          </w:tcPr>
          <w:p w14:paraId="78DABD5E" w14:textId="77777777" w:rsidR="00CE6A78" w:rsidRPr="00CA5705" w:rsidRDefault="00CE6A78" w:rsidP="003F6678">
            <w:pPr>
              <w:spacing w:after="14" w:line="259" w:lineRule="auto"/>
              <w:rPr>
                <w:rFonts w:ascii="Times New Roman" w:hAnsi="Times New Roman" w:cs="Times New Roman"/>
                <w:sz w:val="24"/>
                <w:szCs w:val="24"/>
              </w:rPr>
            </w:pPr>
            <w:r w:rsidRPr="00CA5705">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CA5705"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7777777" w:rsidR="00E241B7" w:rsidRPr="00CA5705" w:rsidRDefault="00CE6A78" w:rsidP="003F6678">
            <w:pPr>
              <w:spacing w:line="259" w:lineRule="auto"/>
              <w:rPr>
                <w:rFonts w:ascii="Times New Roman" w:hAnsi="Times New Roman" w:cs="Times New Roman"/>
                <w:sz w:val="24"/>
                <w:szCs w:val="24"/>
              </w:rPr>
            </w:pPr>
            <w:r w:rsidRPr="00CA5705">
              <w:rPr>
                <w:rFonts w:ascii="Times New Roman" w:hAnsi="Times New Roman" w:cs="Times New Roman"/>
                <w:sz w:val="24"/>
                <w:szCs w:val="24"/>
              </w:rPr>
              <w:t>Urban Planning Manager</w:t>
            </w:r>
          </w:p>
        </w:tc>
      </w:tr>
    </w:tbl>
    <w:p w14:paraId="4FD00354" w14:textId="77777777" w:rsidR="00CE6A78" w:rsidRPr="00CA5705" w:rsidRDefault="00CE6A78" w:rsidP="00CE6A78">
      <w:pPr>
        <w:spacing w:after="0"/>
        <w:rPr>
          <w:rFonts w:ascii="Times New Roman" w:hAnsi="Times New Roman" w:cs="Times New Roman"/>
          <w:sz w:val="24"/>
          <w:szCs w:val="24"/>
        </w:rPr>
      </w:pPr>
    </w:p>
    <w:p w14:paraId="232B9AF7" w14:textId="0C4B89A5" w:rsidR="00EF4D15" w:rsidRPr="00CA5705" w:rsidRDefault="00EF4D15" w:rsidP="00CE6A78">
      <w:pPr>
        <w:spacing w:after="0"/>
        <w:rPr>
          <w:rFonts w:ascii="Times New Roman" w:hAnsi="Times New Roman" w:cs="Times New Roman"/>
          <w:sz w:val="24"/>
          <w:szCs w:val="24"/>
        </w:rPr>
      </w:pPr>
      <w:r w:rsidRPr="00CA5705">
        <w:rPr>
          <w:rFonts w:ascii="Times New Roman" w:hAnsi="Times New Roman" w:cs="Times New Roman"/>
          <w:sz w:val="24"/>
          <w:szCs w:val="24"/>
        </w:rPr>
        <w:t>Note:  Adjustments were made in the order of agenda items presented.</w:t>
      </w:r>
      <w:r w:rsidR="00621EC6" w:rsidRPr="00CA5705">
        <w:rPr>
          <w:rFonts w:ascii="Times New Roman" w:hAnsi="Times New Roman" w:cs="Times New Roman"/>
          <w:sz w:val="24"/>
          <w:szCs w:val="24"/>
        </w:rPr>
        <w:t xml:space="preserve"> </w:t>
      </w:r>
      <w:r w:rsidRPr="00CA5705">
        <w:rPr>
          <w:rFonts w:ascii="Times New Roman" w:hAnsi="Times New Roman" w:cs="Times New Roman"/>
          <w:sz w:val="24"/>
          <w:szCs w:val="24"/>
        </w:rPr>
        <w:t xml:space="preserve"> The minutes are listed in the order that the agenda item was</w:t>
      </w:r>
      <w:r w:rsidR="00621EC6" w:rsidRPr="00CA5705">
        <w:rPr>
          <w:rFonts w:ascii="Times New Roman" w:hAnsi="Times New Roman" w:cs="Times New Roman"/>
          <w:sz w:val="24"/>
          <w:szCs w:val="24"/>
        </w:rPr>
        <w:t xml:space="preserve"> presented during the meeting.</w:t>
      </w:r>
    </w:p>
    <w:p w14:paraId="47CBB84C" w14:textId="77777777" w:rsidR="00EF4D15" w:rsidRPr="00CA5705" w:rsidRDefault="00EF4D15" w:rsidP="00CE6A78">
      <w:pPr>
        <w:spacing w:after="0"/>
        <w:rPr>
          <w:rFonts w:ascii="Times New Roman" w:hAnsi="Times New Roman" w:cs="Times New Roman"/>
          <w:sz w:val="24"/>
          <w:szCs w:val="24"/>
        </w:rPr>
      </w:pPr>
    </w:p>
    <w:p w14:paraId="746786FA" w14:textId="77777777" w:rsidR="008517B4" w:rsidRPr="00CA5705" w:rsidRDefault="008517B4" w:rsidP="00CE6A78">
      <w:pPr>
        <w:spacing w:after="0"/>
        <w:rPr>
          <w:rFonts w:ascii="Times New Roman" w:hAnsi="Times New Roman" w:cs="Times New Roman"/>
          <w:b/>
          <w:sz w:val="24"/>
          <w:szCs w:val="24"/>
        </w:rPr>
      </w:pPr>
      <w:r w:rsidRPr="00CA5705">
        <w:rPr>
          <w:rFonts w:ascii="Times New Roman" w:hAnsi="Times New Roman" w:cs="Times New Roman"/>
          <w:b/>
          <w:sz w:val="24"/>
          <w:szCs w:val="24"/>
        </w:rPr>
        <w:t>Item 1 – Call to Order</w:t>
      </w:r>
    </w:p>
    <w:p w14:paraId="42B21729" w14:textId="2BF718CF" w:rsidR="00D628DB" w:rsidRPr="00CA5705" w:rsidRDefault="00CE6A78" w:rsidP="00CE6A78">
      <w:pPr>
        <w:spacing w:after="0"/>
        <w:rPr>
          <w:rFonts w:ascii="Times New Roman" w:hAnsi="Times New Roman" w:cs="Times New Roman"/>
          <w:sz w:val="24"/>
          <w:szCs w:val="24"/>
        </w:rPr>
      </w:pPr>
      <w:r w:rsidRPr="00CA5705">
        <w:rPr>
          <w:rFonts w:ascii="Times New Roman" w:hAnsi="Times New Roman" w:cs="Times New Roman"/>
          <w:sz w:val="24"/>
          <w:szCs w:val="24"/>
        </w:rPr>
        <w:t xml:space="preserve">Chair </w:t>
      </w:r>
      <w:r w:rsidR="008146A9" w:rsidRPr="00CA5705">
        <w:rPr>
          <w:rFonts w:ascii="Times New Roman" w:hAnsi="Times New Roman" w:cs="Times New Roman"/>
          <w:sz w:val="24"/>
          <w:szCs w:val="24"/>
        </w:rPr>
        <w:t>Randy Case</w:t>
      </w:r>
      <w:r w:rsidRPr="00CA5705">
        <w:rPr>
          <w:rFonts w:ascii="Times New Roman" w:hAnsi="Times New Roman" w:cs="Times New Roman"/>
          <w:sz w:val="24"/>
          <w:szCs w:val="24"/>
        </w:rPr>
        <w:t xml:space="preserve"> </w:t>
      </w:r>
      <w:r w:rsidR="00D94CE2" w:rsidRPr="00CA5705">
        <w:rPr>
          <w:rFonts w:ascii="Times New Roman" w:hAnsi="Times New Roman" w:cs="Times New Roman"/>
          <w:sz w:val="24"/>
          <w:szCs w:val="24"/>
        </w:rPr>
        <w:t>called the meeting to order at</w:t>
      </w:r>
      <w:r w:rsidRPr="00CA5705">
        <w:rPr>
          <w:rFonts w:ascii="Times New Roman" w:hAnsi="Times New Roman" w:cs="Times New Roman"/>
          <w:sz w:val="24"/>
          <w:szCs w:val="24"/>
        </w:rPr>
        <w:t xml:space="preserve"> </w:t>
      </w:r>
      <w:r w:rsidR="00B22C01" w:rsidRPr="00CA5705">
        <w:rPr>
          <w:rFonts w:ascii="Times New Roman" w:hAnsi="Times New Roman" w:cs="Times New Roman"/>
          <w:sz w:val="24"/>
          <w:szCs w:val="24"/>
        </w:rPr>
        <w:t>11:</w:t>
      </w:r>
      <w:r w:rsidR="001A623C" w:rsidRPr="00CA5705">
        <w:rPr>
          <w:rFonts w:ascii="Times New Roman" w:hAnsi="Times New Roman" w:cs="Times New Roman"/>
          <w:sz w:val="24"/>
          <w:szCs w:val="24"/>
        </w:rPr>
        <w:t>0</w:t>
      </w:r>
      <w:r w:rsidR="00001680" w:rsidRPr="00CA5705">
        <w:rPr>
          <w:rFonts w:ascii="Times New Roman" w:hAnsi="Times New Roman" w:cs="Times New Roman"/>
          <w:sz w:val="24"/>
          <w:szCs w:val="24"/>
        </w:rPr>
        <w:t>4</w:t>
      </w:r>
      <w:r w:rsidR="003306FA" w:rsidRPr="00CA5705">
        <w:rPr>
          <w:rFonts w:ascii="Times New Roman" w:hAnsi="Times New Roman" w:cs="Times New Roman"/>
          <w:sz w:val="24"/>
          <w:szCs w:val="24"/>
        </w:rPr>
        <w:t xml:space="preserve"> </w:t>
      </w:r>
      <w:r w:rsidRPr="00CA5705">
        <w:rPr>
          <w:rFonts w:ascii="Times New Roman" w:hAnsi="Times New Roman" w:cs="Times New Roman"/>
          <w:sz w:val="24"/>
          <w:szCs w:val="24"/>
        </w:rPr>
        <w:t>a.m.</w:t>
      </w:r>
      <w:r w:rsidR="00A47B7E" w:rsidRPr="00CA5705">
        <w:rPr>
          <w:rFonts w:ascii="Times New Roman" w:hAnsi="Times New Roman" w:cs="Times New Roman"/>
          <w:sz w:val="24"/>
          <w:szCs w:val="24"/>
        </w:rPr>
        <w:t xml:space="preserve"> </w:t>
      </w:r>
      <w:r w:rsidR="006700C3" w:rsidRPr="00CA5705">
        <w:rPr>
          <w:rFonts w:ascii="Times New Roman" w:hAnsi="Times New Roman" w:cs="Times New Roman"/>
          <w:sz w:val="24"/>
          <w:szCs w:val="24"/>
        </w:rPr>
        <w:t xml:space="preserve"> </w:t>
      </w:r>
    </w:p>
    <w:p w14:paraId="452F60ED" w14:textId="77777777" w:rsidR="006E2AAF" w:rsidRPr="00CA5705" w:rsidRDefault="006E2AAF" w:rsidP="00CE6A78">
      <w:pPr>
        <w:spacing w:after="0"/>
        <w:rPr>
          <w:rFonts w:ascii="Times New Roman" w:hAnsi="Times New Roman" w:cs="Times New Roman"/>
          <w:sz w:val="24"/>
          <w:szCs w:val="24"/>
        </w:rPr>
      </w:pPr>
    </w:p>
    <w:p w14:paraId="45A6468E" w14:textId="482B503C" w:rsidR="00741574" w:rsidRPr="00CA5705" w:rsidRDefault="008517B4" w:rsidP="00CE6A78">
      <w:pPr>
        <w:spacing w:after="0"/>
        <w:rPr>
          <w:rFonts w:ascii="Times New Roman" w:hAnsi="Times New Roman" w:cs="Times New Roman"/>
          <w:sz w:val="24"/>
          <w:szCs w:val="24"/>
        </w:rPr>
      </w:pPr>
      <w:r w:rsidRPr="00CA5705">
        <w:rPr>
          <w:rFonts w:ascii="Times New Roman" w:hAnsi="Times New Roman" w:cs="Times New Roman"/>
          <w:b/>
          <w:sz w:val="24"/>
          <w:szCs w:val="24"/>
        </w:rPr>
        <w:t>I</w:t>
      </w:r>
      <w:r w:rsidR="00971618" w:rsidRPr="00CA5705">
        <w:rPr>
          <w:rFonts w:ascii="Times New Roman" w:hAnsi="Times New Roman" w:cs="Times New Roman"/>
          <w:b/>
          <w:sz w:val="24"/>
          <w:szCs w:val="24"/>
        </w:rPr>
        <w:t>tem</w:t>
      </w:r>
      <w:r w:rsidR="00BA6A7C" w:rsidRPr="00CA5705">
        <w:rPr>
          <w:rFonts w:ascii="Times New Roman" w:hAnsi="Times New Roman" w:cs="Times New Roman"/>
          <w:b/>
          <w:sz w:val="24"/>
          <w:szCs w:val="24"/>
        </w:rPr>
        <w:t xml:space="preserve"> 2 –Approval of the </w:t>
      </w:r>
      <w:r w:rsidR="003D14B7" w:rsidRPr="00CA5705">
        <w:rPr>
          <w:rFonts w:ascii="Times New Roman" w:hAnsi="Times New Roman" w:cs="Times New Roman"/>
          <w:b/>
          <w:sz w:val="24"/>
          <w:szCs w:val="24"/>
        </w:rPr>
        <w:t>December 11, 2019</w:t>
      </w:r>
      <w:r w:rsidR="00D76491" w:rsidRPr="00CA5705">
        <w:rPr>
          <w:rFonts w:ascii="Times New Roman" w:hAnsi="Times New Roman" w:cs="Times New Roman"/>
          <w:b/>
          <w:sz w:val="24"/>
          <w:szCs w:val="24"/>
        </w:rPr>
        <w:t xml:space="preserve"> CSURA Meeting M</w:t>
      </w:r>
      <w:r w:rsidR="00582382" w:rsidRPr="00CA5705">
        <w:rPr>
          <w:rFonts w:ascii="Times New Roman" w:hAnsi="Times New Roman" w:cs="Times New Roman"/>
          <w:b/>
          <w:sz w:val="24"/>
          <w:szCs w:val="24"/>
        </w:rPr>
        <w:t>inutes</w:t>
      </w:r>
    </w:p>
    <w:p w14:paraId="16ED82FD" w14:textId="1F9ADD1F" w:rsidR="00405C8E" w:rsidRPr="00CA5705" w:rsidRDefault="00582382" w:rsidP="00CE6A78">
      <w:pPr>
        <w:spacing w:after="0"/>
        <w:rPr>
          <w:rFonts w:ascii="Times New Roman" w:hAnsi="Times New Roman" w:cs="Times New Roman"/>
          <w:sz w:val="24"/>
          <w:szCs w:val="24"/>
        </w:rPr>
      </w:pPr>
      <w:r w:rsidRPr="00CA5705">
        <w:rPr>
          <w:rFonts w:ascii="Times New Roman" w:hAnsi="Times New Roman" w:cs="Times New Roman"/>
          <w:sz w:val="24"/>
          <w:szCs w:val="24"/>
        </w:rPr>
        <w:t xml:space="preserve">A </w:t>
      </w:r>
      <w:r w:rsidR="00E37CCE" w:rsidRPr="00CA5705">
        <w:rPr>
          <w:rFonts w:ascii="Times New Roman" w:hAnsi="Times New Roman" w:cs="Times New Roman"/>
          <w:sz w:val="24"/>
          <w:szCs w:val="24"/>
        </w:rPr>
        <w:t>motion was made by Commissioner</w:t>
      </w:r>
      <w:r w:rsidR="00025D24" w:rsidRPr="00CA5705">
        <w:rPr>
          <w:rFonts w:ascii="Times New Roman" w:hAnsi="Times New Roman" w:cs="Times New Roman"/>
          <w:sz w:val="24"/>
          <w:szCs w:val="24"/>
        </w:rPr>
        <w:t xml:space="preserve"> </w:t>
      </w:r>
      <w:r w:rsidR="00621EC6" w:rsidRPr="00CA5705">
        <w:rPr>
          <w:rFonts w:ascii="Times New Roman" w:hAnsi="Times New Roman" w:cs="Times New Roman"/>
          <w:sz w:val="24"/>
          <w:szCs w:val="24"/>
        </w:rPr>
        <w:t xml:space="preserve">Jill </w:t>
      </w:r>
      <w:r w:rsidR="00001680" w:rsidRPr="00CA5705">
        <w:rPr>
          <w:rFonts w:ascii="Times New Roman" w:hAnsi="Times New Roman" w:cs="Times New Roman"/>
          <w:sz w:val="24"/>
          <w:szCs w:val="24"/>
        </w:rPr>
        <w:t>Gaebler</w:t>
      </w:r>
      <w:r w:rsidR="00621EC6" w:rsidRPr="00CA5705">
        <w:rPr>
          <w:rFonts w:ascii="Times New Roman" w:hAnsi="Times New Roman" w:cs="Times New Roman"/>
          <w:sz w:val="24"/>
          <w:szCs w:val="24"/>
        </w:rPr>
        <w:t xml:space="preserve"> </w:t>
      </w:r>
      <w:r w:rsidR="00CE6A78" w:rsidRPr="00CA5705">
        <w:rPr>
          <w:rFonts w:ascii="Times New Roman" w:hAnsi="Times New Roman" w:cs="Times New Roman"/>
          <w:sz w:val="24"/>
          <w:szCs w:val="24"/>
        </w:rPr>
        <w:t>seconded by Commissioner</w:t>
      </w:r>
      <w:r w:rsidR="003D14B7" w:rsidRPr="00CA5705">
        <w:rPr>
          <w:rFonts w:ascii="Times New Roman" w:hAnsi="Times New Roman" w:cs="Times New Roman"/>
          <w:sz w:val="24"/>
          <w:szCs w:val="24"/>
        </w:rPr>
        <w:t xml:space="preserve"> </w:t>
      </w:r>
      <w:r w:rsidR="00001680" w:rsidRPr="00CA5705">
        <w:rPr>
          <w:rFonts w:ascii="Times New Roman" w:hAnsi="Times New Roman" w:cs="Times New Roman"/>
          <w:sz w:val="24"/>
          <w:szCs w:val="24"/>
        </w:rPr>
        <w:t>Toby</w:t>
      </w:r>
      <w:r w:rsidR="003D14B7" w:rsidRPr="00CA5705">
        <w:rPr>
          <w:rFonts w:ascii="Times New Roman" w:hAnsi="Times New Roman" w:cs="Times New Roman"/>
          <w:sz w:val="24"/>
          <w:szCs w:val="24"/>
        </w:rPr>
        <w:t xml:space="preserve"> </w:t>
      </w:r>
      <w:r w:rsidR="00621EC6" w:rsidRPr="00CA5705">
        <w:rPr>
          <w:rFonts w:ascii="Times New Roman" w:hAnsi="Times New Roman" w:cs="Times New Roman"/>
          <w:sz w:val="24"/>
          <w:szCs w:val="24"/>
        </w:rPr>
        <w:t>Gannett</w:t>
      </w:r>
      <w:r w:rsidR="006A2FDD" w:rsidRPr="00CA5705">
        <w:rPr>
          <w:rFonts w:ascii="Times New Roman" w:hAnsi="Times New Roman" w:cs="Times New Roman"/>
          <w:sz w:val="24"/>
          <w:szCs w:val="24"/>
        </w:rPr>
        <w:t xml:space="preserve"> </w:t>
      </w:r>
      <w:r w:rsidR="00CE6A78" w:rsidRPr="00CA5705">
        <w:rPr>
          <w:rFonts w:ascii="Times New Roman" w:hAnsi="Times New Roman" w:cs="Times New Roman"/>
          <w:sz w:val="24"/>
          <w:szCs w:val="24"/>
        </w:rPr>
        <w:t>to approve the</w:t>
      </w:r>
      <w:r w:rsidR="00D76491" w:rsidRPr="00CA5705">
        <w:rPr>
          <w:rFonts w:ascii="Times New Roman" w:hAnsi="Times New Roman" w:cs="Times New Roman"/>
          <w:sz w:val="24"/>
          <w:szCs w:val="24"/>
        </w:rPr>
        <w:t xml:space="preserve"> C</w:t>
      </w:r>
      <w:r w:rsidR="008517B4" w:rsidRPr="00CA5705">
        <w:rPr>
          <w:rFonts w:ascii="Times New Roman" w:hAnsi="Times New Roman" w:cs="Times New Roman"/>
          <w:sz w:val="24"/>
          <w:szCs w:val="24"/>
        </w:rPr>
        <w:t>S</w:t>
      </w:r>
      <w:r w:rsidR="00971618" w:rsidRPr="00CA5705">
        <w:rPr>
          <w:rFonts w:ascii="Times New Roman" w:hAnsi="Times New Roman" w:cs="Times New Roman"/>
          <w:sz w:val="24"/>
          <w:szCs w:val="24"/>
        </w:rPr>
        <w:t>URA</w:t>
      </w:r>
      <w:r w:rsidR="00BA6A7C" w:rsidRPr="00CA5705">
        <w:rPr>
          <w:rFonts w:ascii="Times New Roman" w:hAnsi="Times New Roman" w:cs="Times New Roman"/>
          <w:sz w:val="24"/>
          <w:szCs w:val="24"/>
        </w:rPr>
        <w:t xml:space="preserve"> meeting minutes of </w:t>
      </w:r>
      <w:r w:rsidR="00FC32EF" w:rsidRPr="00CA5705">
        <w:rPr>
          <w:rFonts w:ascii="Times New Roman" w:hAnsi="Times New Roman" w:cs="Times New Roman"/>
          <w:sz w:val="24"/>
          <w:szCs w:val="24"/>
        </w:rPr>
        <w:t>December 11, 2019</w:t>
      </w:r>
      <w:r w:rsidR="00CE6A78" w:rsidRPr="00CA5705">
        <w:rPr>
          <w:rFonts w:ascii="Times New Roman" w:hAnsi="Times New Roman" w:cs="Times New Roman"/>
          <w:sz w:val="24"/>
          <w:szCs w:val="24"/>
        </w:rPr>
        <w:t>.  The motion passed</w:t>
      </w:r>
      <w:r w:rsidR="00FC32EF" w:rsidRPr="00CA5705">
        <w:rPr>
          <w:rFonts w:ascii="Times New Roman" w:hAnsi="Times New Roman" w:cs="Times New Roman"/>
          <w:sz w:val="24"/>
          <w:szCs w:val="24"/>
        </w:rPr>
        <w:t xml:space="preserve"> 11</w:t>
      </w:r>
      <w:r w:rsidR="00684746" w:rsidRPr="00CA5705">
        <w:rPr>
          <w:rFonts w:ascii="Times New Roman" w:hAnsi="Times New Roman" w:cs="Times New Roman"/>
          <w:sz w:val="24"/>
          <w:szCs w:val="24"/>
        </w:rPr>
        <w:t xml:space="preserve"> </w:t>
      </w:r>
      <w:r w:rsidR="00CE6A78" w:rsidRPr="00CA5705">
        <w:rPr>
          <w:rFonts w:ascii="Times New Roman" w:hAnsi="Times New Roman" w:cs="Times New Roman"/>
          <w:sz w:val="24"/>
          <w:szCs w:val="24"/>
        </w:rPr>
        <w:t>–</w:t>
      </w:r>
      <w:r w:rsidR="00A47B7E" w:rsidRPr="00CA5705">
        <w:rPr>
          <w:rFonts w:ascii="Times New Roman" w:hAnsi="Times New Roman" w:cs="Times New Roman"/>
          <w:sz w:val="24"/>
          <w:szCs w:val="24"/>
        </w:rPr>
        <w:t xml:space="preserve"> </w:t>
      </w:r>
      <w:r w:rsidR="00CE6A78" w:rsidRPr="00CA5705">
        <w:rPr>
          <w:rFonts w:ascii="Times New Roman" w:hAnsi="Times New Roman" w:cs="Times New Roman"/>
          <w:sz w:val="24"/>
          <w:szCs w:val="24"/>
        </w:rPr>
        <w:t>0.</w:t>
      </w:r>
      <w:r w:rsidRPr="00CA5705">
        <w:rPr>
          <w:rFonts w:ascii="Times New Roman" w:hAnsi="Times New Roman" w:cs="Times New Roman"/>
          <w:sz w:val="24"/>
          <w:szCs w:val="24"/>
        </w:rPr>
        <w:t xml:space="preserve"> </w:t>
      </w:r>
    </w:p>
    <w:p w14:paraId="7CCF9A6E" w14:textId="2A9D4482" w:rsidR="00CE6A78" w:rsidRPr="00CA5705" w:rsidRDefault="0068146E" w:rsidP="00CE6A78">
      <w:pPr>
        <w:spacing w:after="0"/>
        <w:rPr>
          <w:rFonts w:ascii="Times New Roman" w:hAnsi="Times New Roman" w:cs="Times New Roman"/>
          <w:b/>
          <w:sz w:val="24"/>
          <w:szCs w:val="24"/>
        </w:rPr>
      </w:pPr>
      <w:r w:rsidRPr="00CA5705">
        <w:rPr>
          <w:rFonts w:ascii="Times New Roman" w:hAnsi="Times New Roman" w:cs="Times New Roman"/>
          <w:b/>
          <w:sz w:val="24"/>
          <w:szCs w:val="24"/>
        </w:rPr>
        <w:lastRenderedPageBreak/>
        <w:t xml:space="preserve">Item </w:t>
      </w:r>
      <w:r w:rsidR="00FC32EF" w:rsidRPr="00CA5705">
        <w:rPr>
          <w:rFonts w:ascii="Times New Roman" w:hAnsi="Times New Roman" w:cs="Times New Roman"/>
          <w:b/>
          <w:sz w:val="24"/>
          <w:szCs w:val="24"/>
        </w:rPr>
        <w:t>3</w:t>
      </w:r>
      <w:r w:rsidR="00CE6A78" w:rsidRPr="00CA5705">
        <w:rPr>
          <w:rFonts w:ascii="Times New Roman" w:hAnsi="Times New Roman" w:cs="Times New Roman"/>
          <w:b/>
          <w:sz w:val="24"/>
          <w:szCs w:val="24"/>
        </w:rPr>
        <w:t xml:space="preserve"> –Approval of the Financial Report</w:t>
      </w:r>
      <w:r w:rsidR="00BA6A7C" w:rsidRPr="00CA5705">
        <w:rPr>
          <w:rFonts w:ascii="Times New Roman" w:hAnsi="Times New Roman" w:cs="Times New Roman"/>
          <w:b/>
          <w:sz w:val="24"/>
          <w:szCs w:val="24"/>
        </w:rPr>
        <w:t xml:space="preserve"> as of </w:t>
      </w:r>
      <w:r w:rsidR="00FC32EF" w:rsidRPr="00CA5705">
        <w:rPr>
          <w:rFonts w:ascii="Times New Roman" w:hAnsi="Times New Roman" w:cs="Times New Roman"/>
          <w:b/>
          <w:sz w:val="24"/>
          <w:szCs w:val="24"/>
        </w:rPr>
        <w:t>December 31</w:t>
      </w:r>
      <w:r w:rsidR="008E32C9" w:rsidRPr="00CA5705">
        <w:rPr>
          <w:rFonts w:ascii="Times New Roman" w:hAnsi="Times New Roman" w:cs="Times New Roman"/>
          <w:b/>
          <w:sz w:val="24"/>
          <w:szCs w:val="24"/>
        </w:rPr>
        <w:t>, 2019</w:t>
      </w:r>
    </w:p>
    <w:p w14:paraId="43646672" w14:textId="70CA0FE9" w:rsidR="00F94B41" w:rsidRPr="00CA5705" w:rsidRDefault="006001A1" w:rsidP="00CE6A78">
      <w:pPr>
        <w:spacing w:after="0"/>
        <w:rPr>
          <w:rFonts w:ascii="Times New Roman" w:hAnsi="Times New Roman" w:cs="Times New Roman"/>
          <w:sz w:val="24"/>
          <w:szCs w:val="24"/>
        </w:rPr>
      </w:pPr>
      <w:r w:rsidRPr="00CA5705">
        <w:rPr>
          <w:rFonts w:ascii="Times New Roman" w:hAnsi="Times New Roman" w:cs="Times New Roman"/>
          <w:sz w:val="24"/>
          <w:szCs w:val="24"/>
        </w:rPr>
        <w:t>Carrie Bartow</w:t>
      </w:r>
      <w:r w:rsidR="00CE6A78" w:rsidRPr="00CA5705">
        <w:rPr>
          <w:rFonts w:ascii="Times New Roman" w:hAnsi="Times New Roman" w:cs="Times New Roman"/>
          <w:sz w:val="24"/>
          <w:szCs w:val="24"/>
        </w:rPr>
        <w:t xml:space="preserve"> reviewed the monthly revenue and expend</w:t>
      </w:r>
      <w:r w:rsidRPr="00CA5705">
        <w:rPr>
          <w:rFonts w:ascii="Times New Roman" w:hAnsi="Times New Roman" w:cs="Times New Roman"/>
          <w:sz w:val="24"/>
          <w:szCs w:val="24"/>
        </w:rPr>
        <w:t xml:space="preserve">itures report as of </w:t>
      </w:r>
      <w:r w:rsidR="00621EC6" w:rsidRPr="00CA5705">
        <w:rPr>
          <w:rFonts w:ascii="Times New Roman" w:hAnsi="Times New Roman" w:cs="Times New Roman"/>
          <w:sz w:val="24"/>
          <w:szCs w:val="24"/>
        </w:rPr>
        <w:t>December 31, 2019</w:t>
      </w:r>
      <w:r w:rsidR="00CE6A78" w:rsidRPr="00CA5705">
        <w:rPr>
          <w:rFonts w:ascii="Times New Roman" w:hAnsi="Times New Roman" w:cs="Times New Roman"/>
          <w:sz w:val="24"/>
          <w:szCs w:val="24"/>
        </w:rPr>
        <w:t xml:space="preserve"> including the property tax received from each Urban Renewal Area as well as the check register as provided in the agenda packet.</w:t>
      </w:r>
      <w:r w:rsidR="00741574" w:rsidRPr="00CA5705">
        <w:rPr>
          <w:rFonts w:ascii="Times New Roman" w:hAnsi="Times New Roman" w:cs="Times New Roman"/>
          <w:sz w:val="24"/>
          <w:szCs w:val="24"/>
        </w:rPr>
        <w:t xml:space="preserve">  </w:t>
      </w:r>
    </w:p>
    <w:p w14:paraId="7DBB003F" w14:textId="77777777" w:rsidR="002D18EB" w:rsidRPr="00CA5705" w:rsidRDefault="002D18EB" w:rsidP="00CE6A78">
      <w:pPr>
        <w:spacing w:after="0"/>
        <w:rPr>
          <w:rFonts w:ascii="Times New Roman" w:hAnsi="Times New Roman" w:cs="Times New Roman"/>
          <w:sz w:val="24"/>
          <w:szCs w:val="24"/>
        </w:rPr>
      </w:pPr>
    </w:p>
    <w:p w14:paraId="2D343DB9" w14:textId="2BB3EDA2" w:rsidR="00CE6A78" w:rsidRPr="00CA5705" w:rsidRDefault="00CE6A78" w:rsidP="00CE6A78">
      <w:pPr>
        <w:spacing w:after="0"/>
        <w:rPr>
          <w:rFonts w:ascii="Times New Roman" w:hAnsi="Times New Roman" w:cs="Times New Roman"/>
          <w:sz w:val="24"/>
          <w:szCs w:val="24"/>
        </w:rPr>
      </w:pPr>
      <w:r w:rsidRPr="00CA5705">
        <w:rPr>
          <w:rFonts w:ascii="Times New Roman" w:hAnsi="Times New Roman" w:cs="Times New Roman"/>
          <w:sz w:val="24"/>
          <w:szCs w:val="24"/>
        </w:rPr>
        <w:t xml:space="preserve">A </w:t>
      </w:r>
      <w:r w:rsidR="00084632" w:rsidRPr="00CA5705">
        <w:rPr>
          <w:rFonts w:ascii="Times New Roman" w:hAnsi="Times New Roman" w:cs="Times New Roman"/>
          <w:sz w:val="24"/>
          <w:szCs w:val="24"/>
        </w:rPr>
        <w:t>motion was made by Commissioner</w:t>
      </w:r>
      <w:r w:rsidR="00D45622" w:rsidRPr="00CA5705">
        <w:rPr>
          <w:rFonts w:ascii="Times New Roman" w:hAnsi="Times New Roman" w:cs="Times New Roman"/>
          <w:sz w:val="24"/>
          <w:szCs w:val="24"/>
        </w:rPr>
        <w:t xml:space="preserve"> </w:t>
      </w:r>
      <w:r w:rsidR="00591E9F" w:rsidRPr="00CA5705">
        <w:rPr>
          <w:rFonts w:ascii="Times New Roman" w:hAnsi="Times New Roman" w:cs="Times New Roman"/>
          <w:sz w:val="24"/>
          <w:szCs w:val="24"/>
        </w:rPr>
        <w:t>Maureen</w:t>
      </w:r>
      <w:r w:rsidR="00D45622" w:rsidRPr="00CA5705">
        <w:rPr>
          <w:rFonts w:ascii="Times New Roman" w:hAnsi="Times New Roman" w:cs="Times New Roman"/>
          <w:sz w:val="24"/>
          <w:szCs w:val="24"/>
        </w:rPr>
        <w:t xml:space="preserve"> </w:t>
      </w:r>
      <w:r w:rsidR="00621EC6" w:rsidRPr="00CA5705">
        <w:rPr>
          <w:rFonts w:ascii="Times New Roman" w:hAnsi="Times New Roman" w:cs="Times New Roman"/>
          <w:sz w:val="24"/>
          <w:szCs w:val="24"/>
        </w:rPr>
        <w:t>Juran</w:t>
      </w:r>
      <w:r w:rsidR="00F94B41" w:rsidRPr="00CA5705">
        <w:rPr>
          <w:rFonts w:ascii="Times New Roman" w:hAnsi="Times New Roman" w:cs="Times New Roman"/>
          <w:sz w:val="24"/>
          <w:szCs w:val="24"/>
        </w:rPr>
        <w:t>,</w:t>
      </w:r>
      <w:r w:rsidR="00F4166F" w:rsidRPr="00CA5705">
        <w:rPr>
          <w:rFonts w:ascii="Times New Roman" w:hAnsi="Times New Roman" w:cs="Times New Roman"/>
          <w:sz w:val="24"/>
          <w:szCs w:val="24"/>
        </w:rPr>
        <w:t xml:space="preserve"> </w:t>
      </w:r>
      <w:r w:rsidRPr="00CA5705">
        <w:rPr>
          <w:rFonts w:ascii="Times New Roman" w:hAnsi="Times New Roman" w:cs="Times New Roman"/>
          <w:sz w:val="24"/>
          <w:szCs w:val="24"/>
        </w:rPr>
        <w:t>seconded by</w:t>
      </w:r>
      <w:r w:rsidR="00C9759F" w:rsidRPr="00CA5705">
        <w:rPr>
          <w:rFonts w:ascii="Times New Roman" w:hAnsi="Times New Roman" w:cs="Times New Roman"/>
          <w:sz w:val="24"/>
          <w:szCs w:val="24"/>
        </w:rPr>
        <w:t xml:space="preserve"> Commissioner</w:t>
      </w:r>
      <w:r w:rsidR="00A470FF" w:rsidRPr="00CA5705">
        <w:rPr>
          <w:rFonts w:ascii="Times New Roman" w:hAnsi="Times New Roman" w:cs="Times New Roman"/>
          <w:sz w:val="24"/>
          <w:szCs w:val="24"/>
        </w:rPr>
        <w:t xml:space="preserve"> </w:t>
      </w:r>
      <w:r w:rsidR="00591E9F" w:rsidRPr="00CA5705">
        <w:rPr>
          <w:rFonts w:ascii="Times New Roman" w:hAnsi="Times New Roman" w:cs="Times New Roman"/>
          <w:sz w:val="24"/>
          <w:szCs w:val="24"/>
        </w:rPr>
        <w:t>Anthony</w:t>
      </w:r>
      <w:r w:rsidR="00D44356" w:rsidRPr="00CA5705">
        <w:rPr>
          <w:rFonts w:ascii="Times New Roman" w:hAnsi="Times New Roman" w:cs="Times New Roman"/>
          <w:sz w:val="24"/>
          <w:szCs w:val="24"/>
        </w:rPr>
        <w:t xml:space="preserve"> </w:t>
      </w:r>
      <w:r w:rsidR="00621EC6" w:rsidRPr="00CA5705">
        <w:rPr>
          <w:rFonts w:ascii="Times New Roman" w:hAnsi="Times New Roman" w:cs="Times New Roman"/>
          <w:sz w:val="24"/>
          <w:szCs w:val="24"/>
        </w:rPr>
        <w:t>Perez</w:t>
      </w:r>
      <w:r w:rsidR="00D44356" w:rsidRPr="00CA5705">
        <w:rPr>
          <w:rFonts w:ascii="Times New Roman" w:hAnsi="Times New Roman" w:cs="Times New Roman"/>
          <w:sz w:val="24"/>
          <w:szCs w:val="24"/>
        </w:rPr>
        <w:t xml:space="preserve"> </w:t>
      </w:r>
      <w:r w:rsidRPr="00CA5705">
        <w:rPr>
          <w:rFonts w:ascii="Times New Roman" w:hAnsi="Times New Roman" w:cs="Times New Roman"/>
          <w:sz w:val="24"/>
          <w:szCs w:val="24"/>
        </w:rPr>
        <w:t>to approve the Financial Report and check register a</w:t>
      </w:r>
      <w:r w:rsidR="006001A1" w:rsidRPr="00CA5705">
        <w:rPr>
          <w:rFonts w:ascii="Times New Roman" w:hAnsi="Times New Roman" w:cs="Times New Roman"/>
          <w:sz w:val="24"/>
          <w:szCs w:val="24"/>
        </w:rPr>
        <w:t xml:space="preserve">s </w:t>
      </w:r>
      <w:r w:rsidR="00621EC6" w:rsidRPr="00CA5705">
        <w:rPr>
          <w:rFonts w:ascii="Times New Roman" w:hAnsi="Times New Roman" w:cs="Times New Roman"/>
          <w:sz w:val="24"/>
          <w:szCs w:val="24"/>
        </w:rPr>
        <w:t xml:space="preserve">of </w:t>
      </w:r>
      <w:r w:rsidR="00FC32EF" w:rsidRPr="00CA5705">
        <w:rPr>
          <w:rFonts w:ascii="Times New Roman" w:hAnsi="Times New Roman" w:cs="Times New Roman"/>
          <w:sz w:val="24"/>
          <w:szCs w:val="24"/>
        </w:rPr>
        <w:t>December 31</w:t>
      </w:r>
      <w:r w:rsidR="000B4341" w:rsidRPr="00CA5705">
        <w:rPr>
          <w:rFonts w:ascii="Times New Roman" w:hAnsi="Times New Roman" w:cs="Times New Roman"/>
          <w:sz w:val="24"/>
          <w:szCs w:val="24"/>
        </w:rPr>
        <w:t>, 2019</w:t>
      </w:r>
      <w:r w:rsidR="002F35D2" w:rsidRPr="00CA5705">
        <w:rPr>
          <w:rFonts w:ascii="Times New Roman" w:hAnsi="Times New Roman" w:cs="Times New Roman"/>
          <w:sz w:val="24"/>
          <w:szCs w:val="24"/>
        </w:rPr>
        <w:t xml:space="preserve">. </w:t>
      </w:r>
      <w:r w:rsidR="00621EC6" w:rsidRPr="00CA5705">
        <w:rPr>
          <w:rFonts w:ascii="Times New Roman" w:hAnsi="Times New Roman" w:cs="Times New Roman"/>
          <w:sz w:val="24"/>
          <w:szCs w:val="24"/>
        </w:rPr>
        <w:t xml:space="preserve"> </w:t>
      </w:r>
      <w:r w:rsidR="002F35D2" w:rsidRPr="00CA5705">
        <w:rPr>
          <w:rFonts w:ascii="Times New Roman" w:hAnsi="Times New Roman" w:cs="Times New Roman"/>
          <w:sz w:val="24"/>
          <w:szCs w:val="24"/>
        </w:rPr>
        <w:t>The motion passed</w:t>
      </w:r>
      <w:r w:rsidR="00DD6C95" w:rsidRPr="00CA5705">
        <w:rPr>
          <w:rFonts w:ascii="Times New Roman" w:hAnsi="Times New Roman" w:cs="Times New Roman"/>
          <w:sz w:val="24"/>
          <w:szCs w:val="24"/>
        </w:rPr>
        <w:t xml:space="preserve"> </w:t>
      </w:r>
      <w:r w:rsidR="007452E9" w:rsidRPr="00CA5705">
        <w:rPr>
          <w:rFonts w:ascii="Times New Roman" w:hAnsi="Times New Roman" w:cs="Times New Roman"/>
          <w:sz w:val="24"/>
          <w:szCs w:val="24"/>
        </w:rPr>
        <w:t>11</w:t>
      </w:r>
      <w:r w:rsidR="0068146E" w:rsidRPr="00CA5705">
        <w:rPr>
          <w:rFonts w:ascii="Times New Roman" w:hAnsi="Times New Roman" w:cs="Times New Roman"/>
          <w:sz w:val="24"/>
          <w:szCs w:val="24"/>
        </w:rPr>
        <w:t xml:space="preserve"> </w:t>
      </w:r>
      <w:r w:rsidRPr="00CA5705">
        <w:rPr>
          <w:rFonts w:ascii="Times New Roman" w:hAnsi="Times New Roman" w:cs="Times New Roman"/>
          <w:sz w:val="24"/>
          <w:szCs w:val="24"/>
        </w:rPr>
        <w:t>-</w:t>
      </w:r>
      <w:r w:rsidR="00F05F31" w:rsidRPr="00CA5705">
        <w:rPr>
          <w:rFonts w:ascii="Times New Roman" w:hAnsi="Times New Roman" w:cs="Times New Roman"/>
          <w:sz w:val="24"/>
          <w:szCs w:val="24"/>
        </w:rPr>
        <w:t xml:space="preserve"> </w:t>
      </w:r>
      <w:r w:rsidRPr="00CA5705">
        <w:rPr>
          <w:rFonts w:ascii="Times New Roman" w:hAnsi="Times New Roman" w:cs="Times New Roman"/>
          <w:sz w:val="24"/>
          <w:szCs w:val="24"/>
        </w:rPr>
        <w:t>0.</w:t>
      </w:r>
    </w:p>
    <w:p w14:paraId="4830B24E" w14:textId="77777777" w:rsidR="00CE6A78" w:rsidRPr="00CA5705" w:rsidRDefault="00CE6A78" w:rsidP="00CE6A78">
      <w:pPr>
        <w:spacing w:after="0"/>
        <w:rPr>
          <w:rFonts w:ascii="Times New Roman" w:hAnsi="Times New Roman" w:cs="Times New Roman"/>
          <w:sz w:val="24"/>
          <w:szCs w:val="24"/>
        </w:rPr>
      </w:pPr>
    </w:p>
    <w:p w14:paraId="0F353AD9" w14:textId="7C7BA8FC" w:rsidR="00405C8E" w:rsidRPr="00CA5705" w:rsidRDefault="000B16DE" w:rsidP="00405C8E">
      <w:pPr>
        <w:spacing w:after="0"/>
        <w:rPr>
          <w:rFonts w:ascii="Times New Roman" w:hAnsi="Times New Roman" w:cs="Times New Roman"/>
          <w:b/>
          <w:sz w:val="24"/>
          <w:szCs w:val="24"/>
        </w:rPr>
      </w:pPr>
      <w:r w:rsidRPr="00CA5705">
        <w:rPr>
          <w:rFonts w:ascii="Times New Roman" w:hAnsi="Times New Roman" w:cs="Times New Roman"/>
          <w:b/>
          <w:sz w:val="24"/>
          <w:szCs w:val="24"/>
        </w:rPr>
        <w:t xml:space="preserve">Item </w:t>
      </w:r>
      <w:r w:rsidR="003D1B11" w:rsidRPr="00CA5705">
        <w:rPr>
          <w:rFonts w:ascii="Times New Roman" w:hAnsi="Times New Roman" w:cs="Times New Roman"/>
          <w:b/>
          <w:sz w:val="24"/>
          <w:szCs w:val="24"/>
        </w:rPr>
        <w:t>4</w:t>
      </w:r>
      <w:r w:rsidR="00405C8E" w:rsidRPr="00CA5705">
        <w:rPr>
          <w:rFonts w:ascii="Times New Roman" w:hAnsi="Times New Roman" w:cs="Times New Roman"/>
          <w:b/>
          <w:sz w:val="24"/>
          <w:szCs w:val="24"/>
        </w:rPr>
        <w:t xml:space="preserve"> – Citizen Comment</w:t>
      </w:r>
    </w:p>
    <w:p w14:paraId="081F4883" w14:textId="77777777" w:rsidR="00CE6A78" w:rsidRPr="00CA5705" w:rsidRDefault="00055C09" w:rsidP="00CE6A78">
      <w:pPr>
        <w:spacing w:after="0"/>
        <w:rPr>
          <w:rFonts w:ascii="Times New Roman" w:hAnsi="Times New Roman" w:cs="Times New Roman"/>
          <w:sz w:val="24"/>
          <w:szCs w:val="24"/>
        </w:rPr>
      </w:pPr>
      <w:r w:rsidRPr="00CA5705">
        <w:rPr>
          <w:rFonts w:ascii="Times New Roman" w:hAnsi="Times New Roman" w:cs="Times New Roman"/>
          <w:sz w:val="24"/>
          <w:szCs w:val="24"/>
        </w:rPr>
        <w:t>None</w:t>
      </w:r>
    </w:p>
    <w:p w14:paraId="14CCE248" w14:textId="77777777" w:rsidR="00E37B5D" w:rsidRPr="00CA5705" w:rsidRDefault="00E37B5D" w:rsidP="00CE6A78">
      <w:pPr>
        <w:spacing w:after="0"/>
        <w:rPr>
          <w:rFonts w:ascii="Times New Roman" w:hAnsi="Times New Roman" w:cs="Times New Roman"/>
          <w:sz w:val="24"/>
          <w:szCs w:val="24"/>
        </w:rPr>
      </w:pPr>
    </w:p>
    <w:p w14:paraId="13119157" w14:textId="7FB58034" w:rsidR="000B16DE" w:rsidRPr="00CA5705" w:rsidRDefault="000B16DE" w:rsidP="00CE6A78">
      <w:pPr>
        <w:spacing w:after="0"/>
        <w:rPr>
          <w:rFonts w:ascii="Times New Roman" w:hAnsi="Times New Roman" w:cs="Times New Roman"/>
          <w:sz w:val="24"/>
          <w:szCs w:val="24"/>
        </w:rPr>
      </w:pPr>
      <w:bookmarkStart w:id="0" w:name="_Hlk31015238"/>
      <w:r w:rsidRPr="00CA5705">
        <w:rPr>
          <w:rFonts w:ascii="Times New Roman" w:hAnsi="Times New Roman" w:cs="Times New Roman"/>
          <w:b/>
          <w:sz w:val="24"/>
          <w:szCs w:val="24"/>
        </w:rPr>
        <w:t xml:space="preserve">Item </w:t>
      </w:r>
      <w:r w:rsidR="003D1B11" w:rsidRPr="00CA5705">
        <w:rPr>
          <w:rFonts w:ascii="Times New Roman" w:hAnsi="Times New Roman" w:cs="Times New Roman"/>
          <w:b/>
          <w:sz w:val="24"/>
          <w:szCs w:val="24"/>
        </w:rPr>
        <w:t>5</w:t>
      </w:r>
      <w:r w:rsidRPr="00CA5705">
        <w:rPr>
          <w:rFonts w:ascii="Times New Roman" w:hAnsi="Times New Roman" w:cs="Times New Roman"/>
          <w:b/>
          <w:sz w:val="24"/>
          <w:szCs w:val="24"/>
        </w:rPr>
        <w:t xml:space="preserve"> –</w:t>
      </w:r>
      <w:r w:rsidR="000C587D" w:rsidRPr="00CA5705">
        <w:rPr>
          <w:rFonts w:ascii="Times New Roman" w:hAnsi="Times New Roman" w:cs="Times New Roman"/>
          <w:b/>
          <w:sz w:val="24"/>
          <w:szCs w:val="24"/>
        </w:rPr>
        <w:t xml:space="preserve"> </w:t>
      </w:r>
      <w:r w:rsidR="003D1B11" w:rsidRPr="00CA5705">
        <w:rPr>
          <w:rFonts w:ascii="Times New Roman" w:hAnsi="Times New Roman" w:cs="Times New Roman"/>
          <w:b/>
          <w:sz w:val="24"/>
          <w:szCs w:val="24"/>
        </w:rPr>
        <w:t>C4C Engagement Letter –</w:t>
      </w:r>
      <w:bookmarkEnd w:id="0"/>
      <w:r w:rsidR="003D1B11" w:rsidRPr="00CA5705">
        <w:rPr>
          <w:rFonts w:ascii="Times New Roman" w:hAnsi="Times New Roman" w:cs="Times New Roman"/>
          <w:b/>
          <w:sz w:val="24"/>
          <w:szCs w:val="24"/>
        </w:rPr>
        <w:t xml:space="preserve"> Dazzio &amp; Associates</w:t>
      </w:r>
    </w:p>
    <w:p w14:paraId="685A7640" w14:textId="2734B962" w:rsidR="0027143B" w:rsidRPr="00CA5705" w:rsidRDefault="00D44356" w:rsidP="00CE6A78">
      <w:pPr>
        <w:spacing w:after="0"/>
        <w:rPr>
          <w:rFonts w:ascii="Times New Roman" w:hAnsi="Times New Roman" w:cs="Times New Roman"/>
          <w:sz w:val="24"/>
          <w:szCs w:val="24"/>
        </w:rPr>
      </w:pPr>
      <w:r w:rsidRPr="00CA5705">
        <w:rPr>
          <w:rFonts w:ascii="Times New Roman" w:hAnsi="Times New Roman" w:cs="Times New Roman"/>
          <w:sz w:val="24"/>
          <w:szCs w:val="24"/>
        </w:rPr>
        <w:t xml:space="preserve">Carrie Bartow, CliftonLarsonAllen CPA </w:t>
      </w:r>
      <w:r w:rsidR="00540CDC" w:rsidRPr="00CA5705">
        <w:rPr>
          <w:rFonts w:ascii="Times New Roman" w:hAnsi="Times New Roman" w:cs="Times New Roman"/>
          <w:sz w:val="24"/>
          <w:szCs w:val="24"/>
        </w:rPr>
        <w:t>presented the engagement letter from Dazzio &amp; Associates outlining the scope of professional services for the C4C projects and for the Southwest CS Downtown infrastructure project.</w:t>
      </w:r>
    </w:p>
    <w:p w14:paraId="5DFCDFFD" w14:textId="776FF869" w:rsidR="00D44356" w:rsidRPr="00CA5705" w:rsidRDefault="00D44356" w:rsidP="00CE6A78">
      <w:pPr>
        <w:spacing w:after="0"/>
        <w:rPr>
          <w:rFonts w:ascii="Times New Roman" w:hAnsi="Times New Roman" w:cs="Times New Roman"/>
          <w:sz w:val="24"/>
          <w:szCs w:val="24"/>
        </w:rPr>
      </w:pPr>
    </w:p>
    <w:p w14:paraId="1D99CEA8" w14:textId="36E6F2F7" w:rsidR="00540CDC" w:rsidRPr="00CA5705" w:rsidRDefault="00540CDC" w:rsidP="00CE6A78">
      <w:pPr>
        <w:spacing w:after="0"/>
        <w:rPr>
          <w:rFonts w:ascii="Times New Roman" w:hAnsi="Times New Roman" w:cs="Times New Roman"/>
          <w:sz w:val="24"/>
          <w:szCs w:val="24"/>
        </w:rPr>
      </w:pPr>
      <w:r w:rsidRPr="00CA5705">
        <w:rPr>
          <w:rFonts w:ascii="Times New Roman" w:hAnsi="Times New Roman" w:cs="Times New Roman"/>
          <w:sz w:val="24"/>
          <w:szCs w:val="24"/>
        </w:rPr>
        <w:t>A motion was made by Commissio</w:t>
      </w:r>
      <w:r w:rsidR="00755ECC" w:rsidRPr="00CA5705">
        <w:rPr>
          <w:rFonts w:ascii="Times New Roman" w:hAnsi="Times New Roman" w:cs="Times New Roman"/>
          <w:sz w:val="24"/>
          <w:szCs w:val="24"/>
        </w:rPr>
        <w:t xml:space="preserve">ner </w:t>
      </w:r>
      <w:r w:rsidR="00621EC6" w:rsidRPr="00CA5705">
        <w:rPr>
          <w:rFonts w:ascii="Times New Roman" w:hAnsi="Times New Roman" w:cs="Times New Roman"/>
          <w:sz w:val="24"/>
          <w:szCs w:val="24"/>
        </w:rPr>
        <w:t xml:space="preserve">Jim </w:t>
      </w:r>
      <w:r w:rsidR="00755ECC" w:rsidRPr="00CA5705">
        <w:rPr>
          <w:rFonts w:ascii="Times New Roman" w:hAnsi="Times New Roman" w:cs="Times New Roman"/>
          <w:sz w:val="24"/>
          <w:szCs w:val="24"/>
        </w:rPr>
        <w:t>Mason</w:t>
      </w:r>
      <w:r w:rsidR="00621EC6" w:rsidRPr="00CA5705">
        <w:rPr>
          <w:rFonts w:ascii="Times New Roman" w:hAnsi="Times New Roman" w:cs="Times New Roman"/>
          <w:sz w:val="24"/>
          <w:szCs w:val="24"/>
        </w:rPr>
        <w:t>, seconded by Commissioner</w:t>
      </w:r>
      <w:r w:rsidRPr="00CA5705">
        <w:rPr>
          <w:rFonts w:ascii="Times New Roman" w:hAnsi="Times New Roman" w:cs="Times New Roman"/>
          <w:sz w:val="24"/>
          <w:szCs w:val="24"/>
        </w:rPr>
        <w:t xml:space="preserve"> </w:t>
      </w:r>
      <w:r w:rsidR="00755ECC" w:rsidRPr="00CA5705">
        <w:rPr>
          <w:rFonts w:ascii="Times New Roman" w:hAnsi="Times New Roman" w:cs="Times New Roman"/>
          <w:sz w:val="24"/>
          <w:szCs w:val="24"/>
        </w:rPr>
        <w:t>Maureen</w:t>
      </w:r>
      <w:r w:rsidRPr="00CA5705">
        <w:rPr>
          <w:rFonts w:ascii="Times New Roman" w:hAnsi="Times New Roman" w:cs="Times New Roman"/>
          <w:sz w:val="24"/>
          <w:szCs w:val="24"/>
        </w:rPr>
        <w:t xml:space="preserve"> </w:t>
      </w:r>
      <w:r w:rsidR="00621EC6" w:rsidRPr="00CA5705">
        <w:rPr>
          <w:rFonts w:ascii="Times New Roman" w:hAnsi="Times New Roman" w:cs="Times New Roman"/>
          <w:sz w:val="24"/>
          <w:szCs w:val="24"/>
        </w:rPr>
        <w:t>Juran</w:t>
      </w:r>
      <w:r w:rsidRPr="00CA5705">
        <w:rPr>
          <w:rFonts w:ascii="Times New Roman" w:hAnsi="Times New Roman" w:cs="Times New Roman"/>
          <w:sz w:val="24"/>
          <w:szCs w:val="24"/>
        </w:rPr>
        <w:t xml:space="preserve"> to approve the C4C Engagement Letter from Dazzio &amp; Associates.  The motion passed 11 – 0.</w:t>
      </w:r>
    </w:p>
    <w:p w14:paraId="13E46BF0" w14:textId="57D14EF2" w:rsidR="00540CDC" w:rsidRPr="00CA5705" w:rsidRDefault="00540CDC" w:rsidP="00CE6A78">
      <w:pPr>
        <w:spacing w:after="0"/>
        <w:rPr>
          <w:rFonts w:ascii="Times New Roman" w:hAnsi="Times New Roman" w:cs="Times New Roman"/>
          <w:sz w:val="24"/>
          <w:szCs w:val="24"/>
        </w:rPr>
      </w:pPr>
    </w:p>
    <w:p w14:paraId="13CE7122" w14:textId="3D19BAF4" w:rsidR="00DC15DE" w:rsidRPr="00CA5705" w:rsidRDefault="00DC15DE" w:rsidP="00CE6A78">
      <w:pPr>
        <w:spacing w:after="0"/>
        <w:rPr>
          <w:rFonts w:ascii="Times New Roman" w:hAnsi="Times New Roman" w:cs="Times New Roman"/>
          <w:sz w:val="24"/>
          <w:szCs w:val="24"/>
        </w:rPr>
      </w:pPr>
      <w:r w:rsidRPr="00CA5705">
        <w:rPr>
          <w:rFonts w:ascii="Times New Roman" w:hAnsi="Times New Roman" w:cs="Times New Roman"/>
          <w:b/>
          <w:sz w:val="24"/>
          <w:szCs w:val="24"/>
        </w:rPr>
        <w:t>Item 6 – Museum &amp; Park Development Agreements</w:t>
      </w:r>
    </w:p>
    <w:p w14:paraId="5164BBB9" w14:textId="004994D4" w:rsidR="00540CDC" w:rsidRPr="00CA5705" w:rsidRDefault="00C659DE" w:rsidP="00CE6A78">
      <w:pPr>
        <w:spacing w:after="0"/>
        <w:rPr>
          <w:rFonts w:ascii="Times New Roman" w:hAnsi="Times New Roman" w:cs="Times New Roman"/>
          <w:sz w:val="24"/>
          <w:szCs w:val="24"/>
        </w:rPr>
      </w:pPr>
      <w:r w:rsidRPr="00CA5705">
        <w:rPr>
          <w:rFonts w:ascii="Times New Roman" w:hAnsi="Times New Roman" w:cs="Times New Roman"/>
          <w:sz w:val="24"/>
          <w:szCs w:val="24"/>
        </w:rPr>
        <w:t>David Neville and Jariah Walker presented the Museu</w:t>
      </w:r>
      <w:r w:rsidR="006658B4" w:rsidRPr="00CA5705">
        <w:rPr>
          <w:rFonts w:ascii="Times New Roman" w:hAnsi="Times New Roman" w:cs="Times New Roman"/>
          <w:sz w:val="24"/>
          <w:szCs w:val="24"/>
        </w:rPr>
        <w:t>m &amp; Park Development Agreements and gave a brief summary of each item.</w:t>
      </w:r>
    </w:p>
    <w:p w14:paraId="11399681" w14:textId="27AA544C" w:rsidR="00DC15DE" w:rsidRPr="00CA5705" w:rsidRDefault="00DC15DE" w:rsidP="00CE6A78">
      <w:pPr>
        <w:spacing w:after="0"/>
        <w:rPr>
          <w:rFonts w:ascii="Times New Roman" w:hAnsi="Times New Roman" w:cs="Times New Roman"/>
          <w:sz w:val="24"/>
          <w:szCs w:val="24"/>
        </w:rPr>
      </w:pPr>
    </w:p>
    <w:p w14:paraId="4C70BBC1" w14:textId="1B053CD3" w:rsidR="00A94F5A" w:rsidRPr="00CA5705" w:rsidRDefault="00A94F5A" w:rsidP="00CE6A78">
      <w:pPr>
        <w:spacing w:after="0"/>
        <w:rPr>
          <w:rFonts w:ascii="Times New Roman" w:hAnsi="Times New Roman" w:cs="Times New Roman"/>
          <w:sz w:val="24"/>
          <w:szCs w:val="24"/>
        </w:rPr>
      </w:pPr>
      <w:r w:rsidRPr="00CA5705">
        <w:rPr>
          <w:rFonts w:ascii="Times New Roman" w:hAnsi="Times New Roman" w:cs="Times New Roman"/>
          <w:sz w:val="24"/>
          <w:szCs w:val="24"/>
        </w:rPr>
        <w:t>Chris Jenkins addressed</w:t>
      </w:r>
      <w:r w:rsidR="00621EC6" w:rsidRPr="00CA5705">
        <w:rPr>
          <w:rFonts w:ascii="Times New Roman" w:hAnsi="Times New Roman" w:cs="Times New Roman"/>
          <w:sz w:val="24"/>
          <w:szCs w:val="24"/>
        </w:rPr>
        <w:t xml:space="preserve"> the board and thanked them</w:t>
      </w:r>
      <w:r w:rsidRPr="00CA5705">
        <w:rPr>
          <w:rFonts w:ascii="Times New Roman" w:hAnsi="Times New Roman" w:cs="Times New Roman"/>
          <w:sz w:val="24"/>
          <w:szCs w:val="24"/>
        </w:rPr>
        <w:t xml:space="preserve"> for all of their hard work.  </w:t>
      </w:r>
      <w:r w:rsidR="00621EC6" w:rsidRPr="00CA5705">
        <w:rPr>
          <w:rFonts w:ascii="Times New Roman" w:hAnsi="Times New Roman" w:cs="Times New Roman"/>
          <w:sz w:val="24"/>
          <w:szCs w:val="24"/>
        </w:rPr>
        <w:t>It was a p</w:t>
      </w:r>
      <w:r w:rsidRPr="00CA5705">
        <w:rPr>
          <w:rFonts w:ascii="Times New Roman" w:hAnsi="Times New Roman" w:cs="Times New Roman"/>
          <w:sz w:val="24"/>
          <w:szCs w:val="24"/>
        </w:rPr>
        <w:t>artners</w:t>
      </w:r>
      <w:r w:rsidR="006658B4" w:rsidRPr="00CA5705">
        <w:rPr>
          <w:rFonts w:ascii="Times New Roman" w:hAnsi="Times New Roman" w:cs="Times New Roman"/>
          <w:sz w:val="24"/>
          <w:szCs w:val="24"/>
        </w:rPr>
        <w:t>hip among many sources and</w:t>
      </w:r>
      <w:r w:rsidRPr="00CA5705">
        <w:rPr>
          <w:rFonts w:ascii="Times New Roman" w:hAnsi="Times New Roman" w:cs="Times New Roman"/>
          <w:sz w:val="24"/>
          <w:szCs w:val="24"/>
        </w:rPr>
        <w:t xml:space="preserve"> design</w:t>
      </w:r>
      <w:r w:rsidR="006658B4" w:rsidRPr="00CA5705">
        <w:rPr>
          <w:rFonts w:ascii="Times New Roman" w:hAnsi="Times New Roman" w:cs="Times New Roman"/>
          <w:sz w:val="24"/>
          <w:szCs w:val="24"/>
        </w:rPr>
        <w:t>ed</w:t>
      </w:r>
      <w:r w:rsidRPr="00CA5705">
        <w:rPr>
          <w:rFonts w:ascii="Times New Roman" w:hAnsi="Times New Roman" w:cs="Times New Roman"/>
          <w:sz w:val="24"/>
          <w:szCs w:val="24"/>
        </w:rPr>
        <w:t xml:space="preserve"> for future generations.  </w:t>
      </w:r>
      <w:r w:rsidR="006658B4" w:rsidRPr="00CA5705">
        <w:rPr>
          <w:rFonts w:ascii="Times New Roman" w:hAnsi="Times New Roman" w:cs="Times New Roman"/>
          <w:sz w:val="24"/>
          <w:szCs w:val="24"/>
        </w:rPr>
        <w:t>A short presentation was shown of the beginning pi</w:t>
      </w:r>
      <w:r w:rsidR="00DF6AE7">
        <w:rPr>
          <w:rFonts w:ascii="Times New Roman" w:hAnsi="Times New Roman" w:cs="Times New Roman"/>
          <w:sz w:val="24"/>
          <w:szCs w:val="24"/>
        </w:rPr>
        <w:t>ctures of the Olympic Museum</w:t>
      </w:r>
      <w:r w:rsidR="006658B4" w:rsidRPr="00CA5705">
        <w:rPr>
          <w:rFonts w:ascii="Times New Roman" w:hAnsi="Times New Roman" w:cs="Times New Roman"/>
          <w:sz w:val="24"/>
          <w:szCs w:val="24"/>
        </w:rPr>
        <w:t xml:space="preserve"> area as compared to the current pictures of the Museum area.</w:t>
      </w:r>
    </w:p>
    <w:p w14:paraId="1E57928B" w14:textId="77777777" w:rsidR="00A94F5A" w:rsidRPr="00CA5705" w:rsidRDefault="00A94F5A" w:rsidP="00CE6A78">
      <w:pPr>
        <w:spacing w:after="0"/>
        <w:rPr>
          <w:rFonts w:ascii="Times New Roman" w:hAnsi="Times New Roman" w:cs="Times New Roman"/>
          <w:sz w:val="24"/>
          <w:szCs w:val="24"/>
        </w:rPr>
      </w:pPr>
    </w:p>
    <w:p w14:paraId="0ABEB89E" w14:textId="0DD7681A" w:rsidR="00540CDC" w:rsidRPr="00CA5705" w:rsidRDefault="00540CDC" w:rsidP="00540CDC">
      <w:pPr>
        <w:spacing w:after="0"/>
        <w:rPr>
          <w:rFonts w:ascii="Times New Roman" w:hAnsi="Times New Roman" w:cs="Times New Roman"/>
          <w:sz w:val="24"/>
          <w:szCs w:val="24"/>
        </w:rPr>
      </w:pPr>
      <w:bookmarkStart w:id="1" w:name="_Hlk31018628"/>
      <w:r w:rsidRPr="00CA5705">
        <w:rPr>
          <w:rFonts w:ascii="Times New Roman" w:hAnsi="Times New Roman" w:cs="Times New Roman"/>
          <w:sz w:val="24"/>
          <w:szCs w:val="24"/>
        </w:rPr>
        <w:t xml:space="preserve">A motion was made by Commissioner </w:t>
      </w:r>
      <w:r w:rsidR="00E406D3" w:rsidRPr="00CA5705">
        <w:rPr>
          <w:rFonts w:ascii="Times New Roman" w:hAnsi="Times New Roman" w:cs="Times New Roman"/>
          <w:sz w:val="24"/>
          <w:szCs w:val="24"/>
        </w:rPr>
        <w:t>Wynne</w:t>
      </w:r>
      <w:r w:rsidRPr="00CA5705">
        <w:rPr>
          <w:rFonts w:ascii="Times New Roman" w:hAnsi="Times New Roman" w:cs="Times New Roman"/>
          <w:sz w:val="24"/>
          <w:szCs w:val="24"/>
        </w:rPr>
        <w:t xml:space="preserve"> </w:t>
      </w:r>
      <w:r w:rsidR="006658B4" w:rsidRPr="00CA5705">
        <w:rPr>
          <w:rFonts w:ascii="Times New Roman" w:hAnsi="Times New Roman" w:cs="Times New Roman"/>
          <w:sz w:val="24"/>
          <w:szCs w:val="24"/>
        </w:rPr>
        <w:t>Palermo</w:t>
      </w:r>
      <w:r w:rsidRPr="00CA5705">
        <w:rPr>
          <w:rFonts w:ascii="Times New Roman" w:hAnsi="Times New Roman" w:cs="Times New Roman"/>
          <w:sz w:val="24"/>
          <w:szCs w:val="24"/>
        </w:rPr>
        <w:t xml:space="preserve">, seconded by Commissioner </w:t>
      </w:r>
      <w:r w:rsidR="00E406D3" w:rsidRPr="00CA5705">
        <w:rPr>
          <w:rFonts w:ascii="Times New Roman" w:hAnsi="Times New Roman" w:cs="Times New Roman"/>
          <w:sz w:val="24"/>
          <w:szCs w:val="24"/>
        </w:rPr>
        <w:t>Jim Mason</w:t>
      </w:r>
      <w:r w:rsidRPr="00CA5705">
        <w:rPr>
          <w:rFonts w:ascii="Times New Roman" w:hAnsi="Times New Roman" w:cs="Times New Roman"/>
          <w:sz w:val="24"/>
          <w:szCs w:val="24"/>
        </w:rPr>
        <w:t xml:space="preserve"> to approve </w:t>
      </w:r>
      <w:r w:rsidRPr="00CA5705">
        <w:rPr>
          <w:rFonts w:ascii="Times New Roman" w:hAnsi="Times New Roman" w:cs="Times New Roman"/>
          <w:b/>
          <w:bCs/>
          <w:sz w:val="24"/>
          <w:szCs w:val="24"/>
          <w:u w:val="single"/>
        </w:rPr>
        <w:t xml:space="preserve">Resolution No: </w:t>
      </w:r>
      <w:r w:rsidR="00FE1D04" w:rsidRPr="00CA5705">
        <w:rPr>
          <w:rFonts w:ascii="Times New Roman" w:hAnsi="Times New Roman" w:cs="Times New Roman"/>
          <w:b/>
          <w:bCs/>
          <w:sz w:val="24"/>
          <w:szCs w:val="24"/>
          <w:u w:val="single"/>
        </w:rPr>
        <w:t>01-20</w:t>
      </w:r>
    </w:p>
    <w:bookmarkEnd w:id="1"/>
    <w:p w14:paraId="4D810CF7" w14:textId="464DFCC7" w:rsidR="00540CDC" w:rsidRPr="00CA5705" w:rsidRDefault="00540CDC" w:rsidP="00CE6A78">
      <w:pPr>
        <w:spacing w:after="0"/>
        <w:rPr>
          <w:rFonts w:ascii="Times New Roman" w:hAnsi="Times New Roman" w:cs="Times New Roman"/>
          <w:sz w:val="24"/>
          <w:szCs w:val="24"/>
        </w:rPr>
      </w:pPr>
    </w:p>
    <w:p w14:paraId="38E740F9" w14:textId="71E4E9BF" w:rsidR="00FE1D04" w:rsidRPr="00CA5705" w:rsidRDefault="00FE1D04" w:rsidP="00CE6A78">
      <w:pPr>
        <w:spacing w:after="0"/>
        <w:rPr>
          <w:rFonts w:ascii="Times New Roman" w:hAnsi="Times New Roman" w:cs="Times New Roman"/>
          <w:sz w:val="24"/>
          <w:szCs w:val="24"/>
        </w:rPr>
      </w:pPr>
      <w:r w:rsidRPr="00CA5705">
        <w:rPr>
          <w:rFonts w:ascii="Times New Roman" w:hAnsi="Times New Roman" w:cs="Times New Roman"/>
          <w:sz w:val="24"/>
          <w:szCs w:val="24"/>
        </w:rPr>
        <w:t>A RESOLUTION OF THE COLORADO SPRINGS URBAN RENEWAL AUTHORITY APPROVING THE PROPERTY TAX INCREMENT REVENUE AGREEMENT BY AND AMONG THE SW DOWNTOWN METROPOLITAN DISTRICT NOS. 1-2 AND THE COLORADO SPRINGS URBAN RENEWAL AUTHORITY IN CONNECTION WITH THE MUSEUM &amp; PARK URBAN RENEWAL PLAN.  The motion passed 11 – 0.</w:t>
      </w:r>
    </w:p>
    <w:p w14:paraId="787B795A" w14:textId="75E8452F" w:rsidR="00540CDC" w:rsidRPr="00CA5705" w:rsidRDefault="00540CDC" w:rsidP="00CE6A78">
      <w:pPr>
        <w:spacing w:after="0"/>
        <w:rPr>
          <w:rFonts w:ascii="Times New Roman" w:hAnsi="Times New Roman" w:cs="Times New Roman"/>
          <w:sz w:val="24"/>
          <w:szCs w:val="24"/>
        </w:rPr>
      </w:pPr>
    </w:p>
    <w:p w14:paraId="65D99D4F" w14:textId="69312660" w:rsidR="00FE1D04" w:rsidRPr="00CA5705" w:rsidRDefault="00FE1D04" w:rsidP="00FE1D04">
      <w:pPr>
        <w:spacing w:after="0"/>
        <w:rPr>
          <w:rFonts w:ascii="Times New Roman" w:hAnsi="Times New Roman" w:cs="Times New Roman"/>
          <w:sz w:val="24"/>
          <w:szCs w:val="24"/>
        </w:rPr>
      </w:pPr>
      <w:r w:rsidRPr="00CA5705">
        <w:rPr>
          <w:rFonts w:ascii="Times New Roman" w:hAnsi="Times New Roman" w:cs="Times New Roman"/>
          <w:sz w:val="24"/>
          <w:szCs w:val="24"/>
        </w:rPr>
        <w:t xml:space="preserve">A motion was made by Commissioner </w:t>
      </w:r>
      <w:r w:rsidR="00E406D3" w:rsidRPr="00CA5705">
        <w:rPr>
          <w:rFonts w:ascii="Times New Roman" w:hAnsi="Times New Roman" w:cs="Times New Roman"/>
          <w:sz w:val="24"/>
          <w:szCs w:val="24"/>
        </w:rPr>
        <w:t>Wynne</w:t>
      </w:r>
      <w:r w:rsidRPr="00CA5705">
        <w:rPr>
          <w:rFonts w:ascii="Times New Roman" w:hAnsi="Times New Roman" w:cs="Times New Roman"/>
          <w:sz w:val="24"/>
          <w:szCs w:val="24"/>
        </w:rPr>
        <w:t xml:space="preserve"> </w:t>
      </w:r>
      <w:r w:rsidR="006658B4" w:rsidRPr="00CA5705">
        <w:rPr>
          <w:rFonts w:ascii="Times New Roman" w:hAnsi="Times New Roman" w:cs="Times New Roman"/>
          <w:sz w:val="24"/>
          <w:szCs w:val="24"/>
        </w:rPr>
        <w:t>Palermo</w:t>
      </w:r>
      <w:r w:rsidRPr="00CA5705">
        <w:rPr>
          <w:rFonts w:ascii="Times New Roman" w:hAnsi="Times New Roman" w:cs="Times New Roman"/>
          <w:sz w:val="24"/>
          <w:szCs w:val="24"/>
        </w:rPr>
        <w:t xml:space="preserve">, seconded by Commissioner </w:t>
      </w:r>
      <w:r w:rsidR="006658B4" w:rsidRPr="00CA5705">
        <w:rPr>
          <w:rFonts w:ascii="Times New Roman" w:hAnsi="Times New Roman" w:cs="Times New Roman"/>
          <w:sz w:val="24"/>
          <w:szCs w:val="24"/>
        </w:rPr>
        <w:t>Jim</w:t>
      </w:r>
      <w:r w:rsidRPr="00CA5705">
        <w:rPr>
          <w:rFonts w:ascii="Times New Roman" w:hAnsi="Times New Roman" w:cs="Times New Roman"/>
          <w:sz w:val="24"/>
          <w:szCs w:val="24"/>
        </w:rPr>
        <w:t xml:space="preserve"> </w:t>
      </w:r>
      <w:r w:rsidR="00E406D3" w:rsidRPr="00CA5705">
        <w:rPr>
          <w:rFonts w:ascii="Times New Roman" w:hAnsi="Times New Roman" w:cs="Times New Roman"/>
          <w:sz w:val="24"/>
          <w:szCs w:val="24"/>
        </w:rPr>
        <w:t>Mason</w:t>
      </w:r>
      <w:r w:rsidRPr="00CA5705">
        <w:rPr>
          <w:rFonts w:ascii="Times New Roman" w:hAnsi="Times New Roman" w:cs="Times New Roman"/>
          <w:sz w:val="24"/>
          <w:szCs w:val="24"/>
        </w:rPr>
        <w:t xml:space="preserve"> to approve </w:t>
      </w:r>
      <w:r w:rsidRPr="00CA5705">
        <w:rPr>
          <w:rFonts w:ascii="Times New Roman" w:hAnsi="Times New Roman" w:cs="Times New Roman"/>
          <w:b/>
          <w:bCs/>
          <w:sz w:val="24"/>
          <w:szCs w:val="24"/>
          <w:u w:val="single"/>
        </w:rPr>
        <w:t>Resolution No: 02-20</w:t>
      </w:r>
    </w:p>
    <w:p w14:paraId="5A89575C" w14:textId="61E95A48" w:rsidR="00FE1D04" w:rsidRPr="00CA5705" w:rsidRDefault="00FE1D04" w:rsidP="00CE6A78">
      <w:pPr>
        <w:spacing w:after="0"/>
        <w:rPr>
          <w:rFonts w:ascii="Times New Roman" w:hAnsi="Times New Roman" w:cs="Times New Roman"/>
          <w:sz w:val="24"/>
          <w:szCs w:val="24"/>
        </w:rPr>
      </w:pPr>
    </w:p>
    <w:p w14:paraId="503971A5" w14:textId="2F8C6262" w:rsidR="00FE1D04" w:rsidRPr="00CA5705" w:rsidRDefault="00FE1D04" w:rsidP="00CE6A78">
      <w:pPr>
        <w:spacing w:after="0"/>
        <w:rPr>
          <w:rFonts w:ascii="Times New Roman" w:hAnsi="Times New Roman" w:cs="Times New Roman"/>
          <w:sz w:val="24"/>
          <w:szCs w:val="24"/>
        </w:rPr>
      </w:pPr>
      <w:proofErr w:type="gramStart"/>
      <w:r w:rsidRPr="00CA5705">
        <w:rPr>
          <w:rFonts w:ascii="Times New Roman" w:hAnsi="Times New Roman" w:cs="Times New Roman"/>
          <w:sz w:val="24"/>
          <w:szCs w:val="24"/>
        </w:rPr>
        <w:lastRenderedPageBreak/>
        <w:t>A RESOLUTION OF THE COLORADO SPRINGS URBAN RENEWAL AUTHORITY APPROVING THE URBAN RENEWAL AGREEMENT FOR DEVELOPMENT OF THE MUSEUM &amp; PARK URBAN RENEWAL AREA BY AND AMONG THE COLORADO SPRINGS URBAN RENEWAL AUTHORITY, INTERURBAN DEVELOPMENT COMPANY, LLC AND SW DOWNTOWN BUSINESS IMPROVEMENT DISTRICT IN CONNEC</w:t>
      </w:r>
      <w:r w:rsidR="007824AD" w:rsidRPr="00CA5705">
        <w:rPr>
          <w:rFonts w:ascii="Times New Roman" w:hAnsi="Times New Roman" w:cs="Times New Roman"/>
          <w:sz w:val="24"/>
          <w:szCs w:val="24"/>
        </w:rPr>
        <w:t>TION WITH THE MUSEUM &amp; PARK URBAN RENEWAL PLAN.</w:t>
      </w:r>
      <w:proofErr w:type="gramEnd"/>
      <w:r w:rsidR="007824AD" w:rsidRPr="00CA5705">
        <w:rPr>
          <w:rFonts w:ascii="Times New Roman" w:hAnsi="Times New Roman" w:cs="Times New Roman"/>
          <w:sz w:val="24"/>
          <w:szCs w:val="24"/>
        </w:rPr>
        <w:t xml:space="preserve">  The motion passed 11 – 0.</w:t>
      </w:r>
    </w:p>
    <w:p w14:paraId="65F38C0A" w14:textId="4B50468E" w:rsidR="00FE1D04" w:rsidRPr="00CA5705" w:rsidRDefault="00FE1D04" w:rsidP="00CE6A78">
      <w:pPr>
        <w:spacing w:after="0"/>
        <w:rPr>
          <w:rFonts w:ascii="Times New Roman" w:hAnsi="Times New Roman" w:cs="Times New Roman"/>
          <w:sz w:val="24"/>
          <w:szCs w:val="24"/>
        </w:rPr>
      </w:pPr>
    </w:p>
    <w:p w14:paraId="33C962ED" w14:textId="00CE1B48" w:rsidR="007824AD" w:rsidRPr="00CA5705" w:rsidRDefault="007824AD" w:rsidP="007824AD">
      <w:pPr>
        <w:spacing w:after="0"/>
        <w:rPr>
          <w:rFonts w:ascii="Times New Roman" w:hAnsi="Times New Roman" w:cs="Times New Roman"/>
          <w:sz w:val="24"/>
          <w:szCs w:val="24"/>
        </w:rPr>
      </w:pPr>
      <w:r w:rsidRPr="00CA5705">
        <w:rPr>
          <w:rFonts w:ascii="Times New Roman" w:hAnsi="Times New Roman" w:cs="Times New Roman"/>
          <w:sz w:val="24"/>
          <w:szCs w:val="24"/>
        </w:rPr>
        <w:t xml:space="preserve">A motion was made by Commissioner </w:t>
      </w:r>
      <w:r w:rsidR="00E406D3" w:rsidRPr="00CA5705">
        <w:rPr>
          <w:rFonts w:ascii="Times New Roman" w:hAnsi="Times New Roman" w:cs="Times New Roman"/>
          <w:sz w:val="24"/>
          <w:szCs w:val="24"/>
        </w:rPr>
        <w:t>Wynne</w:t>
      </w:r>
      <w:r w:rsidRPr="00CA5705">
        <w:rPr>
          <w:rFonts w:ascii="Times New Roman" w:hAnsi="Times New Roman" w:cs="Times New Roman"/>
          <w:sz w:val="24"/>
          <w:szCs w:val="24"/>
        </w:rPr>
        <w:t xml:space="preserve"> </w:t>
      </w:r>
      <w:r w:rsidR="006658B4" w:rsidRPr="00CA5705">
        <w:rPr>
          <w:rFonts w:ascii="Times New Roman" w:hAnsi="Times New Roman" w:cs="Times New Roman"/>
          <w:sz w:val="24"/>
          <w:szCs w:val="24"/>
        </w:rPr>
        <w:t>Palermo, seconded by Commissioner Jim</w:t>
      </w:r>
      <w:r w:rsidRPr="00CA5705">
        <w:rPr>
          <w:rFonts w:ascii="Times New Roman" w:hAnsi="Times New Roman" w:cs="Times New Roman"/>
          <w:sz w:val="24"/>
          <w:szCs w:val="24"/>
        </w:rPr>
        <w:t xml:space="preserve"> </w:t>
      </w:r>
      <w:r w:rsidR="00E406D3" w:rsidRPr="00CA5705">
        <w:rPr>
          <w:rFonts w:ascii="Times New Roman" w:hAnsi="Times New Roman" w:cs="Times New Roman"/>
          <w:sz w:val="24"/>
          <w:szCs w:val="24"/>
        </w:rPr>
        <w:t>Mason</w:t>
      </w:r>
      <w:r w:rsidR="006658B4" w:rsidRPr="00CA5705">
        <w:rPr>
          <w:rFonts w:ascii="Times New Roman" w:hAnsi="Times New Roman" w:cs="Times New Roman"/>
          <w:sz w:val="24"/>
          <w:szCs w:val="24"/>
        </w:rPr>
        <w:tab/>
      </w:r>
      <w:r w:rsidRPr="00CA5705">
        <w:rPr>
          <w:rFonts w:ascii="Times New Roman" w:hAnsi="Times New Roman" w:cs="Times New Roman"/>
          <w:sz w:val="24"/>
          <w:szCs w:val="24"/>
        </w:rPr>
        <w:t xml:space="preserve"> to approve </w:t>
      </w:r>
      <w:r w:rsidRPr="00CA5705">
        <w:rPr>
          <w:rFonts w:ascii="Times New Roman" w:hAnsi="Times New Roman" w:cs="Times New Roman"/>
          <w:b/>
          <w:bCs/>
          <w:sz w:val="24"/>
          <w:szCs w:val="24"/>
          <w:u w:val="single"/>
        </w:rPr>
        <w:t>Resolution No: 03-20</w:t>
      </w:r>
    </w:p>
    <w:p w14:paraId="61AF9724" w14:textId="37A72371" w:rsidR="00FE1D04" w:rsidRPr="00CA5705" w:rsidRDefault="00FE1D04" w:rsidP="00CE6A78">
      <w:pPr>
        <w:spacing w:after="0"/>
        <w:rPr>
          <w:rFonts w:ascii="Times New Roman" w:hAnsi="Times New Roman" w:cs="Times New Roman"/>
          <w:sz w:val="24"/>
          <w:szCs w:val="24"/>
        </w:rPr>
      </w:pPr>
    </w:p>
    <w:p w14:paraId="220777BA" w14:textId="3A5584D4" w:rsidR="007824AD" w:rsidRDefault="007824AD" w:rsidP="00CE6A78">
      <w:pPr>
        <w:spacing w:after="0"/>
        <w:rPr>
          <w:rFonts w:ascii="Times New Roman" w:hAnsi="Times New Roman" w:cs="Times New Roman"/>
          <w:sz w:val="24"/>
          <w:szCs w:val="24"/>
        </w:rPr>
      </w:pPr>
      <w:r w:rsidRPr="00CA5705">
        <w:rPr>
          <w:rFonts w:ascii="Times New Roman" w:hAnsi="Times New Roman" w:cs="Times New Roman"/>
          <w:sz w:val="24"/>
          <w:szCs w:val="24"/>
        </w:rPr>
        <w:t>A RESOLUTION OF THE COLORADO SPRINGS URBAN RENEWAL AUTHORITY APPROVING THE COOPERATION AGREEMENT FOR REDEVELOPMENT OF PORTIONS OF SOUTHWEST DOWNTOWN, COLORADO SPRINGS, COLORADO BY AND AMONG THE CITY OF COLORADO SPRINGS, COLORADO, COLORADO SPRINGS UTILITIES, SW DOWNTOWN BUSINESS IMPROVEMENT DISTRICT, COLORADO SPRINGS URBAN RENEWAL AUTHORITY AND INTERURBAN DEVELOPMENT COMPANY, LLC.  The motion passed 11 – 0.</w:t>
      </w:r>
    </w:p>
    <w:p w14:paraId="60704BDA" w14:textId="77777777" w:rsidR="00F92819" w:rsidRPr="00CA5705" w:rsidRDefault="00F92819" w:rsidP="00CE6A78">
      <w:pPr>
        <w:spacing w:after="0"/>
        <w:rPr>
          <w:rFonts w:ascii="Times New Roman" w:hAnsi="Times New Roman" w:cs="Times New Roman"/>
          <w:sz w:val="24"/>
          <w:szCs w:val="24"/>
        </w:rPr>
      </w:pPr>
    </w:p>
    <w:p w14:paraId="2B3299B8" w14:textId="77777777" w:rsidR="00644EA6" w:rsidRPr="00CA5705" w:rsidRDefault="00644EA6" w:rsidP="00644EA6">
      <w:pPr>
        <w:spacing w:after="0"/>
        <w:rPr>
          <w:rFonts w:ascii="Times New Roman" w:hAnsi="Times New Roman" w:cs="Times New Roman"/>
          <w:sz w:val="24"/>
          <w:szCs w:val="24"/>
        </w:rPr>
      </w:pPr>
      <w:r w:rsidRPr="00CA5705">
        <w:rPr>
          <w:rFonts w:ascii="Times New Roman" w:hAnsi="Times New Roman" w:cs="Times New Roman"/>
          <w:b/>
          <w:sz w:val="24"/>
          <w:szCs w:val="24"/>
        </w:rPr>
        <w:t>Item 9 – CSURA Lease Fourth Amendment</w:t>
      </w:r>
    </w:p>
    <w:p w14:paraId="4F3FFEAF" w14:textId="77777777" w:rsidR="00644EA6" w:rsidRPr="00CA5705" w:rsidRDefault="00644EA6" w:rsidP="00644EA6">
      <w:pPr>
        <w:spacing w:after="0"/>
        <w:rPr>
          <w:rFonts w:ascii="Times New Roman" w:hAnsi="Times New Roman" w:cs="Times New Roman"/>
          <w:sz w:val="24"/>
          <w:szCs w:val="24"/>
        </w:rPr>
      </w:pPr>
      <w:r w:rsidRPr="00CA5705">
        <w:rPr>
          <w:rFonts w:ascii="Times New Roman" w:hAnsi="Times New Roman" w:cs="Times New Roman"/>
          <w:sz w:val="24"/>
          <w:szCs w:val="24"/>
        </w:rPr>
        <w:t>Jariah Walker presented the fourth amendment to the lease between the Colorado Springs Urban Renewal Authority and the City of Colorado Springs for the use of office space in the City Administration Building.  David Neville stated the lease had been amended to reflect the new area on the 6</w:t>
      </w:r>
      <w:r w:rsidRPr="00CA5705">
        <w:rPr>
          <w:rFonts w:ascii="Times New Roman" w:hAnsi="Times New Roman" w:cs="Times New Roman"/>
          <w:sz w:val="24"/>
          <w:szCs w:val="24"/>
          <w:vertAlign w:val="superscript"/>
        </w:rPr>
        <w:t>th</w:t>
      </w:r>
      <w:r w:rsidRPr="00CA5705">
        <w:rPr>
          <w:rFonts w:ascii="Times New Roman" w:hAnsi="Times New Roman" w:cs="Times New Roman"/>
          <w:sz w:val="24"/>
          <w:szCs w:val="24"/>
        </w:rPr>
        <w:t xml:space="preserve"> floor.</w:t>
      </w:r>
    </w:p>
    <w:p w14:paraId="651A6D6B" w14:textId="77777777" w:rsidR="00644EA6" w:rsidRPr="00CA5705" w:rsidRDefault="00644EA6" w:rsidP="00644EA6">
      <w:pPr>
        <w:spacing w:after="0"/>
        <w:rPr>
          <w:rFonts w:ascii="Times New Roman" w:hAnsi="Times New Roman" w:cs="Times New Roman"/>
          <w:sz w:val="24"/>
          <w:szCs w:val="24"/>
        </w:rPr>
      </w:pPr>
    </w:p>
    <w:p w14:paraId="41E486A6" w14:textId="238EFC9F" w:rsidR="00644EA6" w:rsidRPr="00CA5705" w:rsidRDefault="00644EA6" w:rsidP="00644EA6">
      <w:pPr>
        <w:spacing w:after="0"/>
        <w:rPr>
          <w:rFonts w:ascii="Times New Roman" w:hAnsi="Times New Roman" w:cs="Times New Roman"/>
          <w:sz w:val="24"/>
          <w:szCs w:val="24"/>
        </w:rPr>
      </w:pPr>
      <w:r w:rsidRPr="00CA5705">
        <w:rPr>
          <w:rFonts w:ascii="Times New Roman" w:hAnsi="Times New Roman" w:cs="Times New Roman"/>
          <w:sz w:val="24"/>
          <w:szCs w:val="24"/>
        </w:rPr>
        <w:t xml:space="preserve">A motion was made by Commissioner Maureen </w:t>
      </w:r>
      <w:r w:rsidR="005E5971" w:rsidRPr="00CA5705">
        <w:rPr>
          <w:rFonts w:ascii="Times New Roman" w:hAnsi="Times New Roman" w:cs="Times New Roman"/>
          <w:sz w:val="24"/>
          <w:szCs w:val="24"/>
        </w:rPr>
        <w:t>Juran</w:t>
      </w:r>
      <w:r w:rsidRPr="00CA5705">
        <w:rPr>
          <w:rFonts w:ascii="Times New Roman" w:hAnsi="Times New Roman" w:cs="Times New Roman"/>
          <w:sz w:val="24"/>
          <w:szCs w:val="24"/>
        </w:rPr>
        <w:t xml:space="preserve">, seconded by Commissioner </w:t>
      </w:r>
      <w:r w:rsidR="005E5971" w:rsidRPr="00CA5705">
        <w:rPr>
          <w:rFonts w:ascii="Times New Roman" w:hAnsi="Times New Roman" w:cs="Times New Roman"/>
          <w:sz w:val="24"/>
          <w:szCs w:val="24"/>
        </w:rPr>
        <w:t xml:space="preserve">Jim </w:t>
      </w:r>
      <w:r w:rsidRPr="00CA5705">
        <w:rPr>
          <w:rFonts w:ascii="Times New Roman" w:hAnsi="Times New Roman" w:cs="Times New Roman"/>
          <w:sz w:val="24"/>
          <w:szCs w:val="24"/>
        </w:rPr>
        <w:t xml:space="preserve">Mason to approve </w:t>
      </w:r>
      <w:r w:rsidRPr="00CA5705">
        <w:rPr>
          <w:rFonts w:ascii="Times New Roman" w:hAnsi="Times New Roman" w:cs="Times New Roman"/>
          <w:b/>
          <w:bCs/>
          <w:sz w:val="24"/>
          <w:szCs w:val="24"/>
          <w:u w:val="single"/>
        </w:rPr>
        <w:t>Resolution No: 04-20</w:t>
      </w:r>
    </w:p>
    <w:p w14:paraId="770E73E8" w14:textId="77777777" w:rsidR="00644EA6" w:rsidRPr="00CA5705" w:rsidRDefault="00644EA6" w:rsidP="00644EA6">
      <w:pPr>
        <w:spacing w:after="0"/>
        <w:rPr>
          <w:rFonts w:ascii="Times New Roman" w:hAnsi="Times New Roman" w:cs="Times New Roman"/>
          <w:sz w:val="24"/>
          <w:szCs w:val="24"/>
        </w:rPr>
      </w:pPr>
    </w:p>
    <w:p w14:paraId="008170D0" w14:textId="2D08C23A" w:rsidR="00644EA6" w:rsidRPr="00CA5705" w:rsidRDefault="00644EA6" w:rsidP="00644EA6">
      <w:pPr>
        <w:spacing w:after="0"/>
        <w:rPr>
          <w:rFonts w:ascii="Times New Roman" w:hAnsi="Times New Roman" w:cs="Times New Roman"/>
          <w:sz w:val="24"/>
          <w:szCs w:val="24"/>
        </w:rPr>
      </w:pPr>
      <w:r w:rsidRPr="00CA5705">
        <w:rPr>
          <w:rFonts w:ascii="Times New Roman" w:hAnsi="Times New Roman" w:cs="Times New Roman"/>
          <w:sz w:val="24"/>
          <w:szCs w:val="24"/>
        </w:rPr>
        <w:t>A RESOLUTION OF THE COLORADO SPRINGS URBAN RENEWAL AUTHORITY APPROVING THE FOURTH AMENDMENT TO THE LEASE BETWEEN THE COLORADO SPRINGS URBAN RENEWAL AUTHORITY AND THE CITY OF COLORADO SPRINGS FOR THE USE OF OFFICE SPACE IN THE CITY ADMINISTRATION BUILDING.  The motion passed 10 – 0.</w:t>
      </w:r>
    </w:p>
    <w:p w14:paraId="14D952BB" w14:textId="77777777" w:rsidR="00F92819" w:rsidRPr="00CA5705" w:rsidRDefault="00F92819" w:rsidP="00F92819">
      <w:pPr>
        <w:spacing w:after="0"/>
        <w:rPr>
          <w:rFonts w:ascii="Times New Roman" w:hAnsi="Times New Roman" w:cs="Times New Roman"/>
          <w:sz w:val="24"/>
          <w:szCs w:val="24"/>
        </w:rPr>
      </w:pPr>
    </w:p>
    <w:p w14:paraId="704790AB" w14:textId="77777777" w:rsidR="00F92819" w:rsidRPr="00CA5705" w:rsidRDefault="00F92819" w:rsidP="00F92819">
      <w:pPr>
        <w:spacing w:after="0"/>
        <w:rPr>
          <w:rFonts w:ascii="Times New Roman" w:hAnsi="Times New Roman" w:cs="Times New Roman"/>
          <w:b/>
          <w:sz w:val="24"/>
          <w:szCs w:val="24"/>
        </w:rPr>
      </w:pPr>
      <w:r w:rsidRPr="00CA5705">
        <w:rPr>
          <w:rFonts w:ascii="Times New Roman" w:hAnsi="Times New Roman" w:cs="Times New Roman"/>
          <w:b/>
          <w:sz w:val="24"/>
          <w:szCs w:val="24"/>
        </w:rPr>
        <w:t xml:space="preserve">Item 10 – Executive Director’s Report </w:t>
      </w:r>
    </w:p>
    <w:p w14:paraId="0485EDEE" w14:textId="77777777" w:rsidR="00F92819" w:rsidRPr="00CA5705" w:rsidRDefault="00F92819" w:rsidP="00F92819">
      <w:pPr>
        <w:spacing w:after="0"/>
        <w:rPr>
          <w:rFonts w:ascii="Times New Roman" w:hAnsi="Times New Roman" w:cs="Times New Roman"/>
          <w:sz w:val="24"/>
          <w:szCs w:val="24"/>
        </w:rPr>
      </w:pPr>
      <w:r w:rsidRPr="00CA5705">
        <w:rPr>
          <w:rFonts w:ascii="Times New Roman" w:hAnsi="Times New Roman" w:cs="Times New Roman"/>
          <w:sz w:val="24"/>
          <w:szCs w:val="24"/>
        </w:rPr>
        <w:t>Jariah Walker presented the Executive Director’s Report for January 2020 on the various projects.  The complete report is listed in the agenda packet. There are seven slots available for the DCI 2020 State Conference taking place April 14</w:t>
      </w:r>
      <w:r w:rsidRPr="00CA5705">
        <w:rPr>
          <w:rFonts w:ascii="Times New Roman" w:hAnsi="Times New Roman" w:cs="Times New Roman"/>
          <w:sz w:val="24"/>
          <w:szCs w:val="24"/>
          <w:vertAlign w:val="superscript"/>
        </w:rPr>
        <w:t>th</w:t>
      </w:r>
      <w:r w:rsidRPr="00CA5705">
        <w:rPr>
          <w:rFonts w:ascii="Times New Roman" w:hAnsi="Times New Roman" w:cs="Times New Roman"/>
          <w:sz w:val="24"/>
          <w:szCs w:val="24"/>
        </w:rPr>
        <w:t xml:space="preserve"> – 17</w:t>
      </w:r>
      <w:r w:rsidRPr="00CA5705">
        <w:rPr>
          <w:rFonts w:ascii="Times New Roman" w:hAnsi="Times New Roman" w:cs="Times New Roman"/>
          <w:sz w:val="24"/>
          <w:szCs w:val="24"/>
          <w:vertAlign w:val="superscript"/>
        </w:rPr>
        <w:t>th</w:t>
      </w:r>
      <w:r w:rsidRPr="00CA5705">
        <w:rPr>
          <w:rFonts w:ascii="Times New Roman" w:hAnsi="Times New Roman" w:cs="Times New Roman"/>
          <w:sz w:val="24"/>
          <w:szCs w:val="24"/>
        </w:rPr>
        <w:t xml:space="preserve"> in downtown Colorado Springs. </w:t>
      </w:r>
    </w:p>
    <w:p w14:paraId="2105760A" w14:textId="77777777" w:rsidR="00F92819" w:rsidRPr="00CA5705" w:rsidRDefault="00F92819" w:rsidP="00F92819">
      <w:pPr>
        <w:spacing w:after="0"/>
        <w:rPr>
          <w:rFonts w:ascii="Times New Roman" w:hAnsi="Times New Roman" w:cs="Times New Roman"/>
          <w:sz w:val="24"/>
          <w:szCs w:val="24"/>
        </w:rPr>
      </w:pPr>
    </w:p>
    <w:p w14:paraId="698E2869" w14:textId="77777777" w:rsidR="00F92819" w:rsidRPr="00CA5705" w:rsidRDefault="00F92819" w:rsidP="00F92819">
      <w:pPr>
        <w:spacing w:after="0"/>
        <w:rPr>
          <w:rFonts w:ascii="Times New Roman" w:hAnsi="Times New Roman" w:cs="Times New Roman"/>
          <w:sz w:val="24"/>
          <w:szCs w:val="24"/>
        </w:rPr>
      </w:pPr>
      <w:r w:rsidRPr="00CA5705">
        <w:rPr>
          <w:rFonts w:ascii="Times New Roman" w:hAnsi="Times New Roman" w:cs="Times New Roman"/>
          <w:sz w:val="24"/>
          <w:szCs w:val="24"/>
        </w:rPr>
        <w:t>Commissioner Jill Gaebler left the meeting at 12:05 p.m.</w:t>
      </w:r>
    </w:p>
    <w:p w14:paraId="0DB128A0" w14:textId="77777777" w:rsidR="00F92819" w:rsidRPr="00CA5705" w:rsidRDefault="00F92819" w:rsidP="00F92819">
      <w:pPr>
        <w:spacing w:after="0"/>
        <w:rPr>
          <w:rFonts w:ascii="Times New Roman" w:hAnsi="Times New Roman" w:cs="Times New Roman"/>
          <w:sz w:val="24"/>
          <w:szCs w:val="24"/>
        </w:rPr>
      </w:pPr>
    </w:p>
    <w:p w14:paraId="717770BB" w14:textId="368F858E" w:rsidR="008517B4" w:rsidRPr="00CA5705" w:rsidRDefault="00AA7515" w:rsidP="008517B4">
      <w:pPr>
        <w:spacing w:after="0"/>
        <w:rPr>
          <w:rFonts w:ascii="Times New Roman" w:hAnsi="Times New Roman" w:cs="Times New Roman"/>
          <w:b/>
          <w:sz w:val="24"/>
          <w:szCs w:val="24"/>
        </w:rPr>
      </w:pPr>
      <w:r w:rsidRPr="00CA5705">
        <w:rPr>
          <w:rFonts w:ascii="Times New Roman" w:hAnsi="Times New Roman" w:cs="Times New Roman"/>
          <w:b/>
          <w:sz w:val="24"/>
          <w:szCs w:val="24"/>
        </w:rPr>
        <w:t xml:space="preserve">Item </w:t>
      </w:r>
      <w:r w:rsidR="00D44356" w:rsidRPr="00CA5705">
        <w:rPr>
          <w:rFonts w:ascii="Times New Roman" w:hAnsi="Times New Roman" w:cs="Times New Roman"/>
          <w:b/>
          <w:sz w:val="24"/>
          <w:szCs w:val="24"/>
        </w:rPr>
        <w:t>7</w:t>
      </w:r>
      <w:r w:rsidR="008517B4" w:rsidRPr="00CA5705">
        <w:rPr>
          <w:rFonts w:ascii="Times New Roman" w:hAnsi="Times New Roman" w:cs="Times New Roman"/>
          <w:b/>
          <w:sz w:val="24"/>
          <w:szCs w:val="24"/>
        </w:rPr>
        <w:t xml:space="preserve"> – </w:t>
      </w:r>
      <w:r w:rsidR="00AC6056" w:rsidRPr="00CA5705">
        <w:rPr>
          <w:rFonts w:ascii="Times New Roman" w:hAnsi="Times New Roman" w:cs="Times New Roman"/>
          <w:b/>
          <w:sz w:val="24"/>
          <w:szCs w:val="24"/>
        </w:rPr>
        <w:t>Annual Meeting Notice Location</w:t>
      </w:r>
    </w:p>
    <w:p w14:paraId="79708DD8" w14:textId="13EA4BCA" w:rsidR="00AC6056" w:rsidRPr="00CA5705" w:rsidRDefault="00DC15DE" w:rsidP="000C587D">
      <w:pPr>
        <w:spacing w:after="0"/>
        <w:rPr>
          <w:rFonts w:ascii="Times New Roman" w:hAnsi="Times New Roman" w:cs="Times New Roman"/>
          <w:sz w:val="24"/>
          <w:szCs w:val="24"/>
        </w:rPr>
      </w:pPr>
      <w:r w:rsidRPr="00CA5705">
        <w:rPr>
          <w:rFonts w:ascii="Times New Roman" w:hAnsi="Times New Roman" w:cs="Times New Roman"/>
          <w:sz w:val="24"/>
          <w:szCs w:val="24"/>
        </w:rPr>
        <w:lastRenderedPageBreak/>
        <w:t>David Neville stated that the Open Meetings Law states that the public location for posting for the public body shall be designated annually at the local public body’s first regular meeting of each calendar year.  The CSURA Board must vote for the official location for the posting of the CSURA Board Meeting Agendas.</w:t>
      </w:r>
      <w:r w:rsidR="005E5971" w:rsidRPr="00CA5705">
        <w:rPr>
          <w:rFonts w:ascii="Times New Roman" w:hAnsi="Times New Roman" w:cs="Times New Roman"/>
          <w:sz w:val="24"/>
          <w:szCs w:val="24"/>
        </w:rPr>
        <w:t xml:space="preserve"> The agenda is posted on the City Clerk’s bullet</w:t>
      </w:r>
      <w:r w:rsidR="00076692" w:rsidRPr="00CA5705">
        <w:rPr>
          <w:rFonts w:ascii="Times New Roman" w:hAnsi="Times New Roman" w:cs="Times New Roman"/>
          <w:sz w:val="24"/>
          <w:szCs w:val="24"/>
        </w:rPr>
        <w:t>in</w:t>
      </w:r>
      <w:r w:rsidR="005E5971" w:rsidRPr="00CA5705">
        <w:rPr>
          <w:rFonts w:ascii="Times New Roman" w:hAnsi="Times New Roman" w:cs="Times New Roman"/>
          <w:sz w:val="24"/>
          <w:szCs w:val="24"/>
        </w:rPr>
        <w:t xml:space="preserve"> board, the </w:t>
      </w:r>
      <w:r w:rsidR="00076692" w:rsidRPr="00CA5705">
        <w:rPr>
          <w:rFonts w:ascii="Times New Roman" w:hAnsi="Times New Roman" w:cs="Times New Roman"/>
          <w:sz w:val="24"/>
          <w:szCs w:val="24"/>
        </w:rPr>
        <w:t>CSURA website and as a courtesy the City of C</w:t>
      </w:r>
      <w:r w:rsidR="00F92819">
        <w:rPr>
          <w:rFonts w:ascii="Times New Roman" w:hAnsi="Times New Roman" w:cs="Times New Roman"/>
          <w:sz w:val="24"/>
          <w:szCs w:val="24"/>
        </w:rPr>
        <w:t>olorado S</w:t>
      </w:r>
      <w:bookmarkStart w:id="2" w:name="_GoBack"/>
      <w:bookmarkEnd w:id="2"/>
      <w:r w:rsidR="00F92819">
        <w:rPr>
          <w:rFonts w:ascii="Times New Roman" w:hAnsi="Times New Roman" w:cs="Times New Roman"/>
          <w:sz w:val="24"/>
          <w:szCs w:val="24"/>
        </w:rPr>
        <w:t>prings</w:t>
      </w:r>
      <w:r w:rsidR="00076692" w:rsidRPr="00CA5705">
        <w:rPr>
          <w:rFonts w:ascii="Times New Roman" w:hAnsi="Times New Roman" w:cs="Times New Roman"/>
          <w:sz w:val="24"/>
          <w:szCs w:val="24"/>
        </w:rPr>
        <w:t xml:space="preserve"> posts the agenda on the city website.</w:t>
      </w:r>
    </w:p>
    <w:p w14:paraId="503745E2" w14:textId="77777777" w:rsidR="00010DE0" w:rsidRPr="00CA5705" w:rsidRDefault="00010DE0" w:rsidP="000C587D">
      <w:pPr>
        <w:spacing w:after="0"/>
        <w:rPr>
          <w:rFonts w:ascii="Times New Roman" w:hAnsi="Times New Roman" w:cs="Times New Roman"/>
          <w:sz w:val="24"/>
          <w:szCs w:val="24"/>
        </w:rPr>
      </w:pPr>
    </w:p>
    <w:p w14:paraId="501C49F6" w14:textId="566D91EA" w:rsidR="00CB287E" w:rsidRPr="00CA5705" w:rsidRDefault="00CA4EE6" w:rsidP="000C587D">
      <w:pPr>
        <w:spacing w:after="0"/>
        <w:rPr>
          <w:rFonts w:ascii="Times New Roman" w:hAnsi="Times New Roman" w:cs="Times New Roman"/>
          <w:sz w:val="24"/>
          <w:szCs w:val="24"/>
        </w:rPr>
      </w:pPr>
      <w:bookmarkStart w:id="3" w:name="_Hlk31016325"/>
      <w:r w:rsidRPr="00CA5705">
        <w:rPr>
          <w:rFonts w:ascii="Times New Roman" w:hAnsi="Times New Roman" w:cs="Times New Roman"/>
          <w:sz w:val="24"/>
          <w:szCs w:val="24"/>
        </w:rPr>
        <w:t xml:space="preserve">A </w:t>
      </w:r>
      <w:r w:rsidR="000C587D" w:rsidRPr="00CA5705">
        <w:rPr>
          <w:rFonts w:ascii="Times New Roman" w:hAnsi="Times New Roman" w:cs="Times New Roman"/>
          <w:sz w:val="24"/>
          <w:szCs w:val="24"/>
        </w:rPr>
        <w:t>motion was made by Commissioner</w:t>
      </w:r>
      <w:r w:rsidR="00DF7D0C" w:rsidRPr="00CA5705">
        <w:rPr>
          <w:rFonts w:ascii="Times New Roman" w:hAnsi="Times New Roman" w:cs="Times New Roman"/>
          <w:sz w:val="24"/>
          <w:szCs w:val="24"/>
        </w:rPr>
        <w:t xml:space="preserve"> </w:t>
      </w:r>
      <w:r w:rsidR="006B61E9" w:rsidRPr="00CA5705">
        <w:rPr>
          <w:rFonts w:ascii="Times New Roman" w:hAnsi="Times New Roman" w:cs="Times New Roman"/>
          <w:sz w:val="24"/>
          <w:szCs w:val="24"/>
        </w:rPr>
        <w:t>Anthony</w:t>
      </w:r>
      <w:r w:rsidR="00DF7D0C" w:rsidRPr="00CA5705">
        <w:rPr>
          <w:rFonts w:ascii="Times New Roman" w:hAnsi="Times New Roman" w:cs="Times New Roman"/>
          <w:sz w:val="24"/>
          <w:szCs w:val="24"/>
        </w:rPr>
        <w:t xml:space="preserve"> </w:t>
      </w:r>
      <w:r w:rsidR="005E5971" w:rsidRPr="00CA5705">
        <w:rPr>
          <w:rFonts w:ascii="Times New Roman" w:hAnsi="Times New Roman" w:cs="Times New Roman"/>
          <w:sz w:val="24"/>
          <w:szCs w:val="24"/>
        </w:rPr>
        <w:t>Perez</w:t>
      </w:r>
      <w:r w:rsidRPr="00CA5705">
        <w:rPr>
          <w:rFonts w:ascii="Times New Roman" w:hAnsi="Times New Roman" w:cs="Times New Roman"/>
          <w:sz w:val="24"/>
          <w:szCs w:val="24"/>
        </w:rPr>
        <w:t xml:space="preserve">, seconded by Commissioner </w:t>
      </w:r>
      <w:r w:rsidR="006B61E9" w:rsidRPr="00CA5705">
        <w:rPr>
          <w:rFonts w:ascii="Times New Roman" w:hAnsi="Times New Roman" w:cs="Times New Roman"/>
          <w:sz w:val="24"/>
          <w:szCs w:val="24"/>
        </w:rPr>
        <w:t>John Olson</w:t>
      </w:r>
      <w:r w:rsidR="000C587D" w:rsidRPr="00CA5705">
        <w:rPr>
          <w:rFonts w:ascii="Times New Roman" w:hAnsi="Times New Roman" w:cs="Times New Roman"/>
          <w:sz w:val="24"/>
          <w:szCs w:val="24"/>
        </w:rPr>
        <w:t xml:space="preserve"> </w:t>
      </w:r>
      <w:r w:rsidR="0025783C" w:rsidRPr="00CA5705">
        <w:rPr>
          <w:rFonts w:ascii="Times New Roman" w:hAnsi="Times New Roman" w:cs="Times New Roman"/>
          <w:sz w:val="24"/>
          <w:szCs w:val="24"/>
        </w:rPr>
        <w:t>to</w:t>
      </w:r>
      <w:bookmarkEnd w:id="3"/>
      <w:r w:rsidR="00010DE0" w:rsidRPr="00CA5705">
        <w:rPr>
          <w:rFonts w:ascii="Times New Roman" w:hAnsi="Times New Roman" w:cs="Times New Roman"/>
          <w:sz w:val="24"/>
          <w:szCs w:val="24"/>
        </w:rPr>
        <w:t xml:space="preserve"> </w:t>
      </w:r>
      <w:r w:rsidR="00DC15DE" w:rsidRPr="00CA5705">
        <w:rPr>
          <w:rFonts w:ascii="Times New Roman" w:hAnsi="Times New Roman" w:cs="Times New Roman"/>
          <w:sz w:val="24"/>
          <w:szCs w:val="24"/>
        </w:rPr>
        <w:t xml:space="preserve">post the official meeting notices on the City Clerk’s </w:t>
      </w:r>
      <w:r w:rsidR="0068632F" w:rsidRPr="00CA5705">
        <w:rPr>
          <w:rFonts w:ascii="Times New Roman" w:hAnsi="Times New Roman" w:cs="Times New Roman"/>
          <w:sz w:val="24"/>
          <w:szCs w:val="24"/>
        </w:rPr>
        <w:t>bulletin board</w:t>
      </w:r>
      <w:r w:rsidR="005E5971" w:rsidRPr="00CA5705">
        <w:rPr>
          <w:rFonts w:ascii="Times New Roman" w:hAnsi="Times New Roman" w:cs="Times New Roman"/>
          <w:sz w:val="24"/>
          <w:szCs w:val="24"/>
        </w:rPr>
        <w:t xml:space="preserve"> and on the CSURA website</w:t>
      </w:r>
      <w:r w:rsidR="00AC6056" w:rsidRPr="00CA5705">
        <w:rPr>
          <w:rFonts w:ascii="Times New Roman" w:hAnsi="Times New Roman" w:cs="Times New Roman"/>
          <w:sz w:val="24"/>
          <w:szCs w:val="24"/>
        </w:rPr>
        <w:t>.</w:t>
      </w:r>
      <w:r w:rsidR="00E37B5D" w:rsidRPr="00CA5705">
        <w:rPr>
          <w:rFonts w:ascii="Times New Roman" w:hAnsi="Times New Roman" w:cs="Times New Roman"/>
          <w:sz w:val="24"/>
          <w:szCs w:val="24"/>
        </w:rPr>
        <w:t xml:space="preserve">  The motion passed </w:t>
      </w:r>
      <w:r w:rsidR="00010DE0" w:rsidRPr="00CA5705">
        <w:rPr>
          <w:rFonts w:ascii="Times New Roman" w:hAnsi="Times New Roman" w:cs="Times New Roman"/>
          <w:sz w:val="24"/>
          <w:szCs w:val="24"/>
        </w:rPr>
        <w:t>1</w:t>
      </w:r>
      <w:r w:rsidR="0058401C" w:rsidRPr="00CA5705">
        <w:rPr>
          <w:rFonts w:ascii="Times New Roman" w:hAnsi="Times New Roman" w:cs="Times New Roman"/>
          <w:sz w:val="24"/>
          <w:szCs w:val="24"/>
        </w:rPr>
        <w:t>0</w:t>
      </w:r>
      <w:r w:rsidR="00AC6056" w:rsidRPr="00CA5705">
        <w:rPr>
          <w:rFonts w:ascii="Times New Roman" w:hAnsi="Times New Roman" w:cs="Times New Roman"/>
          <w:sz w:val="24"/>
          <w:szCs w:val="24"/>
        </w:rPr>
        <w:t xml:space="preserve"> </w:t>
      </w:r>
      <w:r w:rsidR="000C587D" w:rsidRPr="00CA5705">
        <w:rPr>
          <w:rFonts w:ascii="Times New Roman" w:hAnsi="Times New Roman" w:cs="Times New Roman"/>
          <w:sz w:val="24"/>
          <w:szCs w:val="24"/>
        </w:rPr>
        <w:t>- 0.</w:t>
      </w:r>
    </w:p>
    <w:p w14:paraId="23A7A9EC" w14:textId="0A708DA6" w:rsidR="00E21D2D" w:rsidRPr="00CA5705" w:rsidRDefault="00E21D2D" w:rsidP="00BC37C7">
      <w:pPr>
        <w:spacing w:after="0"/>
        <w:rPr>
          <w:rFonts w:ascii="Times New Roman" w:hAnsi="Times New Roman" w:cs="Times New Roman"/>
          <w:sz w:val="24"/>
          <w:szCs w:val="24"/>
        </w:rPr>
      </w:pPr>
    </w:p>
    <w:p w14:paraId="1AF6DA32" w14:textId="07E02FFE" w:rsidR="00010DE0" w:rsidRPr="00CA5705" w:rsidRDefault="0068632F" w:rsidP="00BC37C7">
      <w:pPr>
        <w:spacing w:after="0"/>
        <w:rPr>
          <w:rFonts w:ascii="Times New Roman" w:hAnsi="Times New Roman" w:cs="Times New Roman"/>
          <w:sz w:val="24"/>
          <w:szCs w:val="24"/>
        </w:rPr>
      </w:pPr>
      <w:r w:rsidRPr="00CA5705">
        <w:rPr>
          <w:rFonts w:ascii="Times New Roman" w:hAnsi="Times New Roman" w:cs="Times New Roman"/>
          <w:b/>
          <w:sz w:val="24"/>
          <w:szCs w:val="24"/>
        </w:rPr>
        <w:t xml:space="preserve">Item 8 – </w:t>
      </w:r>
      <w:r w:rsidR="00E833BE" w:rsidRPr="00CA5705">
        <w:rPr>
          <w:rFonts w:ascii="Times New Roman" w:hAnsi="Times New Roman" w:cs="Times New Roman"/>
          <w:b/>
          <w:sz w:val="24"/>
          <w:szCs w:val="24"/>
        </w:rPr>
        <w:t>CSURA Board Meeting Schedule</w:t>
      </w:r>
    </w:p>
    <w:p w14:paraId="07850E7C" w14:textId="3534B710" w:rsidR="0068632F" w:rsidRPr="00CA5705" w:rsidRDefault="00190467" w:rsidP="00BC37C7">
      <w:pPr>
        <w:spacing w:after="0"/>
        <w:rPr>
          <w:rFonts w:ascii="Times New Roman" w:hAnsi="Times New Roman" w:cs="Times New Roman"/>
          <w:sz w:val="24"/>
          <w:szCs w:val="24"/>
        </w:rPr>
      </w:pPr>
      <w:r w:rsidRPr="00CA5705">
        <w:rPr>
          <w:rFonts w:ascii="Times New Roman" w:hAnsi="Times New Roman" w:cs="Times New Roman"/>
          <w:sz w:val="24"/>
          <w:szCs w:val="24"/>
        </w:rPr>
        <w:t xml:space="preserve">Chair Randy Case presented the proposed CSURA </w:t>
      </w:r>
      <w:r w:rsidR="004C0E46" w:rsidRPr="00CA5705">
        <w:rPr>
          <w:rFonts w:ascii="Times New Roman" w:hAnsi="Times New Roman" w:cs="Times New Roman"/>
          <w:sz w:val="24"/>
          <w:szCs w:val="24"/>
        </w:rPr>
        <w:t>Board Meeting Schedule for 2020.  Some of the dates were changed due to the availability of the Blue River Board Room.</w:t>
      </w:r>
      <w:r w:rsidR="00076692" w:rsidRPr="00CA5705">
        <w:rPr>
          <w:rFonts w:ascii="Times New Roman" w:hAnsi="Times New Roman" w:cs="Times New Roman"/>
          <w:sz w:val="24"/>
          <w:szCs w:val="24"/>
        </w:rPr>
        <w:t xml:space="preserve"> </w:t>
      </w:r>
      <w:r w:rsidR="009F1BF3" w:rsidRPr="00CA5705">
        <w:rPr>
          <w:rFonts w:ascii="Times New Roman" w:hAnsi="Times New Roman" w:cs="Times New Roman"/>
          <w:sz w:val="24"/>
          <w:szCs w:val="24"/>
        </w:rPr>
        <w:t xml:space="preserve"> </w:t>
      </w:r>
      <w:r w:rsidR="00076692" w:rsidRPr="00CA5705">
        <w:rPr>
          <w:rFonts w:ascii="Times New Roman" w:hAnsi="Times New Roman" w:cs="Times New Roman"/>
          <w:sz w:val="24"/>
          <w:szCs w:val="24"/>
        </w:rPr>
        <w:t xml:space="preserve">Chair Randy Case polled the board on having a retreat.  The board decided on March 13, 2020. Topics </w:t>
      </w:r>
      <w:r w:rsidR="009F1BF3" w:rsidRPr="00CA5705">
        <w:rPr>
          <w:rFonts w:ascii="Times New Roman" w:hAnsi="Times New Roman" w:cs="Times New Roman"/>
          <w:sz w:val="24"/>
          <w:szCs w:val="24"/>
        </w:rPr>
        <w:t>will be meeting location, how we want to present to the public - video/audio, what the board wants to accomplish when and how.  A small agenda was suggested to allow for more comment time.</w:t>
      </w:r>
    </w:p>
    <w:p w14:paraId="38CCA7C9" w14:textId="1E4D95C6" w:rsidR="00B97A3E" w:rsidRPr="00CA5705" w:rsidRDefault="00B97A3E" w:rsidP="00BC37C7">
      <w:pPr>
        <w:spacing w:after="0"/>
        <w:rPr>
          <w:rFonts w:ascii="Times New Roman" w:hAnsi="Times New Roman" w:cs="Times New Roman"/>
          <w:sz w:val="24"/>
          <w:szCs w:val="24"/>
        </w:rPr>
      </w:pPr>
    </w:p>
    <w:p w14:paraId="40399CCB" w14:textId="07575271" w:rsidR="00B97A3E" w:rsidRPr="00CA5705" w:rsidRDefault="009F1BF3" w:rsidP="00BC37C7">
      <w:pPr>
        <w:spacing w:after="0"/>
        <w:rPr>
          <w:rFonts w:ascii="Times New Roman" w:hAnsi="Times New Roman" w:cs="Times New Roman"/>
          <w:sz w:val="24"/>
          <w:szCs w:val="24"/>
        </w:rPr>
      </w:pPr>
      <w:r w:rsidRPr="00CA5705">
        <w:rPr>
          <w:rFonts w:ascii="Times New Roman" w:hAnsi="Times New Roman" w:cs="Times New Roman"/>
          <w:sz w:val="24"/>
          <w:szCs w:val="24"/>
        </w:rPr>
        <w:t xml:space="preserve">A motion was made by Commissioner Brian Olson, seconded by Commissioner John Olson to have the CSURA board retreat on March 13, 2020 from 8:00 a.m. to 12:00 p.m. at the Pikes Peak Area Realtors Association conference room. </w:t>
      </w:r>
      <w:r w:rsidR="00E0486C" w:rsidRPr="00CA5705">
        <w:rPr>
          <w:rFonts w:ascii="Times New Roman" w:hAnsi="Times New Roman" w:cs="Times New Roman"/>
          <w:sz w:val="24"/>
          <w:szCs w:val="24"/>
        </w:rPr>
        <w:t>The motion passed 10 – 0.</w:t>
      </w:r>
    </w:p>
    <w:p w14:paraId="4047303E" w14:textId="77777777" w:rsidR="00B97A3E" w:rsidRPr="00CA5705" w:rsidRDefault="00B97A3E" w:rsidP="00BC37C7">
      <w:pPr>
        <w:spacing w:after="0"/>
        <w:rPr>
          <w:rFonts w:ascii="Times New Roman" w:hAnsi="Times New Roman" w:cs="Times New Roman"/>
          <w:sz w:val="24"/>
          <w:szCs w:val="24"/>
        </w:rPr>
      </w:pPr>
    </w:p>
    <w:p w14:paraId="781D68D5" w14:textId="10EF7A48" w:rsidR="005C3E96" w:rsidRPr="00CA5705" w:rsidRDefault="005C3E96" w:rsidP="00BC37C7">
      <w:pPr>
        <w:spacing w:after="0"/>
        <w:rPr>
          <w:rFonts w:ascii="Times New Roman" w:hAnsi="Times New Roman" w:cs="Times New Roman"/>
          <w:sz w:val="24"/>
          <w:szCs w:val="24"/>
        </w:rPr>
      </w:pPr>
      <w:r w:rsidRPr="00CA5705">
        <w:rPr>
          <w:rFonts w:ascii="Times New Roman" w:hAnsi="Times New Roman" w:cs="Times New Roman"/>
          <w:sz w:val="24"/>
          <w:szCs w:val="24"/>
        </w:rPr>
        <w:t>A motion was made by Commissioner Brian Olson, seconded by Commissioner John Olson to approve the CSURA Board Meeting Schedule for 2020.  The motion passed 10 – 0.</w:t>
      </w:r>
    </w:p>
    <w:p w14:paraId="1B4B9FF4" w14:textId="77777777" w:rsidR="005C3E96" w:rsidRPr="00CA5705" w:rsidRDefault="005C3E96" w:rsidP="00BC37C7">
      <w:pPr>
        <w:spacing w:after="0"/>
        <w:rPr>
          <w:rFonts w:ascii="Times New Roman" w:hAnsi="Times New Roman" w:cs="Times New Roman"/>
          <w:sz w:val="24"/>
          <w:szCs w:val="24"/>
        </w:rPr>
      </w:pPr>
    </w:p>
    <w:p w14:paraId="425FAAFE" w14:textId="62A2A54D" w:rsidR="009F1BF3" w:rsidRPr="00CA5705" w:rsidRDefault="009F1BF3" w:rsidP="00BC37C7">
      <w:pPr>
        <w:spacing w:after="0"/>
        <w:rPr>
          <w:rFonts w:ascii="Times New Roman" w:hAnsi="Times New Roman" w:cs="Times New Roman"/>
          <w:sz w:val="24"/>
          <w:szCs w:val="24"/>
        </w:rPr>
      </w:pPr>
      <w:r w:rsidRPr="00CA5705">
        <w:rPr>
          <w:rFonts w:ascii="Times New Roman" w:hAnsi="Times New Roman" w:cs="Times New Roman"/>
          <w:sz w:val="24"/>
          <w:szCs w:val="24"/>
        </w:rPr>
        <w:t>A joint meeting with CSURA/</w:t>
      </w:r>
      <w:r w:rsidR="00E0486C" w:rsidRPr="00CA5705">
        <w:rPr>
          <w:rFonts w:ascii="Times New Roman" w:hAnsi="Times New Roman" w:cs="Times New Roman"/>
          <w:sz w:val="24"/>
          <w:szCs w:val="24"/>
        </w:rPr>
        <w:t>City Council and with CSURA/El Paso County Commissioners will be scheduled in the future.</w:t>
      </w:r>
    </w:p>
    <w:p w14:paraId="700749AF" w14:textId="77777777" w:rsidR="00E0486C" w:rsidRPr="00CA5705" w:rsidRDefault="00E0486C" w:rsidP="00BC37C7">
      <w:pPr>
        <w:spacing w:after="0"/>
        <w:rPr>
          <w:rFonts w:ascii="Times New Roman" w:hAnsi="Times New Roman" w:cs="Times New Roman"/>
          <w:sz w:val="24"/>
          <w:szCs w:val="24"/>
        </w:rPr>
      </w:pPr>
    </w:p>
    <w:p w14:paraId="2135660C" w14:textId="677DB010" w:rsidR="007C6315" w:rsidRPr="00CA5705" w:rsidRDefault="00EC6055" w:rsidP="00D4656A">
      <w:pPr>
        <w:spacing w:after="0"/>
        <w:rPr>
          <w:rFonts w:ascii="Times New Roman" w:hAnsi="Times New Roman" w:cs="Times New Roman"/>
          <w:b/>
          <w:sz w:val="24"/>
          <w:szCs w:val="24"/>
        </w:rPr>
      </w:pPr>
      <w:r w:rsidRPr="00CA5705">
        <w:rPr>
          <w:rFonts w:ascii="Times New Roman" w:hAnsi="Times New Roman" w:cs="Times New Roman"/>
          <w:b/>
          <w:sz w:val="24"/>
          <w:szCs w:val="24"/>
        </w:rPr>
        <w:t xml:space="preserve">Item </w:t>
      </w:r>
      <w:r w:rsidR="0068632F" w:rsidRPr="00CA5705">
        <w:rPr>
          <w:rFonts w:ascii="Times New Roman" w:hAnsi="Times New Roman" w:cs="Times New Roman"/>
          <w:b/>
          <w:sz w:val="24"/>
          <w:szCs w:val="24"/>
        </w:rPr>
        <w:t>11</w:t>
      </w:r>
      <w:r w:rsidR="005505EB" w:rsidRPr="00CA5705">
        <w:rPr>
          <w:rFonts w:ascii="Times New Roman" w:hAnsi="Times New Roman" w:cs="Times New Roman"/>
          <w:b/>
          <w:sz w:val="24"/>
          <w:szCs w:val="24"/>
        </w:rPr>
        <w:t xml:space="preserve"> </w:t>
      </w:r>
      <w:r w:rsidR="00D4656A" w:rsidRPr="00CA5705">
        <w:rPr>
          <w:rFonts w:ascii="Times New Roman" w:hAnsi="Times New Roman" w:cs="Times New Roman"/>
          <w:b/>
          <w:sz w:val="24"/>
          <w:szCs w:val="24"/>
        </w:rPr>
        <w:t>– Non-Agenda Item</w:t>
      </w:r>
    </w:p>
    <w:p w14:paraId="19BEB24C" w14:textId="77777777" w:rsidR="00520406" w:rsidRPr="00CA5705" w:rsidRDefault="00520406" w:rsidP="00060464">
      <w:pPr>
        <w:spacing w:after="0"/>
        <w:rPr>
          <w:rFonts w:ascii="Times New Roman" w:hAnsi="Times New Roman" w:cs="Times New Roman"/>
          <w:sz w:val="24"/>
          <w:szCs w:val="24"/>
        </w:rPr>
      </w:pPr>
    </w:p>
    <w:p w14:paraId="32015FD6" w14:textId="6ED64595" w:rsidR="004F0AD0" w:rsidRPr="00CA5705" w:rsidRDefault="004F0AD0" w:rsidP="00060464">
      <w:pPr>
        <w:spacing w:after="0"/>
        <w:rPr>
          <w:rFonts w:ascii="Times New Roman" w:hAnsi="Times New Roman" w:cs="Times New Roman"/>
          <w:sz w:val="24"/>
          <w:szCs w:val="24"/>
        </w:rPr>
      </w:pPr>
      <w:r w:rsidRPr="00CA5705">
        <w:rPr>
          <w:rFonts w:ascii="Times New Roman" w:hAnsi="Times New Roman" w:cs="Times New Roman"/>
          <w:b/>
          <w:sz w:val="24"/>
          <w:szCs w:val="24"/>
        </w:rPr>
        <w:t xml:space="preserve">Item </w:t>
      </w:r>
      <w:r w:rsidR="00EC6055" w:rsidRPr="00CA5705">
        <w:rPr>
          <w:rFonts w:ascii="Times New Roman" w:hAnsi="Times New Roman" w:cs="Times New Roman"/>
          <w:b/>
          <w:sz w:val="24"/>
          <w:szCs w:val="24"/>
        </w:rPr>
        <w:t>1</w:t>
      </w:r>
      <w:r w:rsidR="0068632F" w:rsidRPr="00CA5705">
        <w:rPr>
          <w:rFonts w:ascii="Times New Roman" w:hAnsi="Times New Roman" w:cs="Times New Roman"/>
          <w:b/>
          <w:sz w:val="24"/>
          <w:szCs w:val="24"/>
        </w:rPr>
        <w:t>2</w:t>
      </w:r>
      <w:r w:rsidRPr="00CA5705">
        <w:rPr>
          <w:rFonts w:ascii="Times New Roman" w:hAnsi="Times New Roman" w:cs="Times New Roman"/>
          <w:b/>
          <w:sz w:val="24"/>
          <w:szCs w:val="24"/>
        </w:rPr>
        <w:t xml:space="preserve"> – Adjournment</w:t>
      </w:r>
    </w:p>
    <w:p w14:paraId="79C651BB" w14:textId="6D99CAEB" w:rsidR="00CE6A78" w:rsidRPr="00CA5705" w:rsidRDefault="00CE6A78" w:rsidP="00CE6A78">
      <w:pPr>
        <w:spacing w:after="0"/>
        <w:rPr>
          <w:rFonts w:ascii="Times New Roman" w:hAnsi="Times New Roman" w:cs="Times New Roman"/>
          <w:sz w:val="24"/>
          <w:szCs w:val="24"/>
        </w:rPr>
      </w:pPr>
      <w:r w:rsidRPr="00CA5705">
        <w:rPr>
          <w:rFonts w:ascii="Times New Roman" w:hAnsi="Times New Roman" w:cs="Times New Roman"/>
          <w:sz w:val="24"/>
          <w:szCs w:val="24"/>
        </w:rPr>
        <w:t>There being no further business the meeting adjourned</w:t>
      </w:r>
      <w:r w:rsidR="00EC6055" w:rsidRPr="00CA5705">
        <w:rPr>
          <w:rFonts w:ascii="Times New Roman" w:hAnsi="Times New Roman" w:cs="Times New Roman"/>
          <w:sz w:val="24"/>
          <w:szCs w:val="24"/>
        </w:rPr>
        <w:t xml:space="preserve"> at </w:t>
      </w:r>
      <w:r w:rsidR="005E5971" w:rsidRPr="00CA5705">
        <w:rPr>
          <w:rFonts w:ascii="Times New Roman" w:hAnsi="Times New Roman" w:cs="Times New Roman"/>
          <w:sz w:val="24"/>
          <w:szCs w:val="24"/>
        </w:rPr>
        <w:t>1:00</w:t>
      </w:r>
      <w:r w:rsidR="00EC6055" w:rsidRPr="00CA5705">
        <w:rPr>
          <w:rFonts w:ascii="Times New Roman" w:hAnsi="Times New Roman" w:cs="Times New Roman"/>
          <w:sz w:val="24"/>
          <w:szCs w:val="24"/>
        </w:rPr>
        <w:t xml:space="preserve"> p.m.</w:t>
      </w:r>
    </w:p>
    <w:p w14:paraId="483A6D97" w14:textId="77777777" w:rsidR="00CE6A78" w:rsidRPr="00CA5705" w:rsidRDefault="00CE6A78" w:rsidP="00CE6A78">
      <w:pPr>
        <w:spacing w:after="0"/>
        <w:rPr>
          <w:rFonts w:ascii="Times New Roman" w:hAnsi="Times New Roman" w:cs="Times New Roman"/>
          <w:sz w:val="24"/>
          <w:szCs w:val="24"/>
        </w:rPr>
      </w:pPr>
    </w:p>
    <w:p w14:paraId="048B2109" w14:textId="313649CD" w:rsidR="001B1A9F" w:rsidRPr="00CA5705" w:rsidRDefault="00CE6A78" w:rsidP="00CE6A78">
      <w:pPr>
        <w:spacing w:after="0"/>
        <w:rPr>
          <w:rFonts w:ascii="Times New Roman" w:hAnsi="Times New Roman" w:cs="Times New Roman"/>
          <w:sz w:val="24"/>
          <w:szCs w:val="24"/>
        </w:rPr>
      </w:pPr>
      <w:r w:rsidRPr="00CA5705">
        <w:rPr>
          <w:rFonts w:ascii="Times New Roman" w:hAnsi="Times New Roman" w:cs="Times New Roman"/>
          <w:sz w:val="24"/>
          <w:szCs w:val="24"/>
        </w:rPr>
        <w:t xml:space="preserve">The next regular </w:t>
      </w:r>
      <w:r w:rsidR="00E52D0E" w:rsidRPr="00CA5705">
        <w:rPr>
          <w:rFonts w:ascii="Times New Roman" w:hAnsi="Times New Roman" w:cs="Times New Roman"/>
          <w:sz w:val="24"/>
          <w:szCs w:val="24"/>
        </w:rPr>
        <w:t xml:space="preserve">CS </w:t>
      </w:r>
      <w:r w:rsidRPr="00CA5705">
        <w:rPr>
          <w:rFonts w:ascii="Times New Roman" w:hAnsi="Times New Roman" w:cs="Times New Roman"/>
          <w:sz w:val="24"/>
          <w:szCs w:val="24"/>
        </w:rPr>
        <w:t xml:space="preserve">Urban Renewal Authority Board Meeting is scheduled for </w:t>
      </w:r>
      <w:r w:rsidR="0068632F" w:rsidRPr="00CA5705">
        <w:rPr>
          <w:rFonts w:ascii="Times New Roman" w:hAnsi="Times New Roman" w:cs="Times New Roman"/>
          <w:sz w:val="24"/>
          <w:szCs w:val="24"/>
        </w:rPr>
        <w:t>February 26</w:t>
      </w:r>
      <w:r w:rsidR="00C677D9" w:rsidRPr="00CA5705">
        <w:rPr>
          <w:rFonts w:ascii="Times New Roman" w:hAnsi="Times New Roman" w:cs="Times New Roman"/>
          <w:sz w:val="24"/>
          <w:szCs w:val="24"/>
        </w:rPr>
        <w:t>, 20</w:t>
      </w:r>
      <w:r w:rsidR="00133724" w:rsidRPr="00CA5705">
        <w:rPr>
          <w:rFonts w:ascii="Times New Roman" w:hAnsi="Times New Roman" w:cs="Times New Roman"/>
          <w:sz w:val="24"/>
          <w:szCs w:val="24"/>
        </w:rPr>
        <w:t>20</w:t>
      </w:r>
      <w:r w:rsidRPr="00CA5705">
        <w:rPr>
          <w:rFonts w:ascii="Times New Roman" w:hAnsi="Times New Roman" w:cs="Times New Roman"/>
          <w:sz w:val="24"/>
          <w:szCs w:val="24"/>
        </w:rPr>
        <w:t>.</w:t>
      </w:r>
      <w:r w:rsidR="00DA362A" w:rsidRPr="00CA5705">
        <w:rPr>
          <w:rFonts w:ascii="Times New Roman" w:hAnsi="Times New Roman" w:cs="Times New Roman"/>
          <w:sz w:val="24"/>
          <w:szCs w:val="24"/>
        </w:rPr>
        <w:t xml:space="preserve">  It will be held at </w:t>
      </w:r>
      <w:r w:rsidR="0068632F" w:rsidRPr="00CA5705">
        <w:rPr>
          <w:rFonts w:ascii="Times New Roman" w:hAnsi="Times New Roman" w:cs="Times New Roman"/>
          <w:sz w:val="24"/>
          <w:szCs w:val="24"/>
        </w:rPr>
        <w:t>the CS Utilities – Blue River Board Room, 5</w:t>
      </w:r>
      <w:r w:rsidR="0068632F" w:rsidRPr="00CA5705">
        <w:rPr>
          <w:rFonts w:ascii="Times New Roman" w:hAnsi="Times New Roman" w:cs="Times New Roman"/>
          <w:sz w:val="24"/>
          <w:szCs w:val="24"/>
          <w:vertAlign w:val="superscript"/>
        </w:rPr>
        <w:t>th</w:t>
      </w:r>
      <w:r w:rsidR="0068632F" w:rsidRPr="00CA5705">
        <w:rPr>
          <w:rFonts w:ascii="Times New Roman" w:hAnsi="Times New Roman" w:cs="Times New Roman"/>
          <w:sz w:val="24"/>
          <w:szCs w:val="24"/>
        </w:rPr>
        <w:t xml:space="preserve"> Floor – Plaza of the Rockies South Tower – 121 South Tejon Street</w:t>
      </w:r>
      <w:r w:rsidR="00EC6055" w:rsidRPr="00CA5705">
        <w:rPr>
          <w:rFonts w:ascii="Times New Roman" w:hAnsi="Times New Roman" w:cs="Times New Roman"/>
          <w:sz w:val="24"/>
          <w:szCs w:val="24"/>
        </w:rPr>
        <w:t xml:space="preserve"> at</w:t>
      </w:r>
      <w:r w:rsidR="00DA362A" w:rsidRPr="00CA5705">
        <w:rPr>
          <w:rFonts w:ascii="Times New Roman" w:hAnsi="Times New Roman" w:cs="Times New Roman"/>
          <w:sz w:val="24"/>
          <w:szCs w:val="24"/>
        </w:rPr>
        <w:t xml:space="preserve"> 11:00 – 1:00 P.M.</w:t>
      </w:r>
      <w:r w:rsidR="00BC37C7" w:rsidRPr="00CA5705">
        <w:rPr>
          <w:rFonts w:ascii="Times New Roman" w:hAnsi="Times New Roman" w:cs="Times New Roman"/>
          <w:sz w:val="24"/>
          <w:szCs w:val="24"/>
        </w:rPr>
        <w:t xml:space="preserve"> </w:t>
      </w:r>
    </w:p>
    <w:p w14:paraId="687F0E50" w14:textId="77777777" w:rsidR="00C677D9" w:rsidRPr="00CA5705" w:rsidRDefault="00C677D9" w:rsidP="00CE6A78">
      <w:pPr>
        <w:spacing w:after="0"/>
        <w:rPr>
          <w:rFonts w:ascii="Times New Roman" w:hAnsi="Times New Roman" w:cs="Times New Roman"/>
          <w:sz w:val="24"/>
          <w:szCs w:val="24"/>
        </w:rPr>
      </w:pPr>
    </w:p>
    <w:p w14:paraId="6D550E2B" w14:textId="77777777" w:rsidR="00CE6A78" w:rsidRPr="00CA5705" w:rsidRDefault="00CE6A78" w:rsidP="00CE6A78">
      <w:pPr>
        <w:spacing w:after="0"/>
        <w:jc w:val="center"/>
        <w:rPr>
          <w:rFonts w:ascii="Times New Roman" w:hAnsi="Times New Roman" w:cs="Times New Roman"/>
          <w:b/>
          <w:sz w:val="24"/>
          <w:szCs w:val="24"/>
        </w:rPr>
      </w:pPr>
      <w:r w:rsidRPr="00CA5705">
        <w:rPr>
          <w:rFonts w:ascii="Times New Roman" w:hAnsi="Times New Roman" w:cs="Times New Roman"/>
          <w:b/>
          <w:sz w:val="24"/>
          <w:szCs w:val="24"/>
        </w:rPr>
        <w:t>Copies of the Board agendas, minutes and audio recordings are posted on the</w:t>
      </w:r>
    </w:p>
    <w:p w14:paraId="730D722B" w14:textId="77777777" w:rsidR="00CE6A78" w:rsidRPr="00CA5705" w:rsidRDefault="00CE6A78" w:rsidP="00CE6A78">
      <w:pPr>
        <w:spacing w:after="0"/>
        <w:jc w:val="center"/>
        <w:rPr>
          <w:rFonts w:ascii="Times New Roman" w:hAnsi="Times New Roman" w:cs="Times New Roman"/>
          <w:b/>
          <w:sz w:val="24"/>
          <w:szCs w:val="24"/>
        </w:rPr>
      </w:pPr>
      <w:proofErr w:type="gramStart"/>
      <w:r w:rsidRPr="00CA5705">
        <w:rPr>
          <w:rFonts w:ascii="Times New Roman" w:hAnsi="Times New Roman" w:cs="Times New Roman"/>
          <w:b/>
          <w:sz w:val="24"/>
          <w:szCs w:val="24"/>
        </w:rPr>
        <w:t>Colorado Springs Urban Renewal Authority website.</w:t>
      </w:r>
      <w:proofErr w:type="gramEnd"/>
    </w:p>
    <w:p w14:paraId="65E1C0D9" w14:textId="77777777" w:rsidR="00CE6A78" w:rsidRPr="00CA5705" w:rsidRDefault="00CE6A78" w:rsidP="00CE6A78">
      <w:pPr>
        <w:spacing w:after="0"/>
        <w:jc w:val="center"/>
        <w:rPr>
          <w:rFonts w:ascii="Times New Roman" w:hAnsi="Times New Roman" w:cs="Times New Roman"/>
          <w:b/>
          <w:sz w:val="24"/>
          <w:szCs w:val="24"/>
        </w:rPr>
      </w:pPr>
    </w:p>
    <w:p w14:paraId="20B02DF5" w14:textId="77777777" w:rsidR="00CE6A78" w:rsidRPr="00CA5705" w:rsidRDefault="00F92819" w:rsidP="00CE6A78">
      <w:pPr>
        <w:spacing w:after="0"/>
        <w:jc w:val="center"/>
        <w:rPr>
          <w:rFonts w:ascii="Times New Roman" w:hAnsi="Times New Roman" w:cs="Times New Roman"/>
          <w:b/>
          <w:sz w:val="24"/>
          <w:szCs w:val="24"/>
        </w:rPr>
      </w:pPr>
      <w:hyperlink r:id="rId9" w:history="1">
        <w:r w:rsidR="00E52D0E" w:rsidRPr="00CA5705">
          <w:rPr>
            <w:rStyle w:val="Hyperlink"/>
            <w:rFonts w:ascii="Times New Roman" w:hAnsi="Times New Roman" w:cs="Times New Roman"/>
            <w:b/>
            <w:sz w:val="24"/>
            <w:szCs w:val="24"/>
          </w:rPr>
          <w:t>www.csura.org</w:t>
        </w:r>
      </w:hyperlink>
      <w:r w:rsidR="00CE6A78" w:rsidRPr="00CA5705">
        <w:rPr>
          <w:rFonts w:ascii="Times New Roman" w:hAnsi="Times New Roman" w:cs="Times New Roman"/>
          <w:b/>
          <w:sz w:val="24"/>
          <w:szCs w:val="24"/>
        </w:rPr>
        <w:t xml:space="preserve"> </w:t>
      </w:r>
    </w:p>
    <w:p w14:paraId="21DFE3C7" w14:textId="77777777" w:rsidR="003F6678" w:rsidRPr="00CA5705" w:rsidRDefault="003F6678" w:rsidP="00B75B7B">
      <w:pPr>
        <w:rPr>
          <w:rFonts w:ascii="Times New Roman" w:hAnsi="Times New Roman" w:cs="Times New Roman"/>
          <w:sz w:val="24"/>
          <w:szCs w:val="24"/>
        </w:rPr>
      </w:pPr>
    </w:p>
    <w:sectPr w:rsidR="003F6678" w:rsidRPr="00CA5705"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2BD6F" w14:textId="77777777" w:rsidR="00794747" w:rsidRDefault="00794747" w:rsidP="00382B29">
      <w:pPr>
        <w:spacing w:after="0" w:line="240" w:lineRule="auto"/>
      </w:pPr>
      <w:r>
        <w:separator/>
      </w:r>
    </w:p>
  </w:endnote>
  <w:endnote w:type="continuationSeparator" w:id="0">
    <w:p w14:paraId="26640B4A" w14:textId="77777777" w:rsidR="00794747" w:rsidRDefault="00794747"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6853" w14:textId="77777777" w:rsidR="00794747" w:rsidRDefault="00794747" w:rsidP="00382B29">
      <w:pPr>
        <w:spacing w:after="0" w:line="240" w:lineRule="auto"/>
      </w:pPr>
      <w:r>
        <w:separator/>
      </w:r>
    </w:p>
  </w:footnote>
  <w:footnote w:type="continuationSeparator" w:id="0">
    <w:p w14:paraId="4C2EFE56" w14:textId="77777777" w:rsidR="00794747" w:rsidRDefault="00794747"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10C9" w14:textId="6FA89464"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520406">
      <w:rPr>
        <w:b/>
        <w:u w:val="single"/>
      </w:rPr>
      <w:t>January 29,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01680"/>
    <w:rsid w:val="00010DE0"/>
    <w:rsid w:val="00023F83"/>
    <w:rsid w:val="00025D24"/>
    <w:rsid w:val="00026EAC"/>
    <w:rsid w:val="000301E7"/>
    <w:rsid w:val="0003217A"/>
    <w:rsid w:val="000469B6"/>
    <w:rsid w:val="000477B0"/>
    <w:rsid w:val="00052247"/>
    <w:rsid w:val="00053B30"/>
    <w:rsid w:val="00055C09"/>
    <w:rsid w:val="00060464"/>
    <w:rsid w:val="00074AD5"/>
    <w:rsid w:val="00076692"/>
    <w:rsid w:val="00083518"/>
    <w:rsid w:val="00084632"/>
    <w:rsid w:val="00090041"/>
    <w:rsid w:val="0009196F"/>
    <w:rsid w:val="00091C11"/>
    <w:rsid w:val="00091D23"/>
    <w:rsid w:val="000922F6"/>
    <w:rsid w:val="000942EB"/>
    <w:rsid w:val="00094B72"/>
    <w:rsid w:val="000955F7"/>
    <w:rsid w:val="000B16DE"/>
    <w:rsid w:val="000B4341"/>
    <w:rsid w:val="000B4A55"/>
    <w:rsid w:val="000C0978"/>
    <w:rsid w:val="000C2DB9"/>
    <w:rsid w:val="000C587D"/>
    <w:rsid w:val="000C6874"/>
    <w:rsid w:val="000D0374"/>
    <w:rsid w:val="000D074A"/>
    <w:rsid w:val="000D1B9B"/>
    <w:rsid w:val="000D40A5"/>
    <w:rsid w:val="000D5A2C"/>
    <w:rsid w:val="000D6C94"/>
    <w:rsid w:val="000D733A"/>
    <w:rsid w:val="000F56A2"/>
    <w:rsid w:val="00100A4F"/>
    <w:rsid w:val="00106CBD"/>
    <w:rsid w:val="00112E7F"/>
    <w:rsid w:val="00116440"/>
    <w:rsid w:val="001169DC"/>
    <w:rsid w:val="001313B5"/>
    <w:rsid w:val="00133724"/>
    <w:rsid w:val="00141D29"/>
    <w:rsid w:val="00141F1A"/>
    <w:rsid w:val="001457C2"/>
    <w:rsid w:val="0015283C"/>
    <w:rsid w:val="00163547"/>
    <w:rsid w:val="00163A5D"/>
    <w:rsid w:val="00171DBC"/>
    <w:rsid w:val="0017539D"/>
    <w:rsid w:val="00190467"/>
    <w:rsid w:val="001934C7"/>
    <w:rsid w:val="00193B43"/>
    <w:rsid w:val="00194254"/>
    <w:rsid w:val="00194D3A"/>
    <w:rsid w:val="001A3042"/>
    <w:rsid w:val="001A50E5"/>
    <w:rsid w:val="001A623C"/>
    <w:rsid w:val="001B1A9F"/>
    <w:rsid w:val="001D5064"/>
    <w:rsid w:val="001D7DD0"/>
    <w:rsid w:val="001E0BA3"/>
    <w:rsid w:val="001E532A"/>
    <w:rsid w:val="001F5895"/>
    <w:rsid w:val="00202BE5"/>
    <w:rsid w:val="00212C0F"/>
    <w:rsid w:val="00214105"/>
    <w:rsid w:val="00215BCF"/>
    <w:rsid w:val="00216B6E"/>
    <w:rsid w:val="00217CC9"/>
    <w:rsid w:val="002308F5"/>
    <w:rsid w:val="002347E0"/>
    <w:rsid w:val="00235F86"/>
    <w:rsid w:val="002404C5"/>
    <w:rsid w:val="00244842"/>
    <w:rsid w:val="00255581"/>
    <w:rsid w:val="00256D68"/>
    <w:rsid w:val="0025783C"/>
    <w:rsid w:val="0026114A"/>
    <w:rsid w:val="002646E5"/>
    <w:rsid w:val="00267F9C"/>
    <w:rsid w:val="0027143B"/>
    <w:rsid w:val="00276840"/>
    <w:rsid w:val="00276E95"/>
    <w:rsid w:val="00287956"/>
    <w:rsid w:val="0029213A"/>
    <w:rsid w:val="002A2403"/>
    <w:rsid w:val="002B127C"/>
    <w:rsid w:val="002B27D8"/>
    <w:rsid w:val="002B6FEF"/>
    <w:rsid w:val="002B76D2"/>
    <w:rsid w:val="002B7817"/>
    <w:rsid w:val="002C705D"/>
    <w:rsid w:val="002C775F"/>
    <w:rsid w:val="002D18EB"/>
    <w:rsid w:val="002D3950"/>
    <w:rsid w:val="002D5AD0"/>
    <w:rsid w:val="002F214C"/>
    <w:rsid w:val="002F35D2"/>
    <w:rsid w:val="002F3BC1"/>
    <w:rsid w:val="002F701E"/>
    <w:rsid w:val="002F755F"/>
    <w:rsid w:val="00304A12"/>
    <w:rsid w:val="00305135"/>
    <w:rsid w:val="00317C3E"/>
    <w:rsid w:val="00323A62"/>
    <w:rsid w:val="00323DD7"/>
    <w:rsid w:val="00327FF5"/>
    <w:rsid w:val="003306FA"/>
    <w:rsid w:val="00331515"/>
    <w:rsid w:val="003446A3"/>
    <w:rsid w:val="00350FAB"/>
    <w:rsid w:val="0035539E"/>
    <w:rsid w:val="003629CE"/>
    <w:rsid w:val="003642CC"/>
    <w:rsid w:val="00366443"/>
    <w:rsid w:val="00370A54"/>
    <w:rsid w:val="00376C03"/>
    <w:rsid w:val="003771F8"/>
    <w:rsid w:val="00377CA1"/>
    <w:rsid w:val="00380EC3"/>
    <w:rsid w:val="00382B29"/>
    <w:rsid w:val="00383276"/>
    <w:rsid w:val="00384DA1"/>
    <w:rsid w:val="003874D2"/>
    <w:rsid w:val="003908F0"/>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E376F"/>
    <w:rsid w:val="003E4F86"/>
    <w:rsid w:val="003E729C"/>
    <w:rsid w:val="003F161C"/>
    <w:rsid w:val="003F6298"/>
    <w:rsid w:val="003F6678"/>
    <w:rsid w:val="004017B6"/>
    <w:rsid w:val="00401E7A"/>
    <w:rsid w:val="00405C8E"/>
    <w:rsid w:val="00412161"/>
    <w:rsid w:val="00412B10"/>
    <w:rsid w:val="004156FF"/>
    <w:rsid w:val="00415803"/>
    <w:rsid w:val="004326AF"/>
    <w:rsid w:val="004501E1"/>
    <w:rsid w:val="00455EFC"/>
    <w:rsid w:val="00463DC1"/>
    <w:rsid w:val="00465216"/>
    <w:rsid w:val="00466178"/>
    <w:rsid w:val="004665D4"/>
    <w:rsid w:val="0047010B"/>
    <w:rsid w:val="004747BD"/>
    <w:rsid w:val="00482CE0"/>
    <w:rsid w:val="004868D1"/>
    <w:rsid w:val="00497850"/>
    <w:rsid w:val="004A00A0"/>
    <w:rsid w:val="004A2DCF"/>
    <w:rsid w:val="004A6869"/>
    <w:rsid w:val="004B18F4"/>
    <w:rsid w:val="004B3FBD"/>
    <w:rsid w:val="004C0E46"/>
    <w:rsid w:val="004C1AB3"/>
    <w:rsid w:val="004C2786"/>
    <w:rsid w:val="004D15DD"/>
    <w:rsid w:val="004D255F"/>
    <w:rsid w:val="004E2B38"/>
    <w:rsid w:val="004E4447"/>
    <w:rsid w:val="004F01F9"/>
    <w:rsid w:val="004F0AD0"/>
    <w:rsid w:val="004F43D0"/>
    <w:rsid w:val="005003A4"/>
    <w:rsid w:val="00504D0B"/>
    <w:rsid w:val="00506600"/>
    <w:rsid w:val="00506FD9"/>
    <w:rsid w:val="00511798"/>
    <w:rsid w:val="00511B74"/>
    <w:rsid w:val="00517D15"/>
    <w:rsid w:val="00520406"/>
    <w:rsid w:val="0052393D"/>
    <w:rsid w:val="00530BD0"/>
    <w:rsid w:val="00530DC4"/>
    <w:rsid w:val="00531BE9"/>
    <w:rsid w:val="00534AF6"/>
    <w:rsid w:val="00535FFC"/>
    <w:rsid w:val="00537BB0"/>
    <w:rsid w:val="00540CDC"/>
    <w:rsid w:val="0054515D"/>
    <w:rsid w:val="00545BBB"/>
    <w:rsid w:val="005468B4"/>
    <w:rsid w:val="00547106"/>
    <w:rsid w:val="005505EB"/>
    <w:rsid w:val="00551474"/>
    <w:rsid w:val="00555DE9"/>
    <w:rsid w:val="00562136"/>
    <w:rsid w:val="005639A1"/>
    <w:rsid w:val="00582382"/>
    <w:rsid w:val="0058401C"/>
    <w:rsid w:val="00584404"/>
    <w:rsid w:val="00584968"/>
    <w:rsid w:val="00591E9F"/>
    <w:rsid w:val="00591F27"/>
    <w:rsid w:val="005A4554"/>
    <w:rsid w:val="005A61D0"/>
    <w:rsid w:val="005B49E9"/>
    <w:rsid w:val="005C0907"/>
    <w:rsid w:val="005C2DB5"/>
    <w:rsid w:val="005C3E96"/>
    <w:rsid w:val="005C6B7B"/>
    <w:rsid w:val="005D3819"/>
    <w:rsid w:val="005D5E83"/>
    <w:rsid w:val="005E396B"/>
    <w:rsid w:val="005E51FD"/>
    <w:rsid w:val="005E5971"/>
    <w:rsid w:val="005E62C2"/>
    <w:rsid w:val="006001A1"/>
    <w:rsid w:val="00603B83"/>
    <w:rsid w:val="00621EC6"/>
    <w:rsid w:val="00622FB0"/>
    <w:rsid w:val="00623FC3"/>
    <w:rsid w:val="00626116"/>
    <w:rsid w:val="00627DCD"/>
    <w:rsid w:val="00632B7A"/>
    <w:rsid w:val="00640477"/>
    <w:rsid w:val="0064370F"/>
    <w:rsid w:val="00644EA6"/>
    <w:rsid w:val="00646851"/>
    <w:rsid w:val="00650F9C"/>
    <w:rsid w:val="006542AD"/>
    <w:rsid w:val="00656430"/>
    <w:rsid w:val="0065661C"/>
    <w:rsid w:val="00660A63"/>
    <w:rsid w:val="0066587D"/>
    <w:rsid w:val="006658B4"/>
    <w:rsid w:val="006668D3"/>
    <w:rsid w:val="006700C3"/>
    <w:rsid w:val="0067468F"/>
    <w:rsid w:val="006811ED"/>
    <w:rsid w:val="0068146E"/>
    <w:rsid w:val="00682334"/>
    <w:rsid w:val="00684746"/>
    <w:rsid w:val="0068632F"/>
    <w:rsid w:val="00686D63"/>
    <w:rsid w:val="00696DE1"/>
    <w:rsid w:val="00697EF4"/>
    <w:rsid w:val="006A058D"/>
    <w:rsid w:val="006A2FDD"/>
    <w:rsid w:val="006B61E9"/>
    <w:rsid w:val="006B7BCE"/>
    <w:rsid w:val="006C332B"/>
    <w:rsid w:val="006E2AAF"/>
    <w:rsid w:val="006E4949"/>
    <w:rsid w:val="006E4A70"/>
    <w:rsid w:val="006F5A32"/>
    <w:rsid w:val="006F5AFC"/>
    <w:rsid w:val="00703F0C"/>
    <w:rsid w:val="0071212D"/>
    <w:rsid w:val="00712BAF"/>
    <w:rsid w:val="007150C2"/>
    <w:rsid w:val="007205B9"/>
    <w:rsid w:val="00720DA2"/>
    <w:rsid w:val="00726318"/>
    <w:rsid w:val="0073517A"/>
    <w:rsid w:val="00741574"/>
    <w:rsid w:val="007452E9"/>
    <w:rsid w:val="00752E84"/>
    <w:rsid w:val="00755E79"/>
    <w:rsid w:val="00755ECC"/>
    <w:rsid w:val="0076440D"/>
    <w:rsid w:val="00765A88"/>
    <w:rsid w:val="007824AD"/>
    <w:rsid w:val="00790515"/>
    <w:rsid w:val="00792007"/>
    <w:rsid w:val="00794747"/>
    <w:rsid w:val="007A0768"/>
    <w:rsid w:val="007A3062"/>
    <w:rsid w:val="007B0E8E"/>
    <w:rsid w:val="007B1A5E"/>
    <w:rsid w:val="007B21F0"/>
    <w:rsid w:val="007C361F"/>
    <w:rsid w:val="007C4B61"/>
    <w:rsid w:val="007C601B"/>
    <w:rsid w:val="007C6315"/>
    <w:rsid w:val="007D31D0"/>
    <w:rsid w:val="007D35D3"/>
    <w:rsid w:val="007D5772"/>
    <w:rsid w:val="007E1CD8"/>
    <w:rsid w:val="007E2EFC"/>
    <w:rsid w:val="007E6100"/>
    <w:rsid w:val="007F0C9B"/>
    <w:rsid w:val="007F1FD2"/>
    <w:rsid w:val="007F25EB"/>
    <w:rsid w:val="007F4773"/>
    <w:rsid w:val="00801281"/>
    <w:rsid w:val="0080263E"/>
    <w:rsid w:val="008146A9"/>
    <w:rsid w:val="008216B6"/>
    <w:rsid w:val="00822113"/>
    <w:rsid w:val="008225FD"/>
    <w:rsid w:val="008235B4"/>
    <w:rsid w:val="00826855"/>
    <w:rsid w:val="00832AAD"/>
    <w:rsid w:val="008460BB"/>
    <w:rsid w:val="00850272"/>
    <w:rsid w:val="0085165F"/>
    <w:rsid w:val="008517B4"/>
    <w:rsid w:val="00855C30"/>
    <w:rsid w:val="0087660E"/>
    <w:rsid w:val="008778E1"/>
    <w:rsid w:val="008803B3"/>
    <w:rsid w:val="00884B46"/>
    <w:rsid w:val="008879C4"/>
    <w:rsid w:val="00893443"/>
    <w:rsid w:val="008977D8"/>
    <w:rsid w:val="008A09FC"/>
    <w:rsid w:val="008A6BDF"/>
    <w:rsid w:val="008A6DBA"/>
    <w:rsid w:val="008B4B50"/>
    <w:rsid w:val="008B6402"/>
    <w:rsid w:val="008C774F"/>
    <w:rsid w:val="008D3AAC"/>
    <w:rsid w:val="008E32C9"/>
    <w:rsid w:val="009112EF"/>
    <w:rsid w:val="00914654"/>
    <w:rsid w:val="0092158E"/>
    <w:rsid w:val="00921950"/>
    <w:rsid w:val="009219F2"/>
    <w:rsid w:val="0092587A"/>
    <w:rsid w:val="00927D72"/>
    <w:rsid w:val="009341CC"/>
    <w:rsid w:val="00940B16"/>
    <w:rsid w:val="0094509F"/>
    <w:rsid w:val="00946AB4"/>
    <w:rsid w:val="00961442"/>
    <w:rsid w:val="009671D0"/>
    <w:rsid w:val="00971618"/>
    <w:rsid w:val="009734F2"/>
    <w:rsid w:val="009818BF"/>
    <w:rsid w:val="00981DD6"/>
    <w:rsid w:val="00990C81"/>
    <w:rsid w:val="00991E27"/>
    <w:rsid w:val="009B0A72"/>
    <w:rsid w:val="009B134D"/>
    <w:rsid w:val="009C0F4C"/>
    <w:rsid w:val="009C37E3"/>
    <w:rsid w:val="009C6242"/>
    <w:rsid w:val="009C715F"/>
    <w:rsid w:val="009D54D7"/>
    <w:rsid w:val="009D61CC"/>
    <w:rsid w:val="009D62F2"/>
    <w:rsid w:val="009D7CC2"/>
    <w:rsid w:val="009E7EF8"/>
    <w:rsid w:val="009F1BF3"/>
    <w:rsid w:val="009F68FA"/>
    <w:rsid w:val="00A04F3C"/>
    <w:rsid w:val="00A05C12"/>
    <w:rsid w:val="00A05FDF"/>
    <w:rsid w:val="00A12F02"/>
    <w:rsid w:val="00A13965"/>
    <w:rsid w:val="00A21E97"/>
    <w:rsid w:val="00A31A8D"/>
    <w:rsid w:val="00A33125"/>
    <w:rsid w:val="00A35736"/>
    <w:rsid w:val="00A41DB3"/>
    <w:rsid w:val="00A4435D"/>
    <w:rsid w:val="00A45583"/>
    <w:rsid w:val="00A46DD4"/>
    <w:rsid w:val="00A470FF"/>
    <w:rsid w:val="00A47B7E"/>
    <w:rsid w:val="00A52472"/>
    <w:rsid w:val="00A536E0"/>
    <w:rsid w:val="00A54AE8"/>
    <w:rsid w:val="00A651F7"/>
    <w:rsid w:val="00A765A2"/>
    <w:rsid w:val="00A775FB"/>
    <w:rsid w:val="00A818D1"/>
    <w:rsid w:val="00A90E71"/>
    <w:rsid w:val="00A94F5A"/>
    <w:rsid w:val="00AA4953"/>
    <w:rsid w:val="00AA6C6B"/>
    <w:rsid w:val="00AA7515"/>
    <w:rsid w:val="00AB0D6B"/>
    <w:rsid w:val="00AC4F76"/>
    <w:rsid w:val="00AC51D2"/>
    <w:rsid w:val="00AC6056"/>
    <w:rsid w:val="00AF0B19"/>
    <w:rsid w:val="00AF2AEE"/>
    <w:rsid w:val="00AF2C74"/>
    <w:rsid w:val="00AF49E5"/>
    <w:rsid w:val="00AF6F13"/>
    <w:rsid w:val="00B06BBE"/>
    <w:rsid w:val="00B1108C"/>
    <w:rsid w:val="00B14BD5"/>
    <w:rsid w:val="00B21780"/>
    <w:rsid w:val="00B22C01"/>
    <w:rsid w:val="00B2441A"/>
    <w:rsid w:val="00B374AD"/>
    <w:rsid w:val="00B410CE"/>
    <w:rsid w:val="00B425E3"/>
    <w:rsid w:val="00B46E35"/>
    <w:rsid w:val="00B46F78"/>
    <w:rsid w:val="00B6316C"/>
    <w:rsid w:val="00B74132"/>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26DD"/>
    <w:rsid w:val="00BD42D0"/>
    <w:rsid w:val="00BE524B"/>
    <w:rsid w:val="00BE63AA"/>
    <w:rsid w:val="00BF7597"/>
    <w:rsid w:val="00C14E98"/>
    <w:rsid w:val="00C17FB6"/>
    <w:rsid w:val="00C20FD1"/>
    <w:rsid w:val="00C21A22"/>
    <w:rsid w:val="00C325DA"/>
    <w:rsid w:val="00C35F19"/>
    <w:rsid w:val="00C3794C"/>
    <w:rsid w:val="00C4149A"/>
    <w:rsid w:val="00C44FF6"/>
    <w:rsid w:val="00C474C0"/>
    <w:rsid w:val="00C47C45"/>
    <w:rsid w:val="00C560FF"/>
    <w:rsid w:val="00C56D9D"/>
    <w:rsid w:val="00C659DE"/>
    <w:rsid w:val="00C677D9"/>
    <w:rsid w:val="00C678DA"/>
    <w:rsid w:val="00C67FAA"/>
    <w:rsid w:val="00C764DF"/>
    <w:rsid w:val="00C76BE1"/>
    <w:rsid w:val="00C92DC8"/>
    <w:rsid w:val="00C9565B"/>
    <w:rsid w:val="00C9759F"/>
    <w:rsid w:val="00CA3AF4"/>
    <w:rsid w:val="00CA4EE6"/>
    <w:rsid w:val="00CA5705"/>
    <w:rsid w:val="00CB05B1"/>
    <w:rsid w:val="00CB1C19"/>
    <w:rsid w:val="00CB287E"/>
    <w:rsid w:val="00CC3486"/>
    <w:rsid w:val="00CC43E9"/>
    <w:rsid w:val="00CC66AA"/>
    <w:rsid w:val="00CD42E3"/>
    <w:rsid w:val="00CE4AD1"/>
    <w:rsid w:val="00CE6A78"/>
    <w:rsid w:val="00CF060F"/>
    <w:rsid w:val="00CF079A"/>
    <w:rsid w:val="00CF4A8F"/>
    <w:rsid w:val="00D03FC4"/>
    <w:rsid w:val="00D0760A"/>
    <w:rsid w:val="00D10632"/>
    <w:rsid w:val="00D16212"/>
    <w:rsid w:val="00D21924"/>
    <w:rsid w:val="00D22989"/>
    <w:rsid w:val="00D276B3"/>
    <w:rsid w:val="00D30D0E"/>
    <w:rsid w:val="00D32057"/>
    <w:rsid w:val="00D340A3"/>
    <w:rsid w:val="00D35219"/>
    <w:rsid w:val="00D44264"/>
    <w:rsid w:val="00D44356"/>
    <w:rsid w:val="00D45622"/>
    <w:rsid w:val="00D4656A"/>
    <w:rsid w:val="00D4662B"/>
    <w:rsid w:val="00D51708"/>
    <w:rsid w:val="00D53513"/>
    <w:rsid w:val="00D53CC5"/>
    <w:rsid w:val="00D62391"/>
    <w:rsid w:val="00D628DB"/>
    <w:rsid w:val="00D62E89"/>
    <w:rsid w:val="00D761B5"/>
    <w:rsid w:val="00D76491"/>
    <w:rsid w:val="00D94CE2"/>
    <w:rsid w:val="00D9601C"/>
    <w:rsid w:val="00D96BA7"/>
    <w:rsid w:val="00DA0E69"/>
    <w:rsid w:val="00DA362A"/>
    <w:rsid w:val="00DA431D"/>
    <w:rsid w:val="00DB12D7"/>
    <w:rsid w:val="00DC15DE"/>
    <w:rsid w:val="00DC3BD1"/>
    <w:rsid w:val="00DC7DC8"/>
    <w:rsid w:val="00DD3DD4"/>
    <w:rsid w:val="00DD569D"/>
    <w:rsid w:val="00DD5765"/>
    <w:rsid w:val="00DD6C95"/>
    <w:rsid w:val="00DE0ACC"/>
    <w:rsid w:val="00DE3430"/>
    <w:rsid w:val="00DE58BE"/>
    <w:rsid w:val="00DF1267"/>
    <w:rsid w:val="00DF205E"/>
    <w:rsid w:val="00DF55EF"/>
    <w:rsid w:val="00DF6AE7"/>
    <w:rsid w:val="00DF7B91"/>
    <w:rsid w:val="00DF7D0C"/>
    <w:rsid w:val="00E0486C"/>
    <w:rsid w:val="00E12968"/>
    <w:rsid w:val="00E15299"/>
    <w:rsid w:val="00E21D2D"/>
    <w:rsid w:val="00E23BF1"/>
    <w:rsid w:val="00E241B7"/>
    <w:rsid w:val="00E332F7"/>
    <w:rsid w:val="00E3586A"/>
    <w:rsid w:val="00E37B5D"/>
    <w:rsid w:val="00E37CCE"/>
    <w:rsid w:val="00E406D3"/>
    <w:rsid w:val="00E475AB"/>
    <w:rsid w:val="00E51B0A"/>
    <w:rsid w:val="00E52D0E"/>
    <w:rsid w:val="00E53F59"/>
    <w:rsid w:val="00E554C3"/>
    <w:rsid w:val="00E65147"/>
    <w:rsid w:val="00E70D85"/>
    <w:rsid w:val="00E74749"/>
    <w:rsid w:val="00E749AA"/>
    <w:rsid w:val="00E801A8"/>
    <w:rsid w:val="00E81627"/>
    <w:rsid w:val="00E833BE"/>
    <w:rsid w:val="00E8609B"/>
    <w:rsid w:val="00E90F86"/>
    <w:rsid w:val="00EA0E43"/>
    <w:rsid w:val="00EA15C0"/>
    <w:rsid w:val="00EA1C88"/>
    <w:rsid w:val="00EA7E82"/>
    <w:rsid w:val="00EB0382"/>
    <w:rsid w:val="00EB3EF4"/>
    <w:rsid w:val="00EB51A6"/>
    <w:rsid w:val="00EB778B"/>
    <w:rsid w:val="00EC6055"/>
    <w:rsid w:val="00EC7344"/>
    <w:rsid w:val="00ED0099"/>
    <w:rsid w:val="00ED04E9"/>
    <w:rsid w:val="00ED0D7E"/>
    <w:rsid w:val="00ED51A7"/>
    <w:rsid w:val="00ED689A"/>
    <w:rsid w:val="00EE1904"/>
    <w:rsid w:val="00EE2F5E"/>
    <w:rsid w:val="00EE7C92"/>
    <w:rsid w:val="00EF432F"/>
    <w:rsid w:val="00EF4D15"/>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6C07"/>
    <w:rsid w:val="00F51544"/>
    <w:rsid w:val="00F553B9"/>
    <w:rsid w:val="00F55B42"/>
    <w:rsid w:val="00F56B83"/>
    <w:rsid w:val="00F610B0"/>
    <w:rsid w:val="00F61F97"/>
    <w:rsid w:val="00F678C5"/>
    <w:rsid w:val="00F7053A"/>
    <w:rsid w:val="00F717AB"/>
    <w:rsid w:val="00F7448A"/>
    <w:rsid w:val="00F75C44"/>
    <w:rsid w:val="00F80F07"/>
    <w:rsid w:val="00F81FF3"/>
    <w:rsid w:val="00F82F4A"/>
    <w:rsid w:val="00F85B12"/>
    <w:rsid w:val="00F92819"/>
    <w:rsid w:val="00F94B41"/>
    <w:rsid w:val="00FA0A8A"/>
    <w:rsid w:val="00FA57A7"/>
    <w:rsid w:val="00FB3F92"/>
    <w:rsid w:val="00FB67C1"/>
    <w:rsid w:val="00FC3213"/>
    <w:rsid w:val="00FC32EF"/>
    <w:rsid w:val="00FC3742"/>
    <w:rsid w:val="00FD28D2"/>
    <w:rsid w:val="00FD3211"/>
    <w:rsid w:val="00FD61F9"/>
    <w:rsid w:val="00FE04DF"/>
    <w:rsid w:val="00FE1D04"/>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D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0B09-E0EC-4E32-BB6A-0C0ADFE8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12</cp:revision>
  <cp:lastPrinted>2019-05-21T17:09:00Z</cp:lastPrinted>
  <dcterms:created xsi:type="dcterms:W3CDTF">2020-01-29T21:01:00Z</dcterms:created>
  <dcterms:modified xsi:type="dcterms:W3CDTF">2020-02-03T19:03:00Z</dcterms:modified>
</cp:coreProperties>
</file>