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Pr="002F0F72" w:rsidRDefault="000C0978" w:rsidP="00CE6A78">
      <w:pPr>
        <w:spacing w:after="0"/>
        <w:jc w:val="center"/>
        <w:rPr>
          <w:rFonts w:ascii="Times New Roman" w:hAnsi="Times New Roman" w:cs="Times New Roman"/>
          <w:b/>
          <w:u w:val="single"/>
        </w:rPr>
      </w:pPr>
    </w:p>
    <w:p w:rsidR="000C0978" w:rsidRPr="002F0F72" w:rsidRDefault="000C0978" w:rsidP="00CE6A78">
      <w:pPr>
        <w:spacing w:after="0"/>
        <w:jc w:val="center"/>
        <w:rPr>
          <w:rFonts w:ascii="Times New Roman" w:hAnsi="Times New Roman" w:cs="Times New Roman"/>
          <w:b/>
          <w:u w:val="single"/>
        </w:rPr>
      </w:pPr>
    </w:p>
    <w:p w:rsidR="00CE6A78" w:rsidRPr="002F0F72" w:rsidRDefault="00760750" w:rsidP="00CE6A78">
      <w:pPr>
        <w:spacing w:after="0"/>
        <w:jc w:val="center"/>
        <w:rPr>
          <w:rFonts w:ascii="Times New Roman" w:hAnsi="Times New Roman" w:cs="Times New Roman"/>
          <w:b/>
          <w:u w:val="single"/>
        </w:rPr>
      </w:pPr>
      <w:r>
        <w:rPr>
          <w:rFonts w:ascii="Times New Roman" w:hAnsi="Times New Roman" w:cs="Times New Roman"/>
          <w:b/>
          <w:u w:val="single"/>
        </w:rPr>
        <w:t xml:space="preserve">Final </w:t>
      </w:r>
      <w:bookmarkStart w:id="0" w:name="_GoBack"/>
      <w:bookmarkEnd w:id="0"/>
      <w:r w:rsidR="00CE6A78" w:rsidRPr="002F0F72">
        <w:rPr>
          <w:rFonts w:ascii="Times New Roman" w:hAnsi="Times New Roman" w:cs="Times New Roman"/>
          <w:b/>
          <w:u w:val="single"/>
        </w:rPr>
        <w:t>Meeting Minutes of the Regular CSURA Board Meeting</w:t>
      </w:r>
    </w:p>
    <w:p w:rsidR="00CE6A78" w:rsidRPr="002F0F72" w:rsidRDefault="00CE6A78" w:rsidP="00CE6A78">
      <w:pPr>
        <w:spacing w:after="0"/>
        <w:jc w:val="center"/>
        <w:rPr>
          <w:rFonts w:ascii="Times New Roman" w:hAnsi="Times New Roman" w:cs="Times New Roman"/>
          <w:b/>
          <w:u w:val="single"/>
        </w:rPr>
      </w:pPr>
      <w:r w:rsidRPr="002F0F72">
        <w:rPr>
          <w:rFonts w:ascii="Times New Roman" w:hAnsi="Times New Roman" w:cs="Times New Roman"/>
          <w:b/>
          <w:u w:val="single"/>
        </w:rPr>
        <w:t>Held</w:t>
      </w:r>
      <w:r w:rsidR="00584968" w:rsidRPr="002F0F72">
        <w:rPr>
          <w:rFonts w:ascii="Times New Roman" w:hAnsi="Times New Roman" w:cs="Times New Roman"/>
          <w:b/>
          <w:u w:val="single"/>
        </w:rPr>
        <w:t xml:space="preserve"> on Wednesday, December 12,</w:t>
      </w:r>
      <w:r w:rsidR="00971618" w:rsidRPr="002F0F72">
        <w:rPr>
          <w:rFonts w:ascii="Times New Roman" w:hAnsi="Times New Roman" w:cs="Times New Roman"/>
          <w:b/>
          <w:u w:val="single"/>
        </w:rPr>
        <w:t xml:space="preserve"> 2018</w:t>
      </w:r>
    </w:p>
    <w:p w:rsidR="00CE6A78" w:rsidRPr="002F0F72" w:rsidRDefault="00DE58BE" w:rsidP="00CE6A78">
      <w:pPr>
        <w:spacing w:after="0"/>
        <w:jc w:val="center"/>
        <w:rPr>
          <w:rFonts w:ascii="Times New Roman" w:hAnsi="Times New Roman" w:cs="Times New Roman"/>
          <w:b/>
          <w:u w:val="single"/>
        </w:rPr>
      </w:pPr>
      <w:r w:rsidRPr="002F0F72">
        <w:rPr>
          <w:rFonts w:ascii="Times New Roman" w:hAnsi="Times New Roman" w:cs="Times New Roman"/>
          <w:b/>
          <w:u w:val="single"/>
        </w:rPr>
        <w:t xml:space="preserve">City Hall – Pikes Peak Conference Room </w:t>
      </w:r>
      <w:r w:rsidR="00CE6A78" w:rsidRPr="002F0F72">
        <w:rPr>
          <w:rFonts w:ascii="Times New Roman" w:hAnsi="Times New Roman" w:cs="Times New Roman"/>
          <w:b/>
          <w:u w:val="single"/>
        </w:rPr>
        <w:t>– 11:00 A.M.</w:t>
      </w:r>
    </w:p>
    <w:p w:rsidR="00CE6A78" w:rsidRPr="002F0F72" w:rsidRDefault="00CE6A78" w:rsidP="00CE6A78">
      <w:pPr>
        <w:spacing w:after="0"/>
        <w:rPr>
          <w:rFonts w:ascii="Times New Roman" w:hAnsi="Times New Roman" w:cs="Times New Roman"/>
          <w:b/>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2F0F72" w:rsidTr="009D61CC">
        <w:trPr>
          <w:trHeight w:val="360"/>
        </w:trPr>
        <w:tc>
          <w:tcPr>
            <w:tcW w:w="2161" w:type="dxa"/>
            <w:tcBorders>
              <w:top w:val="nil"/>
              <w:left w:val="nil"/>
              <w:bottom w:val="nil"/>
              <w:right w:val="nil"/>
            </w:tcBorders>
          </w:tcPr>
          <w:p w:rsidR="00CE6A78" w:rsidRPr="002F0F72" w:rsidRDefault="00CE6A78" w:rsidP="003F6678">
            <w:pPr>
              <w:spacing w:after="33" w:line="259" w:lineRule="auto"/>
              <w:rPr>
                <w:rFonts w:ascii="Times New Roman" w:hAnsi="Times New Roman" w:cs="Times New Roman"/>
              </w:rPr>
            </w:pPr>
            <w:r w:rsidRPr="002F0F72">
              <w:rPr>
                <w:rFonts w:ascii="Times New Roman" w:hAnsi="Times New Roman" w:cs="Times New Roman"/>
              </w:rPr>
              <w:t xml:space="preserve">In attendance were: </w:t>
            </w:r>
          </w:p>
        </w:tc>
        <w:tc>
          <w:tcPr>
            <w:tcW w:w="720" w:type="dxa"/>
            <w:tcBorders>
              <w:top w:val="nil"/>
              <w:left w:val="nil"/>
              <w:bottom w:val="nil"/>
              <w:right w:val="nil"/>
            </w:tcBorders>
          </w:tcPr>
          <w:p w:rsidR="00CE6A78" w:rsidRPr="002F0F72" w:rsidRDefault="00CE6A78" w:rsidP="003F6678">
            <w:pPr>
              <w:spacing w:after="160"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after="160" w:line="259" w:lineRule="auto"/>
              <w:rPr>
                <w:rFonts w:ascii="Times New Roman" w:hAnsi="Times New Roman" w:cs="Times New Roman"/>
              </w:rPr>
            </w:pPr>
          </w:p>
        </w:tc>
      </w:tr>
      <w:tr w:rsidR="00CE6A78" w:rsidRPr="002F0F72" w:rsidTr="009D61CC">
        <w:trPr>
          <w:trHeight w:val="292"/>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u w:val="single" w:color="000000"/>
              </w:rPr>
              <w:t>Commissioners:</w:t>
            </w:r>
            <w:r w:rsidRPr="002F0F72">
              <w:rPr>
                <w:rFonts w:ascii="Times New Roman" w:hAnsi="Times New Roman" w:cs="Times New Roman"/>
              </w:rPr>
              <w:t xml:space="preserve"> </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584968" w:rsidP="003F6678">
            <w:pPr>
              <w:spacing w:line="259" w:lineRule="auto"/>
              <w:rPr>
                <w:rFonts w:ascii="Times New Roman" w:hAnsi="Times New Roman" w:cs="Times New Roman"/>
              </w:rPr>
            </w:pPr>
            <w:r w:rsidRPr="002F0F72">
              <w:rPr>
                <w:rFonts w:ascii="Times New Roman" w:hAnsi="Times New Roman" w:cs="Times New Roman"/>
              </w:rPr>
              <w:t>Merv Bennett</w:t>
            </w:r>
          </w:p>
        </w:tc>
      </w:tr>
      <w:tr w:rsidR="004A00A0" w:rsidRPr="002F0F72" w:rsidTr="009D61CC">
        <w:trPr>
          <w:trHeight w:val="292"/>
        </w:trPr>
        <w:tc>
          <w:tcPr>
            <w:tcW w:w="2161"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rPr>
            </w:pPr>
            <w:r w:rsidRPr="002F0F72">
              <w:rPr>
                <w:rFonts w:ascii="Times New Roman" w:hAnsi="Times New Roman" w:cs="Times New Roman"/>
              </w:rPr>
              <w:t>Randy Case</w:t>
            </w:r>
          </w:p>
        </w:tc>
      </w:tr>
      <w:tr w:rsidR="00F17681" w:rsidRPr="002F0F72" w:rsidTr="009D61CC">
        <w:trPr>
          <w:trHeight w:val="292"/>
        </w:trPr>
        <w:tc>
          <w:tcPr>
            <w:tcW w:w="2161" w:type="dxa"/>
            <w:tcBorders>
              <w:top w:val="nil"/>
              <w:left w:val="nil"/>
              <w:bottom w:val="nil"/>
              <w:right w:val="nil"/>
            </w:tcBorders>
          </w:tcPr>
          <w:p w:rsidR="00F17681" w:rsidRPr="002F0F72" w:rsidRDefault="00F17681"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F17681" w:rsidRPr="002F0F72" w:rsidRDefault="00F17681" w:rsidP="003F6678">
            <w:pPr>
              <w:spacing w:line="259" w:lineRule="auto"/>
              <w:rPr>
                <w:rFonts w:ascii="Times New Roman" w:hAnsi="Times New Roman" w:cs="Times New Roman"/>
              </w:rPr>
            </w:pPr>
          </w:p>
        </w:tc>
        <w:tc>
          <w:tcPr>
            <w:tcW w:w="5579" w:type="dxa"/>
            <w:tcBorders>
              <w:top w:val="nil"/>
              <w:left w:val="nil"/>
              <w:bottom w:val="nil"/>
              <w:right w:val="nil"/>
            </w:tcBorders>
          </w:tcPr>
          <w:p w:rsidR="00F17681" w:rsidRPr="002F0F72" w:rsidRDefault="00F17681" w:rsidP="003F6678">
            <w:pPr>
              <w:spacing w:line="259" w:lineRule="auto"/>
              <w:rPr>
                <w:rFonts w:ascii="Times New Roman" w:hAnsi="Times New Roman" w:cs="Times New Roman"/>
              </w:rPr>
            </w:pPr>
            <w:r w:rsidRPr="002F0F72">
              <w:rPr>
                <w:rFonts w:ascii="Times New Roman" w:hAnsi="Times New Roman" w:cs="Times New Roman"/>
              </w:rPr>
              <w:t>Tiffany Colvert</w:t>
            </w:r>
          </w:p>
        </w:tc>
      </w:tr>
      <w:tr w:rsidR="004A00A0" w:rsidRPr="002F0F72" w:rsidTr="009D61CC">
        <w:trPr>
          <w:trHeight w:val="292"/>
        </w:trPr>
        <w:tc>
          <w:tcPr>
            <w:tcW w:w="2161"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rPr>
            </w:pPr>
            <w:r w:rsidRPr="002F0F72">
              <w:rPr>
                <w:rFonts w:ascii="Times New Roman" w:hAnsi="Times New Roman" w:cs="Times New Roman"/>
              </w:rPr>
              <w:t>Gary Feffer</w:t>
            </w:r>
          </w:p>
        </w:tc>
      </w:tr>
      <w:tr w:rsidR="005E6189" w:rsidRPr="002F0F72" w:rsidTr="009D61CC">
        <w:trPr>
          <w:trHeight w:val="292"/>
        </w:trPr>
        <w:tc>
          <w:tcPr>
            <w:tcW w:w="2161" w:type="dxa"/>
            <w:tcBorders>
              <w:top w:val="nil"/>
              <w:left w:val="nil"/>
              <w:bottom w:val="nil"/>
              <w:right w:val="nil"/>
            </w:tcBorders>
          </w:tcPr>
          <w:p w:rsidR="005E6189" w:rsidRPr="002F0F72" w:rsidRDefault="005E6189"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5E6189" w:rsidRPr="002F0F72" w:rsidRDefault="005E6189" w:rsidP="003F6678">
            <w:pPr>
              <w:spacing w:line="259" w:lineRule="auto"/>
              <w:rPr>
                <w:rFonts w:ascii="Times New Roman" w:hAnsi="Times New Roman" w:cs="Times New Roman"/>
              </w:rPr>
            </w:pPr>
          </w:p>
        </w:tc>
        <w:tc>
          <w:tcPr>
            <w:tcW w:w="5579" w:type="dxa"/>
            <w:tcBorders>
              <w:top w:val="nil"/>
              <w:left w:val="nil"/>
              <w:bottom w:val="nil"/>
              <w:right w:val="nil"/>
            </w:tcBorders>
          </w:tcPr>
          <w:p w:rsidR="005E6189" w:rsidRPr="002F0F72" w:rsidRDefault="005E6189" w:rsidP="003F6678">
            <w:pPr>
              <w:spacing w:line="259" w:lineRule="auto"/>
              <w:rPr>
                <w:rFonts w:ascii="Times New Roman" w:hAnsi="Times New Roman" w:cs="Times New Roman"/>
              </w:rPr>
            </w:pPr>
            <w:r w:rsidRPr="002F0F72">
              <w:rPr>
                <w:rFonts w:ascii="Times New Roman" w:hAnsi="Times New Roman" w:cs="Times New Roman"/>
              </w:rPr>
              <w:t>Toby Gannett</w:t>
            </w:r>
          </w:p>
        </w:tc>
      </w:tr>
      <w:tr w:rsidR="00D76491" w:rsidRPr="002F0F72" w:rsidTr="009D61CC">
        <w:trPr>
          <w:trHeight w:val="292"/>
        </w:trPr>
        <w:tc>
          <w:tcPr>
            <w:tcW w:w="2161" w:type="dxa"/>
            <w:tcBorders>
              <w:top w:val="nil"/>
              <w:left w:val="nil"/>
              <w:bottom w:val="nil"/>
              <w:right w:val="nil"/>
            </w:tcBorders>
          </w:tcPr>
          <w:p w:rsidR="00D76491" w:rsidRPr="002F0F72" w:rsidRDefault="00D76491" w:rsidP="003F6678">
            <w:pPr>
              <w:spacing w:line="259" w:lineRule="auto"/>
              <w:rPr>
                <w:rFonts w:ascii="Times New Roman" w:hAnsi="Times New Roman" w:cs="Times New Roman"/>
              </w:rPr>
            </w:pPr>
          </w:p>
        </w:tc>
        <w:tc>
          <w:tcPr>
            <w:tcW w:w="720" w:type="dxa"/>
            <w:tcBorders>
              <w:top w:val="nil"/>
              <w:left w:val="nil"/>
              <w:bottom w:val="nil"/>
              <w:right w:val="nil"/>
            </w:tcBorders>
          </w:tcPr>
          <w:p w:rsidR="00D76491" w:rsidRPr="002F0F72" w:rsidRDefault="00D76491" w:rsidP="003F6678">
            <w:pPr>
              <w:spacing w:line="259" w:lineRule="auto"/>
              <w:rPr>
                <w:rFonts w:ascii="Times New Roman" w:hAnsi="Times New Roman" w:cs="Times New Roman"/>
              </w:rPr>
            </w:pPr>
          </w:p>
        </w:tc>
        <w:tc>
          <w:tcPr>
            <w:tcW w:w="5579" w:type="dxa"/>
            <w:tcBorders>
              <w:top w:val="nil"/>
              <w:left w:val="nil"/>
              <w:bottom w:val="nil"/>
              <w:right w:val="nil"/>
            </w:tcBorders>
          </w:tcPr>
          <w:p w:rsidR="00D76491" w:rsidRPr="002F0F72" w:rsidRDefault="00584968" w:rsidP="003F6678">
            <w:pPr>
              <w:spacing w:line="259" w:lineRule="auto"/>
              <w:rPr>
                <w:rFonts w:ascii="Times New Roman" w:hAnsi="Times New Roman" w:cs="Times New Roman"/>
              </w:rPr>
            </w:pPr>
            <w:r w:rsidRPr="002F0F72">
              <w:rPr>
                <w:rFonts w:ascii="Times New Roman" w:hAnsi="Times New Roman" w:cs="Times New Roman"/>
              </w:rPr>
              <w:t>Valerie Hunter</w:t>
            </w:r>
          </w:p>
        </w:tc>
      </w:tr>
      <w:tr w:rsidR="00971618" w:rsidRPr="002F0F72" w:rsidTr="009D61CC">
        <w:trPr>
          <w:trHeight w:val="292"/>
        </w:trPr>
        <w:tc>
          <w:tcPr>
            <w:tcW w:w="2161" w:type="dxa"/>
            <w:tcBorders>
              <w:top w:val="nil"/>
              <w:left w:val="nil"/>
              <w:bottom w:val="nil"/>
              <w:right w:val="nil"/>
            </w:tcBorders>
          </w:tcPr>
          <w:p w:rsidR="00971618" w:rsidRPr="002F0F72" w:rsidRDefault="00971618" w:rsidP="003F6678">
            <w:pPr>
              <w:spacing w:line="259" w:lineRule="auto"/>
              <w:rPr>
                <w:rFonts w:ascii="Times New Roman" w:hAnsi="Times New Roman" w:cs="Times New Roman"/>
              </w:rPr>
            </w:pPr>
          </w:p>
        </w:tc>
        <w:tc>
          <w:tcPr>
            <w:tcW w:w="720" w:type="dxa"/>
            <w:tcBorders>
              <w:top w:val="nil"/>
              <w:left w:val="nil"/>
              <w:bottom w:val="nil"/>
              <w:right w:val="nil"/>
            </w:tcBorders>
          </w:tcPr>
          <w:p w:rsidR="00971618" w:rsidRPr="002F0F72" w:rsidRDefault="00971618" w:rsidP="003F6678">
            <w:pPr>
              <w:spacing w:line="259" w:lineRule="auto"/>
              <w:rPr>
                <w:rFonts w:ascii="Times New Roman" w:hAnsi="Times New Roman" w:cs="Times New Roman"/>
              </w:rPr>
            </w:pPr>
          </w:p>
        </w:tc>
        <w:tc>
          <w:tcPr>
            <w:tcW w:w="5579" w:type="dxa"/>
            <w:tcBorders>
              <w:top w:val="nil"/>
              <w:left w:val="nil"/>
              <w:bottom w:val="nil"/>
              <w:right w:val="nil"/>
            </w:tcBorders>
          </w:tcPr>
          <w:p w:rsidR="00971618" w:rsidRPr="002F0F72" w:rsidRDefault="00971618" w:rsidP="003F6678">
            <w:pPr>
              <w:spacing w:line="259" w:lineRule="auto"/>
              <w:rPr>
                <w:rFonts w:ascii="Times New Roman" w:hAnsi="Times New Roman" w:cs="Times New Roman"/>
              </w:rPr>
            </w:pPr>
            <w:r w:rsidRPr="002F0F72">
              <w:rPr>
                <w:rFonts w:ascii="Times New Roman" w:hAnsi="Times New Roman" w:cs="Times New Roman"/>
              </w:rPr>
              <w:t>Maureen Juran</w:t>
            </w:r>
          </w:p>
        </w:tc>
      </w:tr>
      <w:tr w:rsidR="004A00A0" w:rsidRPr="002F0F72" w:rsidTr="009D61CC">
        <w:trPr>
          <w:trHeight w:val="290"/>
        </w:trPr>
        <w:tc>
          <w:tcPr>
            <w:tcW w:w="2161"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rPr>
            </w:pPr>
          </w:p>
        </w:tc>
        <w:tc>
          <w:tcPr>
            <w:tcW w:w="720"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2F0F72" w:rsidRDefault="004A00A0" w:rsidP="003F6678">
            <w:pPr>
              <w:spacing w:line="259" w:lineRule="auto"/>
              <w:rPr>
                <w:rFonts w:ascii="Times New Roman" w:hAnsi="Times New Roman" w:cs="Times New Roman"/>
              </w:rPr>
            </w:pPr>
            <w:r w:rsidRPr="002F0F72">
              <w:rPr>
                <w:rFonts w:ascii="Times New Roman" w:hAnsi="Times New Roman" w:cs="Times New Roman"/>
              </w:rPr>
              <w:t>Jim Mason</w:t>
            </w:r>
            <w:r w:rsidR="00F17681" w:rsidRPr="002F0F72">
              <w:rPr>
                <w:rFonts w:ascii="Times New Roman" w:hAnsi="Times New Roman" w:cs="Times New Roman"/>
              </w:rPr>
              <w:t xml:space="preserve">  </w:t>
            </w:r>
          </w:p>
        </w:tc>
      </w:tr>
      <w:tr w:rsidR="00CE6A78" w:rsidRPr="002F0F72" w:rsidTr="009D61CC">
        <w:trPr>
          <w:trHeight w:val="290"/>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Wynne Palermo</w:t>
            </w:r>
          </w:p>
        </w:tc>
      </w:tr>
      <w:tr w:rsidR="00E241B7" w:rsidRPr="002F0F72" w:rsidTr="009D61CC">
        <w:trPr>
          <w:trHeight w:val="290"/>
        </w:trPr>
        <w:tc>
          <w:tcPr>
            <w:tcW w:w="2161" w:type="dxa"/>
            <w:tcBorders>
              <w:top w:val="nil"/>
              <w:left w:val="nil"/>
              <w:bottom w:val="nil"/>
              <w:right w:val="nil"/>
            </w:tcBorders>
          </w:tcPr>
          <w:p w:rsidR="00E241B7" w:rsidRPr="002F0F72" w:rsidRDefault="00E241B7" w:rsidP="003F6678">
            <w:pPr>
              <w:spacing w:line="259" w:lineRule="auto"/>
              <w:rPr>
                <w:rFonts w:ascii="Times New Roman" w:hAnsi="Times New Roman" w:cs="Times New Roman"/>
              </w:rPr>
            </w:pPr>
          </w:p>
        </w:tc>
        <w:tc>
          <w:tcPr>
            <w:tcW w:w="720" w:type="dxa"/>
            <w:tcBorders>
              <w:top w:val="nil"/>
              <w:left w:val="nil"/>
              <w:bottom w:val="nil"/>
              <w:right w:val="nil"/>
            </w:tcBorders>
          </w:tcPr>
          <w:p w:rsidR="00E241B7" w:rsidRPr="002F0F72" w:rsidRDefault="00E241B7"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2F0F72" w:rsidRDefault="00E241B7" w:rsidP="003F6678">
            <w:pPr>
              <w:spacing w:line="259" w:lineRule="auto"/>
              <w:rPr>
                <w:rFonts w:ascii="Times New Roman" w:hAnsi="Times New Roman" w:cs="Times New Roman"/>
              </w:rPr>
            </w:pPr>
            <w:r w:rsidRPr="002F0F72">
              <w:rPr>
                <w:rFonts w:ascii="Times New Roman" w:hAnsi="Times New Roman" w:cs="Times New Roman"/>
              </w:rPr>
              <w:t>Anthony Perez</w:t>
            </w:r>
            <w:r w:rsidR="00F17681" w:rsidRPr="002F0F72">
              <w:rPr>
                <w:rFonts w:ascii="Times New Roman" w:hAnsi="Times New Roman" w:cs="Times New Roman"/>
              </w:rPr>
              <w:t xml:space="preserve">  </w:t>
            </w:r>
          </w:p>
        </w:tc>
      </w:tr>
      <w:tr w:rsidR="00CE6A78" w:rsidRPr="002F0F72" w:rsidTr="009D61CC">
        <w:trPr>
          <w:trHeight w:val="290"/>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Brian Olson</w:t>
            </w:r>
            <w:r w:rsidR="00E241B7" w:rsidRPr="002F0F72">
              <w:rPr>
                <w:rFonts w:ascii="Times New Roman" w:hAnsi="Times New Roman" w:cs="Times New Roman"/>
              </w:rPr>
              <w:t xml:space="preserve">     </w:t>
            </w:r>
            <w:r w:rsidR="00E475AB" w:rsidRPr="002F0F72">
              <w:rPr>
                <w:rFonts w:ascii="Times New Roman" w:hAnsi="Times New Roman" w:cs="Times New Roman"/>
              </w:rPr>
              <w:t xml:space="preserve"> </w:t>
            </w:r>
          </w:p>
        </w:tc>
      </w:tr>
      <w:tr w:rsidR="00CE6A78" w:rsidRPr="002F0F72" w:rsidTr="009D61CC">
        <w:trPr>
          <w:trHeight w:val="292"/>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John Olson</w:t>
            </w:r>
            <w:r w:rsidR="00E475AB" w:rsidRPr="002F0F72">
              <w:rPr>
                <w:rFonts w:ascii="Times New Roman" w:hAnsi="Times New Roman" w:cs="Times New Roman"/>
              </w:rPr>
              <w:t xml:space="preserve">  </w:t>
            </w:r>
          </w:p>
        </w:tc>
      </w:tr>
      <w:tr w:rsidR="00CE6A78" w:rsidRPr="002F0F72" w:rsidTr="009D61CC">
        <w:trPr>
          <w:trHeight w:val="351"/>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D53513" w:rsidP="003F6678">
            <w:pPr>
              <w:spacing w:line="259" w:lineRule="auto"/>
              <w:rPr>
                <w:rFonts w:ascii="Times New Roman" w:hAnsi="Times New Roman" w:cs="Times New Roman"/>
              </w:rPr>
            </w:pPr>
            <w:r w:rsidRPr="002F0F72">
              <w:rPr>
                <w:rFonts w:ascii="Times New Roman" w:hAnsi="Times New Roman" w:cs="Times New Roman"/>
              </w:rPr>
              <w:t>Peter Scoville</w:t>
            </w:r>
          </w:p>
        </w:tc>
      </w:tr>
      <w:tr w:rsidR="00D53513" w:rsidRPr="002F0F72" w:rsidTr="009D61CC">
        <w:trPr>
          <w:trHeight w:val="351"/>
        </w:trPr>
        <w:tc>
          <w:tcPr>
            <w:tcW w:w="2161" w:type="dxa"/>
            <w:tcBorders>
              <w:top w:val="nil"/>
              <w:left w:val="nil"/>
              <w:bottom w:val="nil"/>
              <w:right w:val="nil"/>
            </w:tcBorders>
          </w:tcPr>
          <w:p w:rsidR="00D53513" w:rsidRPr="002F0F72" w:rsidRDefault="00D53513" w:rsidP="003F6678">
            <w:pPr>
              <w:spacing w:line="259" w:lineRule="auto"/>
              <w:rPr>
                <w:rFonts w:ascii="Times New Roman" w:hAnsi="Times New Roman" w:cs="Times New Roman"/>
              </w:rPr>
            </w:pPr>
          </w:p>
        </w:tc>
        <w:tc>
          <w:tcPr>
            <w:tcW w:w="720" w:type="dxa"/>
            <w:tcBorders>
              <w:top w:val="nil"/>
              <w:left w:val="nil"/>
              <w:bottom w:val="nil"/>
              <w:right w:val="nil"/>
            </w:tcBorders>
          </w:tcPr>
          <w:p w:rsidR="00D53513" w:rsidRPr="002F0F72" w:rsidRDefault="00D53513" w:rsidP="003F6678">
            <w:pPr>
              <w:spacing w:line="259" w:lineRule="auto"/>
              <w:rPr>
                <w:rFonts w:ascii="Times New Roman" w:hAnsi="Times New Roman" w:cs="Times New Roman"/>
              </w:rPr>
            </w:pPr>
          </w:p>
        </w:tc>
        <w:tc>
          <w:tcPr>
            <w:tcW w:w="5579" w:type="dxa"/>
            <w:tcBorders>
              <w:top w:val="nil"/>
              <w:left w:val="nil"/>
              <w:bottom w:val="nil"/>
              <w:right w:val="nil"/>
            </w:tcBorders>
          </w:tcPr>
          <w:p w:rsidR="00D53513" w:rsidRPr="002F0F72" w:rsidRDefault="00D53513" w:rsidP="003F6678">
            <w:pPr>
              <w:spacing w:line="259" w:lineRule="auto"/>
              <w:rPr>
                <w:rFonts w:ascii="Times New Roman" w:hAnsi="Times New Roman" w:cs="Times New Roman"/>
              </w:rPr>
            </w:pPr>
          </w:p>
        </w:tc>
      </w:tr>
      <w:tr w:rsidR="00CE6A78" w:rsidRPr="002F0F72" w:rsidTr="009D61CC">
        <w:trPr>
          <w:trHeight w:val="582"/>
        </w:trPr>
        <w:tc>
          <w:tcPr>
            <w:tcW w:w="2161" w:type="dxa"/>
            <w:tcBorders>
              <w:top w:val="nil"/>
              <w:left w:val="nil"/>
              <w:bottom w:val="nil"/>
              <w:right w:val="nil"/>
            </w:tcBorders>
          </w:tcPr>
          <w:p w:rsidR="00CE6A78" w:rsidRPr="002F0F72" w:rsidRDefault="00CE6A78" w:rsidP="003F6678">
            <w:pPr>
              <w:tabs>
                <w:tab w:val="center" w:pos="1440"/>
              </w:tabs>
              <w:spacing w:line="259" w:lineRule="auto"/>
              <w:rPr>
                <w:rFonts w:ascii="Times New Roman" w:hAnsi="Times New Roman" w:cs="Times New Roman"/>
              </w:rPr>
            </w:pPr>
            <w:r w:rsidRPr="002F0F72">
              <w:rPr>
                <w:rFonts w:ascii="Times New Roman" w:hAnsi="Times New Roman" w:cs="Times New Roman"/>
                <w:u w:val="single" w:color="000000"/>
              </w:rPr>
              <w:t>Absent:</w:t>
            </w:r>
            <w:r w:rsidRPr="002F0F72">
              <w:rPr>
                <w:rFonts w:ascii="Times New Roman" w:hAnsi="Times New Roman" w:cs="Times New Roman"/>
              </w:rPr>
              <w:t xml:space="preserve">  </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A21E97" w:rsidRPr="002F0F72" w:rsidRDefault="005E6189" w:rsidP="00F17681">
            <w:pPr>
              <w:spacing w:line="259" w:lineRule="auto"/>
              <w:ind w:right="48"/>
              <w:rPr>
                <w:rFonts w:ascii="Times New Roman" w:hAnsi="Times New Roman" w:cs="Times New Roman"/>
              </w:rPr>
            </w:pPr>
            <w:r w:rsidRPr="002F0F72">
              <w:rPr>
                <w:rFonts w:ascii="Times New Roman" w:hAnsi="Times New Roman" w:cs="Times New Roman"/>
              </w:rPr>
              <w:t>None</w:t>
            </w:r>
          </w:p>
        </w:tc>
      </w:tr>
      <w:tr w:rsidR="00CE6A78" w:rsidRPr="002F0F72" w:rsidTr="009D61CC">
        <w:trPr>
          <w:trHeight w:val="414"/>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u w:val="single" w:color="000000"/>
              </w:rPr>
              <w:t>Also in Attendance:</w:t>
            </w:r>
            <w:r w:rsidRPr="002F0F72">
              <w:rPr>
                <w:rFonts w:ascii="Times New Roman" w:hAnsi="Times New Roman" w:cs="Times New Roman"/>
              </w:rPr>
              <w:t xml:space="preserve"> </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r>
      <w:tr w:rsidR="00CE6A78" w:rsidRPr="002F0F72" w:rsidTr="009D61CC">
        <w:trPr>
          <w:trHeight w:val="292"/>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 xml:space="preserve">David Neville  </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 xml:space="preserve">KKRDN </w:t>
            </w:r>
            <w:r w:rsidR="004A00A0" w:rsidRPr="002F0F72">
              <w:rPr>
                <w:rFonts w:ascii="Times New Roman" w:hAnsi="Times New Roman" w:cs="Times New Roman"/>
              </w:rPr>
              <w:t>General Counsel</w:t>
            </w:r>
          </w:p>
        </w:tc>
      </w:tr>
      <w:tr w:rsidR="00CE6A78" w:rsidRPr="002F0F72" w:rsidTr="009D61CC">
        <w:trPr>
          <w:trHeight w:val="290"/>
        </w:trPr>
        <w:tc>
          <w:tcPr>
            <w:tcW w:w="2161" w:type="dxa"/>
            <w:tcBorders>
              <w:top w:val="nil"/>
              <w:left w:val="nil"/>
              <w:bottom w:val="nil"/>
              <w:right w:val="nil"/>
            </w:tcBorders>
          </w:tcPr>
          <w:p w:rsidR="00CE6A78" w:rsidRPr="002F0F72" w:rsidRDefault="00584968" w:rsidP="003F6678">
            <w:pPr>
              <w:spacing w:line="259" w:lineRule="auto"/>
              <w:rPr>
                <w:rFonts w:ascii="Times New Roman" w:hAnsi="Times New Roman" w:cs="Times New Roman"/>
              </w:rPr>
            </w:pPr>
            <w:r w:rsidRPr="002F0F72">
              <w:rPr>
                <w:rFonts w:ascii="Times New Roman" w:hAnsi="Times New Roman" w:cs="Times New Roman"/>
              </w:rPr>
              <w:t>Carrie Bartow</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584968" w:rsidP="003F6678">
            <w:pPr>
              <w:spacing w:line="259" w:lineRule="auto"/>
              <w:rPr>
                <w:rFonts w:ascii="Times New Roman" w:hAnsi="Times New Roman" w:cs="Times New Roman"/>
              </w:rPr>
            </w:pPr>
            <w:r w:rsidRPr="002F0F72">
              <w:rPr>
                <w:rFonts w:ascii="Times New Roman" w:hAnsi="Times New Roman" w:cs="Times New Roman"/>
              </w:rPr>
              <w:t>CPA, CliftonLarsonAllen</w:t>
            </w:r>
          </w:p>
        </w:tc>
      </w:tr>
      <w:tr w:rsidR="00CE6A78" w:rsidRPr="002F0F72" w:rsidTr="009D61CC">
        <w:trPr>
          <w:trHeight w:val="290"/>
        </w:trPr>
        <w:tc>
          <w:tcPr>
            <w:tcW w:w="2161" w:type="dxa"/>
            <w:tcBorders>
              <w:top w:val="nil"/>
              <w:left w:val="nil"/>
              <w:bottom w:val="nil"/>
              <w:right w:val="nil"/>
            </w:tcBorders>
          </w:tcPr>
          <w:p w:rsidR="00CE6A78" w:rsidRPr="002F0F72" w:rsidRDefault="00CE6A78" w:rsidP="003F6678">
            <w:pPr>
              <w:tabs>
                <w:tab w:val="center" w:pos="1440"/>
              </w:tabs>
              <w:spacing w:line="259" w:lineRule="auto"/>
              <w:rPr>
                <w:rFonts w:ascii="Times New Roman" w:hAnsi="Times New Roman" w:cs="Times New Roman"/>
              </w:rPr>
            </w:pPr>
            <w:r w:rsidRPr="002F0F72">
              <w:rPr>
                <w:rFonts w:ascii="Times New Roman" w:hAnsi="Times New Roman" w:cs="Times New Roman"/>
              </w:rPr>
              <w:t>Jariah Walker</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 xml:space="preserve">Executive Director </w:t>
            </w:r>
          </w:p>
        </w:tc>
      </w:tr>
      <w:tr w:rsidR="00CE6A78" w:rsidRPr="002F0F72" w:rsidTr="009D61CC">
        <w:trPr>
          <w:trHeight w:val="292"/>
        </w:trPr>
        <w:tc>
          <w:tcPr>
            <w:tcW w:w="2161"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 xml:space="preserve">Dean Beukema  </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 xml:space="preserve">CSURA Staff </w:t>
            </w:r>
          </w:p>
        </w:tc>
      </w:tr>
      <w:tr w:rsidR="00CE6A78" w:rsidRPr="002F0F72" w:rsidTr="009D61CC">
        <w:trPr>
          <w:trHeight w:val="292"/>
        </w:trPr>
        <w:tc>
          <w:tcPr>
            <w:tcW w:w="2161" w:type="dxa"/>
            <w:tcBorders>
              <w:top w:val="nil"/>
              <w:left w:val="nil"/>
              <w:bottom w:val="nil"/>
              <w:right w:val="nil"/>
            </w:tcBorders>
          </w:tcPr>
          <w:p w:rsidR="00CE6A78" w:rsidRPr="002F0F72" w:rsidRDefault="00CE6A78" w:rsidP="003F6678">
            <w:pPr>
              <w:tabs>
                <w:tab w:val="center" w:pos="1440"/>
              </w:tabs>
              <w:spacing w:line="259" w:lineRule="auto"/>
              <w:rPr>
                <w:rFonts w:ascii="Times New Roman" w:hAnsi="Times New Roman" w:cs="Times New Roman"/>
              </w:rPr>
            </w:pPr>
            <w:r w:rsidRPr="002F0F72">
              <w:rPr>
                <w:rFonts w:ascii="Times New Roman" w:hAnsi="Times New Roman" w:cs="Times New Roman"/>
              </w:rPr>
              <w:t xml:space="preserve">Bob Cope </w:t>
            </w:r>
            <w:r w:rsidRPr="002F0F72">
              <w:rPr>
                <w:rFonts w:ascii="Times New Roman" w:hAnsi="Times New Roman" w:cs="Times New Roman"/>
              </w:rPr>
              <w:tab/>
              <w:t xml:space="preserve"> </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F0F72" w:rsidRDefault="00CE6A78" w:rsidP="00C44FF6">
            <w:pPr>
              <w:spacing w:line="259" w:lineRule="auto"/>
              <w:jc w:val="both"/>
              <w:rPr>
                <w:rFonts w:ascii="Times New Roman" w:hAnsi="Times New Roman" w:cs="Times New Roman"/>
              </w:rPr>
            </w:pPr>
            <w:r w:rsidRPr="002F0F72">
              <w:rPr>
                <w:rFonts w:ascii="Times New Roman" w:hAnsi="Times New Roman" w:cs="Times New Roman"/>
              </w:rPr>
              <w:t>City Economi</w:t>
            </w:r>
            <w:r w:rsidR="00C44FF6" w:rsidRPr="002F0F72">
              <w:rPr>
                <w:rFonts w:ascii="Times New Roman" w:hAnsi="Times New Roman" w:cs="Times New Roman"/>
              </w:rPr>
              <w:t>c Development Officer</w:t>
            </w:r>
          </w:p>
        </w:tc>
      </w:tr>
      <w:tr w:rsidR="00CE6A78" w:rsidRPr="002F0F72" w:rsidTr="009D61CC">
        <w:trPr>
          <w:trHeight w:val="315"/>
        </w:trPr>
        <w:tc>
          <w:tcPr>
            <w:tcW w:w="2161" w:type="dxa"/>
            <w:tcBorders>
              <w:top w:val="nil"/>
              <w:left w:val="nil"/>
              <w:bottom w:val="nil"/>
              <w:right w:val="nil"/>
            </w:tcBorders>
          </w:tcPr>
          <w:p w:rsidR="00CE6A78" w:rsidRPr="002F0F72" w:rsidRDefault="00CE6A78" w:rsidP="003F6678">
            <w:pPr>
              <w:spacing w:after="14" w:line="259" w:lineRule="auto"/>
              <w:rPr>
                <w:rFonts w:ascii="Times New Roman" w:hAnsi="Times New Roman" w:cs="Times New Roman"/>
              </w:rPr>
            </w:pPr>
            <w:r w:rsidRPr="002F0F72">
              <w:rPr>
                <w:rFonts w:ascii="Times New Roman" w:hAnsi="Times New Roman" w:cs="Times New Roman"/>
              </w:rPr>
              <w:t>Ryan Tefertiller</w:t>
            </w:r>
          </w:p>
        </w:tc>
        <w:tc>
          <w:tcPr>
            <w:tcW w:w="720" w:type="dxa"/>
            <w:tcBorders>
              <w:top w:val="nil"/>
              <w:left w:val="nil"/>
              <w:bottom w:val="nil"/>
              <w:right w:val="nil"/>
            </w:tcBorders>
          </w:tcPr>
          <w:p w:rsidR="00CE6A78" w:rsidRPr="002F0F72"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2F0F72" w:rsidRDefault="00CE6A78" w:rsidP="003F6678">
            <w:pPr>
              <w:spacing w:line="259" w:lineRule="auto"/>
              <w:rPr>
                <w:rFonts w:ascii="Times New Roman" w:hAnsi="Times New Roman" w:cs="Times New Roman"/>
              </w:rPr>
            </w:pPr>
            <w:r w:rsidRPr="002F0F72">
              <w:rPr>
                <w:rFonts w:ascii="Times New Roman" w:hAnsi="Times New Roman" w:cs="Times New Roman"/>
              </w:rPr>
              <w:t>Urban Planning Manager</w:t>
            </w:r>
          </w:p>
        </w:tc>
      </w:tr>
    </w:tbl>
    <w:p w:rsidR="00CE6A78" w:rsidRPr="002F0F72" w:rsidRDefault="00CE6A78" w:rsidP="00CE6A78">
      <w:pPr>
        <w:spacing w:after="0"/>
        <w:rPr>
          <w:rFonts w:ascii="Times New Roman" w:hAnsi="Times New Roman" w:cs="Times New Roman"/>
        </w:rPr>
      </w:pPr>
    </w:p>
    <w:p w:rsidR="00CE6A78" w:rsidRPr="002F0F72" w:rsidRDefault="00CE6A78" w:rsidP="00CE6A78">
      <w:pPr>
        <w:spacing w:after="0"/>
        <w:rPr>
          <w:rFonts w:ascii="Times New Roman" w:hAnsi="Times New Roman" w:cs="Times New Roman"/>
        </w:rPr>
      </w:pPr>
      <w:r w:rsidRPr="002F0F72">
        <w:rPr>
          <w:rFonts w:ascii="Times New Roman" w:hAnsi="Times New Roman" w:cs="Times New Roman"/>
          <w:u w:val="single"/>
        </w:rPr>
        <w:t>Citizens in Attendance</w:t>
      </w:r>
      <w:r w:rsidRPr="002F0F72">
        <w:rPr>
          <w:rFonts w:ascii="Times New Roman" w:hAnsi="Times New Roman" w:cs="Times New Roman"/>
        </w:rPr>
        <w:t>:</w:t>
      </w:r>
      <w:r w:rsidRPr="002F0F72">
        <w:rPr>
          <w:rFonts w:ascii="Times New Roman" w:hAnsi="Times New Roman" w:cs="Times New Roman"/>
        </w:rPr>
        <w:tab/>
        <w:t>See sign in sheet.</w:t>
      </w:r>
    </w:p>
    <w:p w:rsidR="00CE6A78" w:rsidRPr="002F0F72" w:rsidRDefault="00CE6A78" w:rsidP="00CE6A78">
      <w:pPr>
        <w:spacing w:after="0"/>
        <w:rPr>
          <w:rFonts w:ascii="Times New Roman" w:hAnsi="Times New Roman" w:cs="Times New Roman"/>
        </w:rPr>
      </w:pPr>
    </w:p>
    <w:p w:rsidR="008517B4" w:rsidRPr="002F0F72" w:rsidRDefault="008517B4" w:rsidP="00CE6A78">
      <w:pPr>
        <w:spacing w:after="0"/>
        <w:rPr>
          <w:rFonts w:ascii="Times New Roman" w:hAnsi="Times New Roman" w:cs="Times New Roman"/>
          <w:b/>
        </w:rPr>
      </w:pPr>
      <w:r w:rsidRPr="002F0F72">
        <w:rPr>
          <w:rFonts w:ascii="Times New Roman" w:hAnsi="Times New Roman" w:cs="Times New Roman"/>
          <w:b/>
        </w:rPr>
        <w:t>Item 1 – Call to Order</w:t>
      </w:r>
    </w:p>
    <w:p w:rsidR="00582382" w:rsidRPr="002F0F72" w:rsidRDefault="00CE6A78" w:rsidP="00CE6A78">
      <w:pPr>
        <w:spacing w:after="0"/>
        <w:rPr>
          <w:rFonts w:ascii="Times New Roman" w:hAnsi="Times New Roman" w:cs="Times New Roman"/>
        </w:rPr>
      </w:pPr>
      <w:r w:rsidRPr="002F0F72">
        <w:rPr>
          <w:rFonts w:ascii="Times New Roman" w:hAnsi="Times New Roman" w:cs="Times New Roman"/>
        </w:rPr>
        <w:t xml:space="preserve">Chair Wynne Palermo </w:t>
      </w:r>
      <w:r w:rsidR="00D94CE2" w:rsidRPr="002F0F72">
        <w:rPr>
          <w:rFonts w:ascii="Times New Roman" w:hAnsi="Times New Roman" w:cs="Times New Roman"/>
        </w:rPr>
        <w:t>called the meeting to order at</w:t>
      </w:r>
      <w:r w:rsidRPr="002F0F72">
        <w:rPr>
          <w:rFonts w:ascii="Times New Roman" w:hAnsi="Times New Roman" w:cs="Times New Roman"/>
        </w:rPr>
        <w:t xml:space="preserve"> </w:t>
      </w:r>
      <w:r w:rsidR="002D18EB" w:rsidRPr="002F0F72">
        <w:rPr>
          <w:rFonts w:ascii="Times New Roman" w:hAnsi="Times New Roman" w:cs="Times New Roman"/>
        </w:rPr>
        <w:t>11:10</w:t>
      </w:r>
      <w:r w:rsidR="00AF6F13" w:rsidRPr="002F0F72">
        <w:rPr>
          <w:rFonts w:ascii="Times New Roman" w:hAnsi="Times New Roman" w:cs="Times New Roman"/>
        </w:rPr>
        <w:t xml:space="preserve"> </w:t>
      </w:r>
      <w:r w:rsidRPr="002F0F72">
        <w:rPr>
          <w:rFonts w:ascii="Times New Roman" w:hAnsi="Times New Roman" w:cs="Times New Roman"/>
        </w:rPr>
        <w:t>a.m.</w:t>
      </w:r>
    </w:p>
    <w:p w:rsidR="00C44FF6" w:rsidRPr="002F0F72" w:rsidRDefault="00C44FF6" w:rsidP="00CE6A78">
      <w:pPr>
        <w:spacing w:after="0"/>
        <w:rPr>
          <w:rFonts w:ascii="Times New Roman" w:hAnsi="Times New Roman" w:cs="Times New Roman"/>
        </w:rPr>
      </w:pPr>
    </w:p>
    <w:p w:rsidR="00741574" w:rsidRPr="002F0F72" w:rsidRDefault="008517B4" w:rsidP="00CE6A78">
      <w:pPr>
        <w:spacing w:after="0"/>
        <w:rPr>
          <w:rFonts w:ascii="Times New Roman" w:hAnsi="Times New Roman" w:cs="Times New Roman"/>
        </w:rPr>
      </w:pPr>
      <w:proofErr w:type="gramStart"/>
      <w:r w:rsidRPr="002F0F72">
        <w:rPr>
          <w:rFonts w:ascii="Times New Roman" w:hAnsi="Times New Roman" w:cs="Times New Roman"/>
          <w:b/>
        </w:rPr>
        <w:t>I</w:t>
      </w:r>
      <w:r w:rsidR="00971618" w:rsidRPr="002F0F72">
        <w:rPr>
          <w:rFonts w:ascii="Times New Roman" w:hAnsi="Times New Roman" w:cs="Times New Roman"/>
          <w:b/>
        </w:rPr>
        <w:t>tem</w:t>
      </w:r>
      <w:r w:rsidR="00584968" w:rsidRPr="002F0F72">
        <w:rPr>
          <w:rFonts w:ascii="Times New Roman" w:hAnsi="Times New Roman" w:cs="Times New Roman"/>
          <w:b/>
        </w:rPr>
        <w:t xml:space="preserve"> 2 –</w:t>
      </w:r>
      <w:r w:rsidR="00126DD8">
        <w:rPr>
          <w:rFonts w:ascii="Times New Roman" w:hAnsi="Times New Roman" w:cs="Times New Roman"/>
          <w:b/>
        </w:rPr>
        <w:t xml:space="preserve"> </w:t>
      </w:r>
      <w:r w:rsidR="00584968" w:rsidRPr="002F0F72">
        <w:rPr>
          <w:rFonts w:ascii="Times New Roman" w:hAnsi="Times New Roman" w:cs="Times New Roman"/>
          <w:b/>
        </w:rPr>
        <w:t>Approval of the November 14</w:t>
      </w:r>
      <w:r w:rsidR="00E241B7" w:rsidRPr="002F0F72">
        <w:rPr>
          <w:rFonts w:ascii="Times New Roman" w:hAnsi="Times New Roman" w:cs="Times New Roman"/>
          <w:b/>
        </w:rPr>
        <w:t>, 2018</w:t>
      </w:r>
      <w:r w:rsidR="00D76491" w:rsidRPr="002F0F72">
        <w:rPr>
          <w:rFonts w:ascii="Times New Roman" w:hAnsi="Times New Roman" w:cs="Times New Roman"/>
          <w:b/>
        </w:rPr>
        <w:t xml:space="preserve"> CSURA Meeting M</w:t>
      </w:r>
      <w:r w:rsidR="00582382" w:rsidRPr="002F0F72">
        <w:rPr>
          <w:rFonts w:ascii="Times New Roman" w:hAnsi="Times New Roman" w:cs="Times New Roman"/>
          <w:b/>
        </w:rPr>
        <w:t>inutes</w:t>
      </w:r>
      <w:r w:rsidR="008460BB" w:rsidRPr="002F0F72">
        <w:rPr>
          <w:rFonts w:ascii="Times New Roman" w:hAnsi="Times New Roman" w:cs="Times New Roman"/>
        </w:rPr>
        <w:t>.</w:t>
      </w:r>
      <w:proofErr w:type="gramEnd"/>
    </w:p>
    <w:p w:rsidR="00405C8E" w:rsidRPr="002F0F72" w:rsidRDefault="00582382" w:rsidP="00CE6A78">
      <w:pPr>
        <w:spacing w:after="0"/>
        <w:rPr>
          <w:rFonts w:ascii="Times New Roman" w:hAnsi="Times New Roman" w:cs="Times New Roman"/>
        </w:rPr>
      </w:pPr>
      <w:r w:rsidRPr="002F0F72">
        <w:rPr>
          <w:rFonts w:ascii="Times New Roman" w:hAnsi="Times New Roman" w:cs="Times New Roman"/>
        </w:rPr>
        <w:t xml:space="preserve">A </w:t>
      </w:r>
      <w:r w:rsidR="00E37CCE" w:rsidRPr="002F0F72">
        <w:rPr>
          <w:rFonts w:ascii="Times New Roman" w:hAnsi="Times New Roman" w:cs="Times New Roman"/>
        </w:rPr>
        <w:t>motion was made by Commissioner</w:t>
      </w:r>
      <w:r w:rsidR="00D94CE2" w:rsidRPr="002F0F72">
        <w:rPr>
          <w:rFonts w:ascii="Times New Roman" w:hAnsi="Times New Roman" w:cs="Times New Roman"/>
        </w:rPr>
        <w:t xml:space="preserve"> </w:t>
      </w:r>
      <w:r w:rsidR="002D18EB" w:rsidRPr="002F0F72">
        <w:rPr>
          <w:rFonts w:ascii="Times New Roman" w:hAnsi="Times New Roman" w:cs="Times New Roman"/>
        </w:rPr>
        <w:t>Brian Olson</w:t>
      </w:r>
      <w:r w:rsidR="00CE6A78" w:rsidRPr="002F0F72">
        <w:rPr>
          <w:rFonts w:ascii="Times New Roman" w:hAnsi="Times New Roman" w:cs="Times New Roman"/>
        </w:rPr>
        <w:t>, seconded by Commissioner</w:t>
      </w:r>
      <w:r w:rsidR="00D94CE2" w:rsidRPr="002F0F72">
        <w:rPr>
          <w:rFonts w:ascii="Times New Roman" w:hAnsi="Times New Roman" w:cs="Times New Roman"/>
        </w:rPr>
        <w:t xml:space="preserve"> </w:t>
      </w:r>
      <w:r w:rsidR="002D18EB" w:rsidRPr="002F0F72">
        <w:rPr>
          <w:rFonts w:ascii="Times New Roman" w:hAnsi="Times New Roman" w:cs="Times New Roman"/>
        </w:rPr>
        <w:t>Anthony Perez</w:t>
      </w:r>
      <w:r w:rsidR="004A00A0" w:rsidRPr="002F0F72">
        <w:rPr>
          <w:rFonts w:ascii="Times New Roman" w:hAnsi="Times New Roman" w:cs="Times New Roman"/>
        </w:rPr>
        <w:t xml:space="preserve"> </w:t>
      </w:r>
      <w:r w:rsidR="00CE6A78" w:rsidRPr="002F0F72">
        <w:rPr>
          <w:rFonts w:ascii="Times New Roman" w:hAnsi="Times New Roman" w:cs="Times New Roman"/>
        </w:rPr>
        <w:t>to approve the</w:t>
      </w:r>
      <w:r w:rsidR="00D76491" w:rsidRPr="002F0F72">
        <w:rPr>
          <w:rFonts w:ascii="Times New Roman" w:hAnsi="Times New Roman" w:cs="Times New Roman"/>
        </w:rPr>
        <w:t xml:space="preserve"> C</w:t>
      </w:r>
      <w:r w:rsidR="008517B4" w:rsidRPr="002F0F72">
        <w:rPr>
          <w:rFonts w:ascii="Times New Roman" w:hAnsi="Times New Roman" w:cs="Times New Roman"/>
        </w:rPr>
        <w:t>S</w:t>
      </w:r>
      <w:r w:rsidR="00971618" w:rsidRPr="002F0F72">
        <w:rPr>
          <w:rFonts w:ascii="Times New Roman" w:hAnsi="Times New Roman" w:cs="Times New Roman"/>
        </w:rPr>
        <w:t>URA</w:t>
      </w:r>
      <w:r w:rsidR="00584968" w:rsidRPr="002F0F72">
        <w:rPr>
          <w:rFonts w:ascii="Times New Roman" w:hAnsi="Times New Roman" w:cs="Times New Roman"/>
        </w:rPr>
        <w:t xml:space="preserve"> meeting minutes of November 14</w:t>
      </w:r>
      <w:r w:rsidR="00E241B7" w:rsidRPr="002F0F72">
        <w:rPr>
          <w:rFonts w:ascii="Times New Roman" w:hAnsi="Times New Roman" w:cs="Times New Roman"/>
        </w:rPr>
        <w:t>, 2018</w:t>
      </w:r>
      <w:r w:rsidR="00CE6A78" w:rsidRPr="002F0F72">
        <w:rPr>
          <w:rFonts w:ascii="Times New Roman" w:hAnsi="Times New Roman" w:cs="Times New Roman"/>
        </w:rPr>
        <w:t>.  The motion passed</w:t>
      </w:r>
      <w:r w:rsidR="00684746" w:rsidRPr="002F0F72">
        <w:rPr>
          <w:rFonts w:ascii="Times New Roman" w:hAnsi="Times New Roman" w:cs="Times New Roman"/>
        </w:rPr>
        <w:t xml:space="preserve"> </w:t>
      </w:r>
      <w:r w:rsidR="002D18EB" w:rsidRPr="002F0F72">
        <w:rPr>
          <w:rFonts w:ascii="Times New Roman" w:hAnsi="Times New Roman" w:cs="Times New Roman"/>
        </w:rPr>
        <w:t>12</w:t>
      </w:r>
      <w:r w:rsidR="00684746" w:rsidRPr="002F0F72">
        <w:rPr>
          <w:rFonts w:ascii="Times New Roman" w:hAnsi="Times New Roman" w:cs="Times New Roman"/>
        </w:rPr>
        <w:t xml:space="preserve"> </w:t>
      </w:r>
      <w:r w:rsidR="00CE6A78" w:rsidRPr="002F0F72">
        <w:rPr>
          <w:rFonts w:ascii="Times New Roman" w:hAnsi="Times New Roman" w:cs="Times New Roman"/>
        </w:rPr>
        <w:t>–0.</w:t>
      </w:r>
      <w:r w:rsidRPr="002F0F72">
        <w:rPr>
          <w:rFonts w:ascii="Times New Roman" w:hAnsi="Times New Roman" w:cs="Times New Roman"/>
        </w:rPr>
        <w:t xml:space="preserve"> </w:t>
      </w:r>
    </w:p>
    <w:p w:rsidR="003C3F4E" w:rsidRPr="002F0F72" w:rsidRDefault="003C3F4E" w:rsidP="00CE6A78">
      <w:pPr>
        <w:spacing w:after="0"/>
        <w:rPr>
          <w:rFonts w:ascii="Times New Roman" w:hAnsi="Times New Roman" w:cs="Times New Roman"/>
        </w:rPr>
      </w:pPr>
    </w:p>
    <w:p w:rsidR="00CE6A78" w:rsidRPr="002F0F72" w:rsidRDefault="008517B4" w:rsidP="00CE6A78">
      <w:pPr>
        <w:spacing w:after="0"/>
        <w:rPr>
          <w:rFonts w:ascii="Times New Roman" w:hAnsi="Times New Roman" w:cs="Times New Roman"/>
          <w:b/>
        </w:rPr>
      </w:pPr>
      <w:r w:rsidRPr="002F0F72">
        <w:rPr>
          <w:rFonts w:ascii="Times New Roman" w:hAnsi="Times New Roman" w:cs="Times New Roman"/>
          <w:b/>
        </w:rPr>
        <w:t>Item 3</w:t>
      </w:r>
      <w:r w:rsidR="00CE6A78" w:rsidRPr="002F0F72">
        <w:rPr>
          <w:rFonts w:ascii="Times New Roman" w:hAnsi="Times New Roman" w:cs="Times New Roman"/>
          <w:b/>
        </w:rPr>
        <w:t xml:space="preserve"> –</w:t>
      </w:r>
      <w:r w:rsidR="002F0C34">
        <w:rPr>
          <w:rFonts w:ascii="Times New Roman" w:hAnsi="Times New Roman" w:cs="Times New Roman"/>
          <w:b/>
        </w:rPr>
        <w:t xml:space="preserve"> </w:t>
      </w:r>
      <w:r w:rsidR="00CE6A78" w:rsidRPr="002F0F72">
        <w:rPr>
          <w:rFonts w:ascii="Times New Roman" w:hAnsi="Times New Roman" w:cs="Times New Roman"/>
          <w:b/>
        </w:rPr>
        <w:t>Approval of the Financial Report</w:t>
      </w:r>
      <w:r w:rsidR="00584968" w:rsidRPr="002F0F72">
        <w:rPr>
          <w:rFonts w:ascii="Times New Roman" w:hAnsi="Times New Roman" w:cs="Times New Roman"/>
          <w:b/>
        </w:rPr>
        <w:t xml:space="preserve"> as of November 30,</w:t>
      </w:r>
      <w:r w:rsidR="00D276B3" w:rsidRPr="002F0F72">
        <w:rPr>
          <w:rFonts w:ascii="Times New Roman" w:hAnsi="Times New Roman" w:cs="Times New Roman"/>
          <w:b/>
        </w:rPr>
        <w:t xml:space="preserve"> 2018</w:t>
      </w:r>
    </w:p>
    <w:p w:rsidR="00F94B41" w:rsidRPr="002F0F72" w:rsidRDefault="00584968" w:rsidP="00CE6A78">
      <w:pPr>
        <w:spacing w:after="0"/>
        <w:rPr>
          <w:rFonts w:ascii="Times New Roman" w:hAnsi="Times New Roman" w:cs="Times New Roman"/>
        </w:rPr>
      </w:pPr>
      <w:r w:rsidRPr="002F0F72">
        <w:rPr>
          <w:rFonts w:ascii="Times New Roman" w:hAnsi="Times New Roman" w:cs="Times New Roman"/>
        </w:rPr>
        <w:lastRenderedPageBreak/>
        <w:t xml:space="preserve">Carrie </w:t>
      </w:r>
      <w:r w:rsidR="002F0C34" w:rsidRPr="002F0F72">
        <w:rPr>
          <w:rFonts w:ascii="Times New Roman" w:hAnsi="Times New Roman" w:cs="Times New Roman"/>
        </w:rPr>
        <w:t>Bartow</w:t>
      </w:r>
      <w:r w:rsidR="00CE6A78" w:rsidRPr="002F0F72">
        <w:rPr>
          <w:rFonts w:ascii="Times New Roman" w:hAnsi="Times New Roman" w:cs="Times New Roman"/>
        </w:rPr>
        <w:t xml:space="preserve"> reviewed the monthly revenue and expend</w:t>
      </w:r>
      <w:r w:rsidR="00504D0B" w:rsidRPr="002F0F72">
        <w:rPr>
          <w:rFonts w:ascii="Times New Roman" w:hAnsi="Times New Roman" w:cs="Times New Roman"/>
        </w:rPr>
        <w:t>itures report as of November 30</w:t>
      </w:r>
      <w:r w:rsidR="00D276B3" w:rsidRPr="002F0F72">
        <w:rPr>
          <w:rFonts w:ascii="Times New Roman" w:hAnsi="Times New Roman" w:cs="Times New Roman"/>
        </w:rPr>
        <w:t>, 2018</w:t>
      </w:r>
      <w:r w:rsidR="00CE6A78" w:rsidRPr="002F0F72">
        <w:rPr>
          <w:rFonts w:ascii="Times New Roman" w:hAnsi="Times New Roman" w:cs="Times New Roman"/>
        </w:rPr>
        <w:t xml:space="preserve"> including the property tax received from each Urban Renewal Area as well as the check register as provided in the agenda packet.</w:t>
      </w:r>
      <w:r w:rsidR="00741574" w:rsidRPr="002F0F72">
        <w:rPr>
          <w:rFonts w:ascii="Times New Roman" w:hAnsi="Times New Roman" w:cs="Times New Roman"/>
        </w:rPr>
        <w:t xml:space="preserve">  </w:t>
      </w:r>
    </w:p>
    <w:p w:rsidR="002D18EB" w:rsidRPr="002F0F72" w:rsidRDefault="002D18EB" w:rsidP="00CE6A78">
      <w:pPr>
        <w:spacing w:after="0"/>
        <w:rPr>
          <w:rFonts w:ascii="Times New Roman" w:hAnsi="Times New Roman" w:cs="Times New Roman"/>
        </w:rPr>
      </w:pPr>
    </w:p>
    <w:p w:rsidR="00D94CE2" w:rsidRPr="002F0F72" w:rsidRDefault="002D18EB" w:rsidP="00CE6A78">
      <w:pPr>
        <w:spacing w:after="0"/>
        <w:rPr>
          <w:rFonts w:ascii="Times New Roman" w:hAnsi="Times New Roman" w:cs="Times New Roman"/>
        </w:rPr>
      </w:pPr>
      <w:r w:rsidRPr="002F0F72">
        <w:rPr>
          <w:rFonts w:ascii="Times New Roman" w:hAnsi="Times New Roman" w:cs="Times New Roman"/>
        </w:rPr>
        <w:t>Commissioner Jim Mason entered the meeting.</w:t>
      </w:r>
    </w:p>
    <w:p w:rsidR="002D18EB" w:rsidRPr="002F0F72" w:rsidRDefault="002D18EB" w:rsidP="00CE6A78">
      <w:pPr>
        <w:spacing w:after="0"/>
        <w:rPr>
          <w:rFonts w:ascii="Times New Roman" w:hAnsi="Times New Roman" w:cs="Times New Roman"/>
        </w:rPr>
      </w:pPr>
    </w:p>
    <w:p w:rsidR="00CE6A78" w:rsidRPr="002F0F72" w:rsidRDefault="00CE6A78" w:rsidP="00CE6A78">
      <w:pPr>
        <w:spacing w:after="0"/>
        <w:rPr>
          <w:rFonts w:ascii="Times New Roman" w:hAnsi="Times New Roman" w:cs="Times New Roman"/>
        </w:rPr>
      </w:pPr>
      <w:r w:rsidRPr="002F0F72">
        <w:rPr>
          <w:rFonts w:ascii="Times New Roman" w:hAnsi="Times New Roman" w:cs="Times New Roman"/>
        </w:rPr>
        <w:t xml:space="preserve">A </w:t>
      </w:r>
      <w:r w:rsidR="00084632" w:rsidRPr="002F0F72">
        <w:rPr>
          <w:rFonts w:ascii="Times New Roman" w:hAnsi="Times New Roman" w:cs="Times New Roman"/>
        </w:rPr>
        <w:t>motion was made by Commissioner</w:t>
      </w:r>
      <w:r w:rsidR="00D276B3" w:rsidRPr="002F0F72">
        <w:rPr>
          <w:rFonts w:ascii="Times New Roman" w:hAnsi="Times New Roman" w:cs="Times New Roman"/>
        </w:rPr>
        <w:t xml:space="preserve"> </w:t>
      </w:r>
      <w:r w:rsidR="002D18EB" w:rsidRPr="002F0F72">
        <w:rPr>
          <w:rFonts w:ascii="Times New Roman" w:hAnsi="Times New Roman" w:cs="Times New Roman"/>
        </w:rPr>
        <w:t>Toby Gannet</w:t>
      </w:r>
      <w:r w:rsidR="00F94B41" w:rsidRPr="002F0F72">
        <w:rPr>
          <w:rFonts w:ascii="Times New Roman" w:hAnsi="Times New Roman" w:cs="Times New Roman"/>
        </w:rPr>
        <w:t>,</w:t>
      </w:r>
      <w:r w:rsidR="00F4166F" w:rsidRPr="002F0F72">
        <w:rPr>
          <w:rFonts w:ascii="Times New Roman" w:hAnsi="Times New Roman" w:cs="Times New Roman"/>
        </w:rPr>
        <w:t xml:space="preserve"> </w:t>
      </w:r>
      <w:r w:rsidRPr="002F0F72">
        <w:rPr>
          <w:rFonts w:ascii="Times New Roman" w:hAnsi="Times New Roman" w:cs="Times New Roman"/>
        </w:rPr>
        <w:t>seconded by</w:t>
      </w:r>
      <w:r w:rsidR="00C9759F" w:rsidRPr="002F0F72">
        <w:rPr>
          <w:rFonts w:ascii="Times New Roman" w:hAnsi="Times New Roman" w:cs="Times New Roman"/>
        </w:rPr>
        <w:t xml:space="preserve"> Commissioner</w:t>
      </w:r>
      <w:r w:rsidR="00971618" w:rsidRPr="002F0F72">
        <w:rPr>
          <w:rFonts w:ascii="Times New Roman" w:hAnsi="Times New Roman" w:cs="Times New Roman"/>
        </w:rPr>
        <w:t xml:space="preserve"> </w:t>
      </w:r>
      <w:r w:rsidR="002D18EB" w:rsidRPr="002F0F72">
        <w:rPr>
          <w:rFonts w:ascii="Times New Roman" w:hAnsi="Times New Roman" w:cs="Times New Roman"/>
        </w:rPr>
        <w:t>Randy Case</w:t>
      </w:r>
      <w:r w:rsidR="00741574" w:rsidRPr="002F0F72">
        <w:rPr>
          <w:rFonts w:ascii="Times New Roman" w:hAnsi="Times New Roman" w:cs="Times New Roman"/>
        </w:rPr>
        <w:t xml:space="preserve"> </w:t>
      </w:r>
      <w:r w:rsidRPr="002F0F72">
        <w:rPr>
          <w:rFonts w:ascii="Times New Roman" w:hAnsi="Times New Roman" w:cs="Times New Roman"/>
        </w:rPr>
        <w:t>to approve the Financial Report and check register a</w:t>
      </w:r>
      <w:r w:rsidR="00504D0B" w:rsidRPr="002F0F72">
        <w:rPr>
          <w:rFonts w:ascii="Times New Roman" w:hAnsi="Times New Roman" w:cs="Times New Roman"/>
        </w:rPr>
        <w:t>s of November 30</w:t>
      </w:r>
      <w:r w:rsidR="00D276B3" w:rsidRPr="002F0F72">
        <w:rPr>
          <w:rFonts w:ascii="Times New Roman" w:hAnsi="Times New Roman" w:cs="Times New Roman"/>
        </w:rPr>
        <w:t>, 2018</w:t>
      </w:r>
      <w:r w:rsidRPr="002F0F72">
        <w:rPr>
          <w:rFonts w:ascii="Times New Roman" w:hAnsi="Times New Roman" w:cs="Times New Roman"/>
        </w:rPr>
        <w:t xml:space="preserve">. The motion passed </w:t>
      </w:r>
      <w:r w:rsidR="002D18EB" w:rsidRPr="002F0F72">
        <w:rPr>
          <w:rFonts w:ascii="Times New Roman" w:hAnsi="Times New Roman" w:cs="Times New Roman"/>
        </w:rPr>
        <w:t>13</w:t>
      </w:r>
      <w:r w:rsidR="00E81627" w:rsidRPr="002F0F72">
        <w:rPr>
          <w:rFonts w:ascii="Times New Roman" w:hAnsi="Times New Roman" w:cs="Times New Roman"/>
        </w:rPr>
        <w:t xml:space="preserve"> </w:t>
      </w:r>
      <w:r w:rsidRPr="002F0F72">
        <w:rPr>
          <w:rFonts w:ascii="Times New Roman" w:hAnsi="Times New Roman" w:cs="Times New Roman"/>
        </w:rPr>
        <w:t>-0.</w:t>
      </w:r>
    </w:p>
    <w:p w:rsidR="00CE6A78" w:rsidRPr="002F0F72" w:rsidRDefault="00CE6A78" w:rsidP="00CE6A78">
      <w:pPr>
        <w:spacing w:after="0"/>
        <w:rPr>
          <w:rFonts w:ascii="Times New Roman" w:hAnsi="Times New Roman" w:cs="Times New Roman"/>
        </w:rPr>
      </w:pPr>
    </w:p>
    <w:p w:rsidR="00405C8E" w:rsidRPr="002F0F72" w:rsidRDefault="00D94CE2" w:rsidP="00405C8E">
      <w:pPr>
        <w:spacing w:after="0"/>
        <w:rPr>
          <w:rFonts w:ascii="Times New Roman" w:hAnsi="Times New Roman" w:cs="Times New Roman"/>
          <w:b/>
        </w:rPr>
      </w:pPr>
      <w:r w:rsidRPr="002F0F72">
        <w:rPr>
          <w:rFonts w:ascii="Times New Roman" w:hAnsi="Times New Roman" w:cs="Times New Roman"/>
          <w:b/>
        </w:rPr>
        <w:t>Item 4</w:t>
      </w:r>
      <w:r w:rsidR="00405C8E" w:rsidRPr="002F0F72">
        <w:rPr>
          <w:rFonts w:ascii="Times New Roman" w:hAnsi="Times New Roman" w:cs="Times New Roman"/>
          <w:b/>
        </w:rPr>
        <w:t xml:space="preserve"> – Citizen Comment</w:t>
      </w:r>
    </w:p>
    <w:p w:rsidR="00CE6A78" w:rsidRPr="002F0F72" w:rsidRDefault="00055C09" w:rsidP="00CE6A78">
      <w:pPr>
        <w:spacing w:after="0"/>
        <w:rPr>
          <w:rFonts w:ascii="Times New Roman" w:hAnsi="Times New Roman" w:cs="Times New Roman"/>
        </w:rPr>
      </w:pPr>
      <w:r w:rsidRPr="002F0F72">
        <w:rPr>
          <w:rFonts w:ascii="Times New Roman" w:hAnsi="Times New Roman" w:cs="Times New Roman"/>
        </w:rPr>
        <w:t>None</w:t>
      </w:r>
    </w:p>
    <w:p w:rsidR="00055C09" w:rsidRPr="002F0F72" w:rsidRDefault="00055C09" w:rsidP="00CE6A78">
      <w:pPr>
        <w:spacing w:after="0"/>
        <w:rPr>
          <w:rFonts w:ascii="Times New Roman" w:hAnsi="Times New Roman" w:cs="Times New Roman"/>
        </w:rPr>
      </w:pPr>
    </w:p>
    <w:p w:rsidR="008517B4" w:rsidRPr="002F0F72" w:rsidRDefault="008517B4" w:rsidP="008517B4">
      <w:pPr>
        <w:spacing w:after="0"/>
        <w:rPr>
          <w:rFonts w:ascii="Times New Roman" w:hAnsi="Times New Roman" w:cs="Times New Roman"/>
          <w:b/>
        </w:rPr>
      </w:pPr>
      <w:r w:rsidRPr="002F0F72">
        <w:rPr>
          <w:rFonts w:ascii="Times New Roman" w:hAnsi="Times New Roman" w:cs="Times New Roman"/>
          <w:b/>
        </w:rPr>
        <w:t xml:space="preserve">Item 5 – </w:t>
      </w:r>
      <w:r w:rsidR="00504D0B" w:rsidRPr="002F0F72">
        <w:rPr>
          <w:rFonts w:ascii="Times New Roman" w:hAnsi="Times New Roman" w:cs="Times New Roman"/>
          <w:b/>
        </w:rPr>
        <w:t>Air Force Academy Visitor Center – Condition Study, Impact Report and Draft Plan</w:t>
      </w:r>
    </w:p>
    <w:p w:rsidR="002D18EB" w:rsidRPr="002F0F72" w:rsidRDefault="009B559A" w:rsidP="00B374AD">
      <w:pPr>
        <w:spacing w:after="0"/>
        <w:rPr>
          <w:rFonts w:ascii="Times New Roman" w:hAnsi="Times New Roman" w:cs="Times New Roman"/>
        </w:rPr>
      </w:pPr>
      <w:r w:rsidRPr="002F0F72">
        <w:rPr>
          <w:rFonts w:ascii="Times New Roman" w:hAnsi="Times New Roman" w:cs="Times New Roman"/>
        </w:rPr>
        <w:t xml:space="preserve">Dan Schnepf, President and Managing Member and Eric Smith, Director of Development from Blue &amp; Silver Development Partners, LLC presented the draft </w:t>
      </w:r>
      <w:r w:rsidR="00AA561B" w:rsidRPr="002F0F72">
        <w:rPr>
          <w:rFonts w:ascii="Times New Roman" w:hAnsi="Times New Roman" w:cs="Times New Roman"/>
        </w:rPr>
        <w:t xml:space="preserve">of the </w:t>
      </w:r>
      <w:r w:rsidR="002D18EB" w:rsidRPr="002F0F72">
        <w:rPr>
          <w:rFonts w:ascii="Times New Roman" w:hAnsi="Times New Roman" w:cs="Times New Roman"/>
        </w:rPr>
        <w:t xml:space="preserve">True North </w:t>
      </w:r>
      <w:r w:rsidRPr="002F0F72">
        <w:rPr>
          <w:rFonts w:ascii="Times New Roman" w:hAnsi="Times New Roman" w:cs="Times New Roman"/>
        </w:rPr>
        <w:t xml:space="preserve">Commons </w:t>
      </w:r>
      <w:r w:rsidR="00AA561B" w:rsidRPr="002F0F72">
        <w:rPr>
          <w:rFonts w:ascii="Times New Roman" w:hAnsi="Times New Roman" w:cs="Times New Roman"/>
        </w:rPr>
        <w:t>Urban Renewal Plan area boundaries and concept development plan.  Bill Cunningham from Ricker/Cunningham presented a PowerPoint presentation on the condition study and impact report. Discussion followed with the board.</w:t>
      </w:r>
    </w:p>
    <w:p w:rsidR="00AA561B" w:rsidRPr="002F0F72" w:rsidRDefault="00AA561B" w:rsidP="00B374AD">
      <w:pPr>
        <w:spacing w:after="0"/>
        <w:rPr>
          <w:rFonts w:ascii="Times New Roman" w:hAnsi="Times New Roman" w:cs="Times New Roman"/>
        </w:rPr>
      </w:pPr>
    </w:p>
    <w:p w:rsidR="00FF219D" w:rsidRPr="002F0F72" w:rsidRDefault="00FF219D" w:rsidP="00FF219D">
      <w:pPr>
        <w:spacing w:after="0"/>
        <w:rPr>
          <w:rFonts w:ascii="Times New Roman" w:hAnsi="Times New Roman" w:cs="Times New Roman"/>
        </w:rPr>
      </w:pPr>
      <w:r w:rsidRPr="002F0F72">
        <w:rPr>
          <w:rFonts w:ascii="Times New Roman" w:hAnsi="Times New Roman" w:cs="Times New Roman"/>
        </w:rPr>
        <w:t>A m</w:t>
      </w:r>
      <w:r w:rsidR="003771F8" w:rsidRPr="002F0F72">
        <w:rPr>
          <w:rFonts w:ascii="Times New Roman" w:hAnsi="Times New Roman" w:cs="Times New Roman"/>
        </w:rPr>
        <w:t xml:space="preserve">otion was made by Commissioner </w:t>
      </w:r>
      <w:r w:rsidR="001A50E5" w:rsidRPr="002F0F72">
        <w:rPr>
          <w:rFonts w:ascii="Times New Roman" w:hAnsi="Times New Roman" w:cs="Times New Roman"/>
        </w:rPr>
        <w:t>Toby Gannett</w:t>
      </w:r>
      <w:r w:rsidR="00B031DA" w:rsidRPr="002F0F72">
        <w:rPr>
          <w:rFonts w:ascii="Times New Roman" w:hAnsi="Times New Roman" w:cs="Times New Roman"/>
        </w:rPr>
        <w:t>, seconded by Commissioner</w:t>
      </w:r>
      <w:r w:rsidRPr="002F0F72">
        <w:rPr>
          <w:rFonts w:ascii="Times New Roman" w:hAnsi="Times New Roman" w:cs="Times New Roman"/>
        </w:rPr>
        <w:t xml:space="preserve"> </w:t>
      </w:r>
      <w:r w:rsidR="001A50E5" w:rsidRPr="002F0F72">
        <w:rPr>
          <w:rFonts w:ascii="Times New Roman" w:hAnsi="Times New Roman" w:cs="Times New Roman"/>
        </w:rPr>
        <w:t>Jim Mason</w:t>
      </w:r>
      <w:r w:rsidR="003771F8" w:rsidRPr="002F0F72">
        <w:rPr>
          <w:rFonts w:ascii="Times New Roman" w:hAnsi="Times New Roman" w:cs="Times New Roman"/>
        </w:rPr>
        <w:t xml:space="preserve"> to </w:t>
      </w:r>
      <w:r w:rsidR="00466178" w:rsidRPr="002F0F72">
        <w:rPr>
          <w:rFonts w:ascii="Times New Roman" w:hAnsi="Times New Roman" w:cs="Times New Roman"/>
        </w:rPr>
        <w:t>approve the condition study, the i</w:t>
      </w:r>
      <w:r w:rsidR="001A50E5" w:rsidRPr="002F0F72">
        <w:rPr>
          <w:rFonts w:ascii="Times New Roman" w:hAnsi="Times New Roman" w:cs="Times New Roman"/>
        </w:rPr>
        <w:t>mpact study and to</w:t>
      </w:r>
      <w:r w:rsidR="004C1AB3" w:rsidRPr="002F0F72">
        <w:rPr>
          <w:rFonts w:ascii="Times New Roman" w:hAnsi="Times New Roman" w:cs="Times New Roman"/>
        </w:rPr>
        <w:t xml:space="preserve"> </w:t>
      </w:r>
      <w:r w:rsidR="001A50E5" w:rsidRPr="002F0F72">
        <w:rPr>
          <w:rFonts w:ascii="Times New Roman" w:hAnsi="Times New Roman" w:cs="Times New Roman"/>
        </w:rPr>
        <w:t xml:space="preserve">give approval for </w:t>
      </w:r>
      <w:r w:rsidR="004C1AB3" w:rsidRPr="002F0F72">
        <w:rPr>
          <w:rFonts w:ascii="Times New Roman" w:hAnsi="Times New Roman" w:cs="Times New Roman"/>
        </w:rPr>
        <w:t>the Executive Director</w:t>
      </w:r>
      <w:r w:rsidR="00466178" w:rsidRPr="002F0F72">
        <w:rPr>
          <w:rFonts w:ascii="Times New Roman" w:hAnsi="Times New Roman" w:cs="Times New Roman"/>
        </w:rPr>
        <w:t xml:space="preserve"> to </w:t>
      </w:r>
      <w:r w:rsidR="001A50E5" w:rsidRPr="002F0F72">
        <w:rPr>
          <w:rFonts w:ascii="Times New Roman" w:hAnsi="Times New Roman" w:cs="Times New Roman"/>
        </w:rPr>
        <w:t>continue negotiations with the other taxing entities prior to approval of the p</w:t>
      </w:r>
      <w:r w:rsidR="00466178" w:rsidRPr="002F0F72">
        <w:rPr>
          <w:rFonts w:ascii="Times New Roman" w:hAnsi="Times New Roman" w:cs="Times New Roman"/>
        </w:rPr>
        <w:t>roject subject to finalization of changes to come during the process</w:t>
      </w:r>
      <w:r w:rsidR="007050E0" w:rsidRPr="002F0F72">
        <w:rPr>
          <w:rFonts w:ascii="Times New Roman" w:hAnsi="Times New Roman" w:cs="Times New Roman"/>
        </w:rPr>
        <w:t>.  The motion passed</w:t>
      </w:r>
      <w:r w:rsidRPr="002F0F72">
        <w:rPr>
          <w:rFonts w:ascii="Times New Roman" w:hAnsi="Times New Roman" w:cs="Times New Roman"/>
        </w:rPr>
        <w:t xml:space="preserve"> </w:t>
      </w:r>
      <w:r w:rsidR="00AC51D2" w:rsidRPr="002F0F72">
        <w:rPr>
          <w:rFonts w:ascii="Times New Roman" w:hAnsi="Times New Roman" w:cs="Times New Roman"/>
        </w:rPr>
        <w:t>9</w:t>
      </w:r>
      <w:r w:rsidR="000A5954" w:rsidRPr="002F0F72">
        <w:rPr>
          <w:rFonts w:ascii="Times New Roman" w:hAnsi="Times New Roman" w:cs="Times New Roman"/>
        </w:rPr>
        <w:t xml:space="preserve"> - 4</w:t>
      </w:r>
      <w:r w:rsidRPr="002F0F72">
        <w:rPr>
          <w:rFonts w:ascii="Times New Roman" w:hAnsi="Times New Roman" w:cs="Times New Roman"/>
        </w:rPr>
        <w:t>.</w:t>
      </w:r>
    </w:p>
    <w:p w:rsidR="00EC67C9" w:rsidRPr="002F0F72" w:rsidRDefault="00EC67C9" w:rsidP="00FF219D">
      <w:pPr>
        <w:spacing w:after="0"/>
        <w:rPr>
          <w:rFonts w:ascii="Times New Roman" w:hAnsi="Times New Roman" w:cs="Times New Roman"/>
        </w:rPr>
      </w:pPr>
    </w:p>
    <w:p w:rsidR="00256D68" w:rsidRPr="002F0C34" w:rsidRDefault="007050E0" w:rsidP="00FF219D">
      <w:pPr>
        <w:spacing w:after="0"/>
        <w:rPr>
          <w:rFonts w:ascii="Times New Roman" w:hAnsi="Times New Roman" w:cs="Times New Roman"/>
          <w:u w:val="single"/>
        </w:rPr>
      </w:pPr>
      <w:r w:rsidRPr="002F0C34">
        <w:rPr>
          <w:rFonts w:ascii="Times New Roman" w:hAnsi="Times New Roman" w:cs="Times New Roman"/>
          <w:u w:val="single"/>
        </w:rPr>
        <w:t>Ayes:</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Merv Bennett</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Randy Case</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Tiffany Colvert</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Toby Gannett</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Maureen Juran</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Jim Mason</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Brian Olson</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Wynne Palermo</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Anthony Perez</w:t>
      </w:r>
    </w:p>
    <w:p w:rsidR="007050E0" w:rsidRPr="002F0F72" w:rsidRDefault="007050E0" w:rsidP="00FF219D">
      <w:pPr>
        <w:spacing w:after="0"/>
        <w:rPr>
          <w:rFonts w:ascii="Times New Roman" w:hAnsi="Times New Roman" w:cs="Times New Roman"/>
        </w:rPr>
      </w:pPr>
    </w:p>
    <w:p w:rsidR="007050E0" w:rsidRPr="002F0C34" w:rsidRDefault="007050E0" w:rsidP="00FF219D">
      <w:pPr>
        <w:spacing w:after="0"/>
        <w:rPr>
          <w:rFonts w:ascii="Times New Roman" w:hAnsi="Times New Roman" w:cs="Times New Roman"/>
          <w:u w:val="single"/>
        </w:rPr>
      </w:pPr>
      <w:proofErr w:type="spellStart"/>
      <w:r w:rsidRPr="002F0C34">
        <w:rPr>
          <w:rFonts w:ascii="Times New Roman" w:hAnsi="Times New Roman" w:cs="Times New Roman"/>
          <w:u w:val="single"/>
        </w:rPr>
        <w:t>Nayes</w:t>
      </w:r>
      <w:proofErr w:type="spellEnd"/>
      <w:r w:rsidRPr="002F0C34">
        <w:rPr>
          <w:rFonts w:ascii="Times New Roman" w:hAnsi="Times New Roman" w:cs="Times New Roman"/>
          <w:u w:val="single"/>
        </w:rPr>
        <w:t>:</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Gary Feffer</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Peter Scoville</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Valerie Hunter</w:t>
      </w:r>
    </w:p>
    <w:p w:rsidR="007050E0" w:rsidRPr="002F0F72" w:rsidRDefault="007050E0" w:rsidP="00FF219D">
      <w:pPr>
        <w:spacing w:after="0"/>
        <w:rPr>
          <w:rFonts w:ascii="Times New Roman" w:hAnsi="Times New Roman" w:cs="Times New Roman"/>
        </w:rPr>
      </w:pPr>
      <w:r w:rsidRPr="002F0F72">
        <w:rPr>
          <w:rFonts w:ascii="Times New Roman" w:hAnsi="Times New Roman" w:cs="Times New Roman"/>
        </w:rPr>
        <w:t>John Olson</w:t>
      </w:r>
    </w:p>
    <w:p w:rsidR="0092587A" w:rsidRPr="002F0F72" w:rsidRDefault="0092587A" w:rsidP="00B374AD">
      <w:pPr>
        <w:spacing w:after="0"/>
        <w:rPr>
          <w:rFonts w:ascii="Times New Roman" w:hAnsi="Times New Roman" w:cs="Times New Roman"/>
        </w:rPr>
      </w:pPr>
    </w:p>
    <w:p w:rsidR="00CE6A78" w:rsidRPr="002F0F72" w:rsidRDefault="00D94CE2" w:rsidP="00CE6A78">
      <w:pPr>
        <w:spacing w:after="0"/>
        <w:rPr>
          <w:rFonts w:ascii="Times New Roman" w:hAnsi="Times New Roman" w:cs="Times New Roman"/>
          <w:b/>
        </w:rPr>
      </w:pPr>
      <w:r w:rsidRPr="002F0F72">
        <w:rPr>
          <w:rFonts w:ascii="Times New Roman" w:hAnsi="Times New Roman" w:cs="Times New Roman"/>
          <w:b/>
        </w:rPr>
        <w:t>Item 6</w:t>
      </w:r>
      <w:r w:rsidR="00CE6A78" w:rsidRPr="002F0F72">
        <w:rPr>
          <w:rFonts w:ascii="Times New Roman" w:hAnsi="Times New Roman" w:cs="Times New Roman"/>
          <w:b/>
        </w:rPr>
        <w:t xml:space="preserve"> – </w:t>
      </w:r>
      <w:r w:rsidR="00801281" w:rsidRPr="002F0F72">
        <w:rPr>
          <w:rFonts w:ascii="Times New Roman" w:hAnsi="Times New Roman" w:cs="Times New Roman"/>
          <w:b/>
        </w:rPr>
        <w:t>Executive Session – Legal Advice/Personnel Matters**</w:t>
      </w:r>
    </w:p>
    <w:p w:rsidR="00EA0E43" w:rsidRPr="002F0F72" w:rsidRDefault="000D1B9B" w:rsidP="00CE6A78">
      <w:pPr>
        <w:spacing w:after="0"/>
        <w:rPr>
          <w:rFonts w:ascii="Times New Roman" w:hAnsi="Times New Roman" w:cs="Times New Roman"/>
        </w:rPr>
      </w:pPr>
      <w:r w:rsidRPr="002F0F72">
        <w:rPr>
          <w:rFonts w:ascii="Times New Roman" w:hAnsi="Times New Roman" w:cs="Times New Roman"/>
        </w:rPr>
        <w:t>Chair Wynne Palermo read the legal explanation as per CRS 24-6-402(4</w:t>
      </w:r>
      <w:proofErr w:type="gramStart"/>
      <w:r w:rsidRPr="002F0F72">
        <w:rPr>
          <w:rFonts w:ascii="Times New Roman" w:hAnsi="Times New Roman" w:cs="Times New Roman"/>
        </w:rPr>
        <w:t>)</w:t>
      </w:r>
      <w:r w:rsidR="009B134D" w:rsidRPr="002F0F72">
        <w:rPr>
          <w:rFonts w:ascii="Times New Roman" w:hAnsi="Times New Roman" w:cs="Times New Roman"/>
        </w:rPr>
        <w:t>(</w:t>
      </w:r>
      <w:proofErr w:type="gramEnd"/>
      <w:r w:rsidR="009B134D" w:rsidRPr="002F0F72">
        <w:rPr>
          <w:rFonts w:ascii="Times New Roman" w:hAnsi="Times New Roman" w:cs="Times New Roman"/>
        </w:rPr>
        <w:t>e)</w:t>
      </w:r>
      <w:r w:rsidRPr="002F0F72">
        <w:rPr>
          <w:rFonts w:ascii="Times New Roman" w:hAnsi="Times New Roman" w:cs="Times New Roman"/>
        </w:rPr>
        <w:t xml:space="preserve"> (I) Determining positions relative to matters that may be subject to negotiations: developing strategy for negotiations;</w:t>
      </w:r>
      <w:r w:rsidR="001D7DD0" w:rsidRPr="002F0F72">
        <w:rPr>
          <w:rFonts w:ascii="Times New Roman" w:hAnsi="Times New Roman" w:cs="Times New Roman"/>
        </w:rPr>
        <w:t xml:space="preserve"> and instructing negotiators.</w:t>
      </w:r>
    </w:p>
    <w:p w:rsidR="00801281" w:rsidRPr="002F0F72" w:rsidRDefault="00801281" w:rsidP="00CE6A78">
      <w:pPr>
        <w:spacing w:after="0"/>
        <w:rPr>
          <w:rFonts w:ascii="Times New Roman" w:hAnsi="Times New Roman" w:cs="Times New Roman"/>
        </w:rPr>
      </w:pPr>
    </w:p>
    <w:p w:rsidR="00801281" w:rsidRPr="002F0F72" w:rsidRDefault="000D1B9B" w:rsidP="00CE6A78">
      <w:pPr>
        <w:spacing w:after="0"/>
        <w:rPr>
          <w:rFonts w:ascii="Times New Roman" w:hAnsi="Times New Roman" w:cs="Times New Roman"/>
        </w:rPr>
      </w:pPr>
      <w:r w:rsidRPr="002F0F72">
        <w:rPr>
          <w:rFonts w:ascii="Times New Roman" w:hAnsi="Times New Roman" w:cs="Times New Roman"/>
        </w:rPr>
        <w:lastRenderedPageBreak/>
        <w:t>A</w:t>
      </w:r>
      <w:r w:rsidR="007050E0" w:rsidRPr="002F0F72">
        <w:rPr>
          <w:rFonts w:ascii="Times New Roman" w:hAnsi="Times New Roman" w:cs="Times New Roman"/>
        </w:rPr>
        <w:t xml:space="preserve"> motion was made by Chair Wynne</w:t>
      </w:r>
      <w:r w:rsidRPr="002F0F72">
        <w:rPr>
          <w:rFonts w:ascii="Times New Roman" w:hAnsi="Times New Roman" w:cs="Times New Roman"/>
        </w:rPr>
        <w:t xml:space="preserve"> </w:t>
      </w:r>
      <w:r w:rsidR="00256D68" w:rsidRPr="002F0F72">
        <w:rPr>
          <w:rFonts w:ascii="Times New Roman" w:hAnsi="Times New Roman" w:cs="Times New Roman"/>
        </w:rPr>
        <w:t>Palermo</w:t>
      </w:r>
      <w:r w:rsidR="00EC67C9" w:rsidRPr="002F0F72">
        <w:rPr>
          <w:rFonts w:ascii="Times New Roman" w:hAnsi="Times New Roman" w:cs="Times New Roman"/>
        </w:rPr>
        <w:t>, seconded by Commissioner Maureen</w:t>
      </w:r>
      <w:r w:rsidRPr="002F0F72">
        <w:rPr>
          <w:rFonts w:ascii="Times New Roman" w:hAnsi="Times New Roman" w:cs="Times New Roman"/>
        </w:rPr>
        <w:t xml:space="preserve"> </w:t>
      </w:r>
      <w:r w:rsidR="00256D68" w:rsidRPr="002F0F72">
        <w:rPr>
          <w:rFonts w:ascii="Times New Roman" w:hAnsi="Times New Roman" w:cs="Times New Roman"/>
        </w:rPr>
        <w:t>Juran</w:t>
      </w:r>
      <w:r w:rsidRPr="002F0F72">
        <w:rPr>
          <w:rFonts w:ascii="Times New Roman" w:hAnsi="Times New Roman" w:cs="Times New Roman"/>
        </w:rPr>
        <w:t xml:space="preserve"> to enter into execut</w:t>
      </w:r>
      <w:r w:rsidR="00EC67C9" w:rsidRPr="002F0F72">
        <w:rPr>
          <w:rFonts w:ascii="Times New Roman" w:hAnsi="Times New Roman" w:cs="Times New Roman"/>
        </w:rPr>
        <w:t>ive session.  The motion passed</w:t>
      </w:r>
      <w:r w:rsidRPr="002F0F72">
        <w:rPr>
          <w:rFonts w:ascii="Times New Roman" w:hAnsi="Times New Roman" w:cs="Times New Roman"/>
        </w:rPr>
        <w:t xml:space="preserve"> </w:t>
      </w:r>
      <w:r w:rsidR="00256D68" w:rsidRPr="002F0F72">
        <w:rPr>
          <w:rFonts w:ascii="Times New Roman" w:hAnsi="Times New Roman" w:cs="Times New Roman"/>
        </w:rPr>
        <w:t>13</w:t>
      </w:r>
      <w:r w:rsidRPr="002F0F72">
        <w:rPr>
          <w:rFonts w:ascii="Times New Roman" w:hAnsi="Times New Roman" w:cs="Times New Roman"/>
        </w:rPr>
        <w:t xml:space="preserve"> - 0.</w:t>
      </w:r>
    </w:p>
    <w:p w:rsidR="00BC6CEB" w:rsidRPr="002F0F72" w:rsidRDefault="00BC6CEB" w:rsidP="00EA0E43">
      <w:pPr>
        <w:spacing w:after="0"/>
        <w:rPr>
          <w:rFonts w:ascii="Times New Roman" w:hAnsi="Times New Roman" w:cs="Times New Roman"/>
        </w:rPr>
      </w:pPr>
    </w:p>
    <w:p w:rsidR="00AA4953" w:rsidRPr="002F0F72" w:rsidRDefault="000D1B9B" w:rsidP="00AA4953">
      <w:pPr>
        <w:spacing w:after="0"/>
        <w:rPr>
          <w:rFonts w:ascii="Times New Roman" w:hAnsi="Times New Roman" w:cs="Times New Roman"/>
        </w:rPr>
      </w:pPr>
      <w:r w:rsidRPr="002F0F72">
        <w:rPr>
          <w:rFonts w:ascii="Times New Roman" w:hAnsi="Times New Roman" w:cs="Times New Roman"/>
        </w:rPr>
        <w:t>The board c</w:t>
      </w:r>
      <w:r w:rsidR="00EC67C9" w:rsidRPr="002F0F72">
        <w:rPr>
          <w:rFonts w:ascii="Times New Roman" w:hAnsi="Times New Roman" w:cs="Times New Roman"/>
        </w:rPr>
        <w:t>ame out of executive session at</w:t>
      </w:r>
      <w:r w:rsidRPr="002F0F72">
        <w:rPr>
          <w:rFonts w:ascii="Times New Roman" w:hAnsi="Times New Roman" w:cs="Times New Roman"/>
        </w:rPr>
        <w:t xml:space="preserve"> </w:t>
      </w:r>
      <w:r w:rsidR="001D7DD0" w:rsidRPr="002F0F72">
        <w:rPr>
          <w:rFonts w:ascii="Times New Roman" w:hAnsi="Times New Roman" w:cs="Times New Roman"/>
        </w:rPr>
        <w:t>12:50 p.m.</w:t>
      </w:r>
    </w:p>
    <w:p w:rsidR="00EA0E43" w:rsidRPr="002F0F72" w:rsidRDefault="00EA0E43" w:rsidP="00CE6A78">
      <w:pPr>
        <w:spacing w:after="0"/>
        <w:rPr>
          <w:rFonts w:ascii="Times New Roman" w:hAnsi="Times New Roman" w:cs="Times New Roman"/>
        </w:rPr>
      </w:pPr>
    </w:p>
    <w:p w:rsidR="00EC67C9" w:rsidRPr="002F0F72" w:rsidRDefault="00886A12" w:rsidP="00CE6A78">
      <w:pPr>
        <w:spacing w:after="0"/>
        <w:rPr>
          <w:rFonts w:ascii="Times New Roman" w:hAnsi="Times New Roman" w:cs="Times New Roman"/>
        </w:rPr>
      </w:pPr>
      <w:r w:rsidRPr="002F0F72">
        <w:rPr>
          <w:rFonts w:ascii="Times New Roman" w:hAnsi="Times New Roman" w:cs="Times New Roman"/>
        </w:rPr>
        <w:t>A separate executive s</w:t>
      </w:r>
      <w:r w:rsidR="00EC67C9" w:rsidRPr="002F0F72">
        <w:rPr>
          <w:rFonts w:ascii="Times New Roman" w:hAnsi="Times New Roman" w:cs="Times New Roman"/>
        </w:rPr>
        <w:t>ession will be held on Personnel Matters after Item 7.</w:t>
      </w:r>
    </w:p>
    <w:p w:rsidR="00EC67C9" w:rsidRPr="002F0F72" w:rsidRDefault="00EC67C9" w:rsidP="00CE6A78">
      <w:pPr>
        <w:spacing w:after="0"/>
        <w:rPr>
          <w:rFonts w:ascii="Times New Roman" w:hAnsi="Times New Roman" w:cs="Times New Roman"/>
        </w:rPr>
      </w:pPr>
    </w:p>
    <w:p w:rsidR="006F5AFC" w:rsidRPr="002F0F72" w:rsidRDefault="006F5AFC" w:rsidP="006F5AFC">
      <w:pPr>
        <w:spacing w:after="0"/>
        <w:rPr>
          <w:rFonts w:ascii="Times New Roman" w:hAnsi="Times New Roman" w:cs="Times New Roman"/>
        </w:rPr>
      </w:pPr>
      <w:r w:rsidRPr="002F0F72">
        <w:rPr>
          <w:rFonts w:ascii="Times New Roman" w:hAnsi="Times New Roman" w:cs="Times New Roman"/>
          <w:b/>
        </w:rPr>
        <w:t xml:space="preserve">Item </w:t>
      </w:r>
      <w:r w:rsidR="00EA0E43" w:rsidRPr="002F0F72">
        <w:rPr>
          <w:rFonts w:ascii="Times New Roman" w:hAnsi="Times New Roman" w:cs="Times New Roman"/>
          <w:b/>
        </w:rPr>
        <w:t>7</w:t>
      </w:r>
      <w:r w:rsidR="00276E95" w:rsidRPr="002F0F72">
        <w:rPr>
          <w:rFonts w:ascii="Times New Roman" w:hAnsi="Times New Roman" w:cs="Times New Roman"/>
          <w:b/>
        </w:rPr>
        <w:t xml:space="preserve"> – </w:t>
      </w:r>
      <w:r w:rsidR="00801281" w:rsidRPr="002F0F72">
        <w:rPr>
          <w:rFonts w:ascii="Times New Roman" w:hAnsi="Times New Roman" w:cs="Times New Roman"/>
          <w:b/>
        </w:rPr>
        <w:t>SNA New Schedule of Performance Resolution</w:t>
      </w:r>
    </w:p>
    <w:p w:rsidR="009F68FA" w:rsidRPr="002F0F72" w:rsidRDefault="00DA43E2" w:rsidP="00AA6C6B">
      <w:pPr>
        <w:spacing w:after="0"/>
        <w:rPr>
          <w:rFonts w:ascii="Times New Roman" w:hAnsi="Times New Roman" w:cs="Times New Roman"/>
        </w:rPr>
      </w:pPr>
      <w:r w:rsidRPr="002F0F72">
        <w:rPr>
          <w:rFonts w:ascii="Times New Roman" w:hAnsi="Times New Roman" w:cs="Times New Roman"/>
        </w:rPr>
        <w:t>David Neville</w:t>
      </w:r>
      <w:r w:rsidR="00682334" w:rsidRPr="002F0F72">
        <w:rPr>
          <w:rFonts w:ascii="Times New Roman" w:hAnsi="Times New Roman" w:cs="Times New Roman"/>
        </w:rPr>
        <w:t xml:space="preserve"> presented the SNA Development LLC Schedule of Performance</w:t>
      </w:r>
      <w:r w:rsidRPr="002F0F72">
        <w:rPr>
          <w:rFonts w:ascii="Times New Roman" w:hAnsi="Times New Roman" w:cs="Times New Roman"/>
        </w:rPr>
        <w:t xml:space="preserve"> and reviewed</w:t>
      </w:r>
      <w:r w:rsidR="00682334" w:rsidRPr="002F0F72">
        <w:rPr>
          <w:rFonts w:ascii="Times New Roman" w:hAnsi="Times New Roman" w:cs="Times New Roman"/>
        </w:rPr>
        <w:t xml:space="preserve"> the SNA First Amendment to the Redevelopment Agreement.</w:t>
      </w:r>
    </w:p>
    <w:p w:rsidR="00682334" w:rsidRPr="002F0F72" w:rsidRDefault="00682334" w:rsidP="00AA6C6B">
      <w:pPr>
        <w:spacing w:after="0"/>
        <w:rPr>
          <w:rFonts w:ascii="Times New Roman" w:hAnsi="Times New Roman" w:cs="Times New Roman"/>
        </w:rPr>
      </w:pPr>
    </w:p>
    <w:p w:rsidR="00682334" w:rsidRPr="002F0F72" w:rsidRDefault="00682334" w:rsidP="00AA6C6B">
      <w:pPr>
        <w:spacing w:after="0"/>
        <w:rPr>
          <w:rFonts w:ascii="Times New Roman" w:hAnsi="Times New Roman" w:cs="Times New Roman"/>
        </w:rPr>
      </w:pPr>
      <w:r w:rsidRPr="002F0F72">
        <w:rPr>
          <w:rFonts w:ascii="Times New Roman" w:hAnsi="Times New Roman" w:cs="Times New Roman"/>
        </w:rPr>
        <w:t xml:space="preserve">A motion was made by Commissioner </w:t>
      </w:r>
      <w:r w:rsidR="00AF0B19" w:rsidRPr="002F0F72">
        <w:rPr>
          <w:rFonts w:ascii="Times New Roman" w:hAnsi="Times New Roman" w:cs="Times New Roman"/>
        </w:rPr>
        <w:t>Maure</w:t>
      </w:r>
      <w:r w:rsidR="00EC67C9" w:rsidRPr="002F0F72">
        <w:rPr>
          <w:rFonts w:ascii="Times New Roman" w:hAnsi="Times New Roman" w:cs="Times New Roman"/>
        </w:rPr>
        <w:t>e</w:t>
      </w:r>
      <w:r w:rsidR="00AF0B19" w:rsidRPr="002F0F72">
        <w:rPr>
          <w:rFonts w:ascii="Times New Roman" w:hAnsi="Times New Roman" w:cs="Times New Roman"/>
        </w:rPr>
        <w:t>n</w:t>
      </w:r>
      <w:r w:rsidRPr="002F0F72">
        <w:rPr>
          <w:rFonts w:ascii="Times New Roman" w:hAnsi="Times New Roman" w:cs="Times New Roman"/>
        </w:rPr>
        <w:t xml:space="preserve"> </w:t>
      </w:r>
      <w:r w:rsidR="001D7DD0" w:rsidRPr="002F0F72">
        <w:rPr>
          <w:rFonts w:ascii="Times New Roman" w:hAnsi="Times New Roman" w:cs="Times New Roman"/>
        </w:rPr>
        <w:t>Juran</w:t>
      </w:r>
      <w:r w:rsidR="00AF0B19" w:rsidRPr="002F0F72">
        <w:rPr>
          <w:rFonts w:ascii="Times New Roman" w:hAnsi="Times New Roman" w:cs="Times New Roman"/>
        </w:rPr>
        <w:t>, seconded by Commissioner</w:t>
      </w:r>
      <w:r w:rsidRPr="002F0F72">
        <w:rPr>
          <w:rFonts w:ascii="Times New Roman" w:hAnsi="Times New Roman" w:cs="Times New Roman"/>
        </w:rPr>
        <w:t xml:space="preserve"> </w:t>
      </w:r>
      <w:r w:rsidR="001D7DD0" w:rsidRPr="002F0F72">
        <w:rPr>
          <w:rFonts w:ascii="Times New Roman" w:hAnsi="Times New Roman" w:cs="Times New Roman"/>
        </w:rPr>
        <w:t>Gary Feffer</w:t>
      </w:r>
      <w:r w:rsidR="00DA43E2" w:rsidRPr="002F0F72">
        <w:rPr>
          <w:rFonts w:ascii="Times New Roman" w:hAnsi="Times New Roman" w:cs="Times New Roman"/>
        </w:rPr>
        <w:t xml:space="preserve"> to approve </w:t>
      </w:r>
      <w:r w:rsidR="00DA43E2" w:rsidRPr="002F0F72">
        <w:rPr>
          <w:rFonts w:ascii="Times New Roman" w:hAnsi="Times New Roman" w:cs="Times New Roman"/>
          <w:b/>
          <w:u w:val="single"/>
        </w:rPr>
        <w:t>Resolution No. 14</w:t>
      </w:r>
      <w:r w:rsidRPr="002F0F72">
        <w:rPr>
          <w:rFonts w:ascii="Times New Roman" w:hAnsi="Times New Roman" w:cs="Times New Roman"/>
          <w:b/>
          <w:u w:val="single"/>
        </w:rPr>
        <w:t>-18:</w:t>
      </w:r>
    </w:p>
    <w:p w:rsidR="00682334" w:rsidRPr="002F0F72" w:rsidRDefault="00682334" w:rsidP="00AA6C6B">
      <w:pPr>
        <w:spacing w:after="0"/>
        <w:rPr>
          <w:rFonts w:ascii="Times New Roman" w:hAnsi="Times New Roman" w:cs="Times New Roman"/>
        </w:rPr>
      </w:pPr>
    </w:p>
    <w:p w:rsidR="00682334" w:rsidRPr="002F0F72" w:rsidRDefault="00682334" w:rsidP="00AA6C6B">
      <w:pPr>
        <w:spacing w:after="0"/>
        <w:rPr>
          <w:rFonts w:ascii="Times New Roman" w:hAnsi="Times New Roman" w:cs="Times New Roman"/>
        </w:rPr>
      </w:pPr>
      <w:r w:rsidRPr="002F0F72">
        <w:rPr>
          <w:rFonts w:ascii="Times New Roman" w:hAnsi="Times New Roman" w:cs="Times New Roman"/>
        </w:rPr>
        <w:t>A RESOLUTION OF THE COLORADO SPRINGS URBAN RENEWAL AUTHORITY APPROVING THE FIRST AMENDMENT TO URBAN RENEWAL AGREEMENT FOR DEVELOPMENT OF THE SOUTH NEVADA AVENUE AREA URBAN RENEWAL PLAN AREA</w:t>
      </w:r>
      <w:r w:rsidR="0085165F" w:rsidRPr="002F0F72">
        <w:rPr>
          <w:rFonts w:ascii="Times New Roman" w:hAnsi="Times New Roman" w:cs="Times New Roman"/>
        </w:rPr>
        <w:t>.</w:t>
      </w:r>
    </w:p>
    <w:p w:rsidR="0085165F" w:rsidRPr="002F0F72" w:rsidRDefault="0085165F" w:rsidP="00AA6C6B">
      <w:pPr>
        <w:spacing w:after="0"/>
        <w:rPr>
          <w:rFonts w:ascii="Times New Roman" w:hAnsi="Times New Roman" w:cs="Times New Roman"/>
        </w:rPr>
      </w:pPr>
    </w:p>
    <w:p w:rsidR="0085165F" w:rsidRPr="002F0F72" w:rsidRDefault="0085165F" w:rsidP="00AA6C6B">
      <w:pPr>
        <w:spacing w:after="0"/>
        <w:rPr>
          <w:rFonts w:ascii="Times New Roman" w:hAnsi="Times New Roman" w:cs="Times New Roman"/>
        </w:rPr>
      </w:pPr>
      <w:r w:rsidRPr="002F0F72">
        <w:rPr>
          <w:rFonts w:ascii="Times New Roman" w:hAnsi="Times New Roman" w:cs="Times New Roman"/>
        </w:rPr>
        <w:t xml:space="preserve">The motion passed </w:t>
      </w:r>
      <w:r w:rsidR="001D7DD0" w:rsidRPr="002F0F72">
        <w:rPr>
          <w:rFonts w:ascii="Times New Roman" w:hAnsi="Times New Roman" w:cs="Times New Roman"/>
        </w:rPr>
        <w:t>13</w:t>
      </w:r>
      <w:r w:rsidRPr="002F0F72">
        <w:rPr>
          <w:rFonts w:ascii="Times New Roman" w:hAnsi="Times New Roman" w:cs="Times New Roman"/>
        </w:rPr>
        <w:t xml:space="preserve"> - 0.</w:t>
      </w:r>
    </w:p>
    <w:p w:rsidR="00682334" w:rsidRPr="002F0F72" w:rsidRDefault="00682334" w:rsidP="00AA6C6B">
      <w:pPr>
        <w:spacing w:after="0"/>
        <w:rPr>
          <w:rFonts w:ascii="Times New Roman" w:hAnsi="Times New Roman" w:cs="Times New Roman"/>
        </w:rPr>
      </w:pPr>
    </w:p>
    <w:p w:rsidR="001D7DD0" w:rsidRPr="002F0F72" w:rsidRDefault="00DA43E2" w:rsidP="00AA6C6B">
      <w:pPr>
        <w:spacing w:after="0"/>
        <w:rPr>
          <w:rFonts w:ascii="Times New Roman" w:hAnsi="Times New Roman" w:cs="Times New Roman"/>
          <w:b/>
        </w:rPr>
      </w:pPr>
      <w:r w:rsidRPr="002F0F72">
        <w:rPr>
          <w:rFonts w:ascii="Times New Roman" w:hAnsi="Times New Roman" w:cs="Times New Roman"/>
          <w:b/>
        </w:rPr>
        <w:t>Item 6.1</w:t>
      </w:r>
      <w:r w:rsidR="00712BAF" w:rsidRPr="002F0F72">
        <w:rPr>
          <w:rFonts w:ascii="Times New Roman" w:hAnsi="Times New Roman" w:cs="Times New Roman"/>
          <w:b/>
        </w:rPr>
        <w:t xml:space="preserve"> </w:t>
      </w:r>
      <w:r w:rsidR="001D7DD0" w:rsidRPr="002F0F72">
        <w:rPr>
          <w:rFonts w:ascii="Times New Roman" w:hAnsi="Times New Roman" w:cs="Times New Roman"/>
          <w:b/>
        </w:rPr>
        <w:t>- Executive Session – Personnel Matters*</w:t>
      </w:r>
    </w:p>
    <w:p w:rsidR="001D7DD0" w:rsidRPr="002F0F72" w:rsidRDefault="001D7DD0" w:rsidP="00AA6C6B">
      <w:pPr>
        <w:spacing w:after="0"/>
        <w:rPr>
          <w:rFonts w:ascii="Times New Roman" w:hAnsi="Times New Roman" w:cs="Times New Roman"/>
        </w:rPr>
      </w:pPr>
      <w:r w:rsidRPr="002F0F72">
        <w:rPr>
          <w:rFonts w:ascii="Times New Roman" w:hAnsi="Times New Roman" w:cs="Times New Roman"/>
        </w:rPr>
        <w:t>Chair Wynne Palermo read the legal explanation as per CRS 24-6-402(4</w:t>
      </w:r>
      <w:proofErr w:type="gramStart"/>
      <w:r w:rsidRPr="002F0F72">
        <w:rPr>
          <w:rFonts w:ascii="Times New Roman" w:hAnsi="Times New Roman" w:cs="Times New Roman"/>
        </w:rPr>
        <w:t>)(</w:t>
      </w:r>
      <w:proofErr w:type="gramEnd"/>
      <w:r w:rsidRPr="002F0F72">
        <w:rPr>
          <w:rFonts w:ascii="Times New Roman" w:hAnsi="Times New Roman" w:cs="Times New Roman"/>
        </w:rPr>
        <w:t>f) Personnel matters</w:t>
      </w:r>
      <w:r w:rsidR="00886A12" w:rsidRPr="002F0F72">
        <w:rPr>
          <w:rFonts w:ascii="Times New Roman" w:hAnsi="Times New Roman" w:cs="Times New Roman"/>
        </w:rPr>
        <w:t>.</w:t>
      </w:r>
    </w:p>
    <w:p w:rsidR="001D7DD0" w:rsidRPr="002F0F72" w:rsidRDefault="001D7DD0" w:rsidP="00AA6C6B">
      <w:pPr>
        <w:spacing w:after="0"/>
        <w:rPr>
          <w:rFonts w:ascii="Times New Roman" w:hAnsi="Times New Roman" w:cs="Times New Roman"/>
        </w:rPr>
      </w:pPr>
    </w:p>
    <w:p w:rsidR="001D7DD0" w:rsidRPr="002F0F72" w:rsidRDefault="001D7DD0" w:rsidP="001D7DD0">
      <w:pPr>
        <w:spacing w:after="0"/>
        <w:rPr>
          <w:rFonts w:ascii="Times New Roman" w:hAnsi="Times New Roman" w:cs="Times New Roman"/>
        </w:rPr>
      </w:pPr>
      <w:r w:rsidRPr="002F0F72">
        <w:rPr>
          <w:rFonts w:ascii="Times New Roman" w:hAnsi="Times New Roman" w:cs="Times New Roman"/>
        </w:rPr>
        <w:t>A motion was made by Commissioner Valerie Hunter, seconded by Commissioner Jim Mason to enter into executive session.  The motion passed 13 - 0.</w:t>
      </w:r>
    </w:p>
    <w:p w:rsidR="002C775F" w:rsidRPr="002F0F72" w:rsidRDefault="002C775F" w:rsidP="001D7DD0">
      <w:pPr>
        <w:spacing w:after="0"/>
        <w:rPr>
          <w:rFonts w:ascii="Times New Roman" w:hAnsi="Times New Roman" w:cs="Times New Roman"/>
        </w:rPr>
      </w:pPr>
    </w:p>
    <w:p w:rsidR="001D7DD0" w:rsidRPr="002F0F72" w:rsidRDefault="00886A12" w:rsidP="001D7DD0">
      <w:pPr>
        <w:spacing w:after="0"/>
        <w:rPr>
          <w:rFonts w:ascii="Times New Roman" w:hAnsi="Times New Roman" w:cs="Times New Roman"/>
        </w:rPr>
      </w:pPr>
      <w:r w:rsidRPr="002F0F72">
        <w:rPr>
          <w:rFonts w:ascii="Times New Roman" w:hAnsi="Times New Roman" w:cs="Times New Roman"/>
        </w:rPr>
        <w:t xml:space="preserve">Commissioner </w:t>
      </w:r>
      <w:r w:rsidR="002C775F" w:rsidRPr="002F0F72">
        <w:rPr>
          <w:rFonts w:ascii="Times New Roman" w:hAnsi="Times New Roman" w:cs="Times New Roman"/>
        </w:rPr>
        <w:t>Merv Bennett left the meeting at 1:10 p.m.</w:t>
      </w:r>
    </w:p>
    <w:p w:rsidR="002C775F" w:rsidRPr="002F0F72" w:rsidRDefault="002C775F" w:rsidP="001D7DD0">
      <w:pPr>
        <w:spacing w:after="0"/>
        <w:rPr>
          <w:rFonts w:ascii="Times New Roman" w:hAnsi="Times New Roman" w:cs="Times New Roman"/>
        </w:rPr>
      </w:pPr>
    </w:p>
    <w:p w:rsidR="001D7DD0" w:rsidRPr="002F0F72" w:rsidRDefault="001D7DD0" w:rsidP="00AA6C6B">
      <w:pPr>
        <w:spacing w:after="0"/>
        <w:rPr>
          <w:rFonts w:ascii="Times New Roman" w:hAnsi="Times New Roman" w:cs="Times New Roman"/>
        </w:rPr>
      </w:pPr>
      <w:r w:rsidRPr="002F0F72">
        <w:rPr>
          <w:rFonts w:ascii="Times New Roman" w:hAnsi="Times New Roman" w:cs="Times New Roman"/>
        </w:rPr>
        <w:t xml:space="preserve">The Board came out of executive session at </w:t>
      </w:r>
      <w:r w:rsidR="002C775F" w:rsidRPr="002F0F72">
        <w:rPr>
          <w:rFonts w:ascii="Times New Roman" w:hAnsi="Times New Roman" w:cs="Times New Roman"/>
        </w:rPr>
        <w:t>1:17 p.m.</w:t>
      </w:r>
    </w:p>
    <w:p w:rsidR="001D7DD0" w:rsidRPr="002F0F72" w:rsidRDefault="001D7DD0" w:rsidP="00AA6C6B">
      <w:pPr>
        <w:spacing w:after="0"/>
        <w:rPr>
          <w:rFonts w:ascii="Times New Roman" w:hAnsi="Times New Roman" w:cs="Times New Roman"/>
        </w:rPr>
      </w:pPr>
    </w:p>
    <w:p w:rsidR="002C775F" w:rsidRPr="002F0F72" w:rsidRDefault="002C775F" w:rsidP="002C775F">
      <w:pPr>
        <w:spacing w:after="0"/>
        <w:rPr>
          <w:rFonts w:ascii="Times New Roman" w:hAnsi="Times New Roman" w:cs="Times New Roman"/>
        </w:rPr>
      </w:pPr>
      <w:r w:rsidRPr="002F0F72">
        <w:rPr>
          <w:rFonts w:ascii="Times New Roman" w:hAnsi="Times New Roman" w:cs="Times New Roman"/>
        </w:rPr>
        <w:t>Commissioners Anthony Perez and John Olson left the meeting at 1:18 p.m.</w:t>
      </w:r>
    </w:p>
    <w:p w:rsidR="002C775F" w:rsidRPr="002F0F72" w:rsidRDefault="002C775F" w:rsidP="002C775F">
      <w:pPr>
        <w:spacing w:after="0"/>
        <w:rPr>
          <w:rFonts w:ascii="Times New Roman" w:hAnsi="Times New Roman" w:cs="Times New Roman"/>
        </w:rPr>
      </w:pPr>
    </w:p>
    <w:p w:rsidR="008517B4" w:rsidRPr="002F0F72" w:rsidRDefault="008517B4" w:rsidP="008517B4">
      <w:pPr>
        <w:spacing w:after="0"/>
        <w:rPr>
          <w:rFonts w:ascii="Times New Roman" w:hAnsi="Times New Roman" w:cs="Times New Roman"/>
        </w:rPr>
      </w:pPr>
      <w:r w:rsidRPr="002F0F72">
        <w:rPr>
          <w:rFonts w:ascii="Times New Roman" w:hAnsi="Times New Roman" w:cs="Times New Roman"/>
          <w:b/>
        </w:rPr>
        <w:t xml:space="preserve">Item </w:t>
      </w:r>
      <w:r w:rsidR="00EA0E43" w:rsidRPr="002F0F72">
        <w:rPr>
          <w:rFonts w:ascii="Times New Roman" w:hAnsi="Times New Roman" w:cs="Times New Roman"/>
          <w:b/>
        </w:rPr>
        <w:t>8</w:t>
      </w:r>
      <w:r w:rsidRPr="002F0F72">
        <w:rPr>
          <w:rFonts w:ascii="Times New Roman" w:hAnsi="Times New Roman" w:cs="Times New Roman"/>
          <w:b/>
        </w:rPr>
        <w:t xml:space="preserve"> – </w:t>
      </w:r>
      <w:r w:rsidR="00801281" w:rsidRPr="002F0F72">
        <w:rPr>
          <w:rFonts w:ascii="Times New Roman" w:hAnsi="Times New Roman" w:cs="Times New Roman"/>
          <w:b/>
        </w:rPr>
        <w:t>Approval of the 2019 CSURA Budget/Resolution</w:t>
      </w:r>
    </w:p>
    <w:p w:rsidR="00EA0E43" w:rsidRPr="002F0F72" w:rsidRDefault="005A61D0" w:rsidP="00AA6C6B">
      <w:pPr>
        <w:spacing w:after="0"/>
        <w:rPr>
          <w:rFonts w:ascii="Times New Roman" w:hAnsi="Times New Roman" w:cs="Times New Roman"/>
        </w:rPr>
      </w:pPr>
      <w:r w:rsidRPr="002F0F72">
        <w:rPr>
          <w:rFonts w:ascii="Times New Roman" w:hAnsi="Times New Roman" w:cs="Times New Roman"/>
        </w:rPr>
        <w:t>Carrie Bartow, CliftonLarsonAllen CPA reviewed the draft of the CSURA 2019 Budget as presented in the agenda packet.  It is anticipated that CSURA will end the current year with approximately $</w:t>
      </w:r>
      <w:r w:rsidR="006A1894" w:rsidRPr="002F0F72">
        <w:rPr>
          <w:rFonts w:ascii="Times New Roman" w:hAnsi="Times New Roman" w:cs="Times New Roman"/>
        </w:rPr>
        <w:t>438,305</w:t>
      </w:r>
      <w:r w:rsidRPr="002F0F72">
        <w:rPr>
          <w:rFonts w:ascii="Times New Roman" w:hAnsi="Times New Roman" w:cs="Times New Roman"/>
        </w:rPr>
        <w:t xml:space="preserve"> in the general fund.  General fund revenues for 2019 are projected to be $</w:t>
      </w:r>
      <w:r w:rsidR="00C21A22" w:rsidRPr="002F0F72">
        <w:rPr>
          <w:rFonts w:ascii="Times New Roman" w:hAnsi="Times New Roman" w:cs="Times New Roman"/>
        </w:rPr>
        <w:t>487,375</w:t>
      </w:r>
      <w:r w:rsidRPr="002F0F72">
        <w:rPr>
          <w:rFonts w:ascii="Times New Roman" w:hAnsi="Times New Roman" w:cs="Times New Roman"/>
        </w:rPr>
        <w:t xml:space="preserve"> and expenditures are projected to be $</w:t>
      </w:r>
      <w:r w:rsidR="00C21A22" w:rsidRPr="002F0F72">
        <w:rPr>
          <w:rFonts w:ascii="Times New Roman" w:hAnsi="Times New Roman" w:cs="Times New Roman"/>
        </w:rPr>
        <w:t>475,000</w:t>
      </w:r>
      <w:r w:rsidR="006A1894" w:rsidRPr="002F0F72">
        <w:rPr>
          <w:rFonts w:ascii="Times New Roman" w:hAnsi="Times New Roman" w:cs="Times New Roman"/>
        </w:rPr>
        <w:t xml:space="preserve">. </w:t>
      </w:r>
    </w:p>
    <w:p w:rsidR="005A61D0" w:rsidRPr="002F0F72" w:rsidRDefault="005A61D0" w:rsidP="00AA6C6B">
      <w:pPr>
        <w:spacing w:after="0"/>
        <w:rPr>
          <w:rFonts w:ascii="Times New Roman" w:hAnsi="Times New Roman" w:cs="Times New Roman"/>
        </w:rPr>
      </w:pPr>
    </w:p>
    <w:p w:rsidR="00C21A22" w:rsidRPr="002F0F72" w:rsidRDefault="00C21A22" w:rsidP="00AA6C6B">
      <w:pPr>
        <w:spacing w:after="0"/>
        <w:rPr>
          <w:rFonts w:ascii="Times New Roman" w:hAnsi="Times New Roman" w:cs="Times New Roman"/>
        </w:rPr>
      </w:pPr>
      <w:r w:rsidRPr="002F0F72">
        <w:rPr>
          <w:rFonts w:ascii="Times New Roman" w:hAnsi="Times New Roman" w:cs="Times New Roman"/>
        </w:rPr>
        <w:t xml:space="preserve">A motion was made by Commissioner </w:t>
      </w:r>
      <w:r w:rsidR="00886A12" w:rsidRPr="002F0F72">
        <w:rPr>
          <w:rFonts w:ascii="Times New Roman" w:hAnsi="Times New Roman" w:cs="Times New Roman"/>
        </w:rPr>
        <w:t xml:space="preserve">Maureen </w:t>
      </w:r>
      <w:r w:rsidR="00640477" w:rsidRPr="002F0F72">
        <w:rPr>
          <w:rFonts w:ascii="Times New Roman" w:hAnsi="Times New Roman" w:cs="Times New Roman"/>
        </w:rPr>
        <w:t>Juran</w:t>
      </w:r>
      <w:r w:rsidRPr="002F0F72">
        <w:rPr>
          <w:rFonts w:ascii="Times New Roman" w:hAnsi="Times New Roman" w:cs="Times New Roman"/>
        </w:rPr>
        <w:t xml:space="preserve">, seconded by Commissioner </w:t>
      </w:r>
      <w:r w:rsidR="002F0C34">
        <w:rPr>
          <w:rFonts w:ascii="Times New Roman" w:hAnsi="Times New Roman" w:cs="Times New Roman"/>
        </w:rPr>
        <w:t xml:space="preserve">Valerie </w:t>
      </w:r>
      <w:r w:rsidR="00640477" w:rsidRPr="002F0F72">
        <w:rPr>
          <w:rFonts w:ascii="Times New Roman" w:hAnsi="Times New Roman" w:cs="Times New Roman"/>
        </w:rPr>
        <w:t xml:space="preserve">Hunter </w:t>
      </w:r>
      <w:r w:rsidRPr="002F0F72">
        <w:rPr>
          <w:rFonts w:ascii="Times New Roman" w:hAnsi="Times New Roman" w:cs="Times New Roman"/>
        </w:rPr>
        <w:t xml:space="preserve">to approve </w:t>
      </w:r>
      <w:r w:rsidRPr="002F0F72">
        <w:rPr>
          <w:rFonts w:ascii="Times New Roman" w:hAnsi="Times New Roman" w:cs="Times New Roman"/>
          <w:b/>
          <w:u w:val="single"/>
        </w:rPr>
        <w:t>Resolutio</w:t>
      </w:r>
      <w:r w:rsidR="00640477" w:rsidRPr="002F0F72">
        <w:rPr>
          <w:rFonts w:ascii="Times New Roman" w:hAnsi="Times New Roman" w:cs="Times New Roman"/>
          <w:b/>
          <w:u w:val="single"/>
        </w:rPr>
        <w:t xml:space="preserve">n No: </w:t>
      </w:r>
      <w:r w:rsidR="002F0C34">
        <w:rPr>
          <w:rFonts w:ascii="Times New Roman" w:hAnsi="Times New Roman" w:cs="Times New Roman"/>
          <w:b/>
          <w:u w:val="single"/>
        </w:rPr>
        <w:t>15</w:t>
      </w:r>
      <w:r w:rsidR="00886A12" w:rsidRPr="002F0F72">
        <w:rPr>
          <w:rFonts w:ascii="Times New Roman" w:hAnsi="Times New Roman" w:cs="Times New Roman"/>
          <w:b/>
          <w:u w:val="single"/>
        </w:rPr>
        <w:t>-18:</w:t>
      </w:r>
      <w:r w:rsidR="00640477" w:rsidRPr="002F0F72">
        <w:rPr>
          <w:rFonts w:ascii="Times New Roman" w:hAnsi="Times New Roman" w:cs="Times New Roman"/>
        </w:rPr>
        <w:t xml:space="preserve">  </w:t>
      </w:r>
    </w:p>
    <w:p w:rsidR="00C21A22" w:rsidRPr="002F0F72" w:rsidRDefault="00C21A22" w:rsidP="00AA6C6B">
      <w:pPr>
        <w:spacing w:after="0"/>
        <w:rPr>
          <w:rFonts w:ascii="Times New Roman" w:hAnsi="Times New Roman" w:cs="Times New Roman"/>
        </w:rPr>
      </w:pPr>
    </w:p>
    <w:p w:rsidR="005A61D0" w:rsidRPr="002F0F72" w:rsidRDefault="005A61D0" w:rsidP="00AA6C6B">
      <w:pPr>
        <w:spacing w:after="0"/>
        <w:rPr>
          <w:rFonts w:ascii="Times New Roman" w:hAnsi="Times New Roman" w:cs="Times New Roman"/>
        </w:rPr>
      </w:pPr>
      <w:r w:rsidRPr="002F0F72">
        <w:rPr>
          <w:rFonts w:ascii="Times New Roman" w:hAnsi="Times New Roman" w:cs="Times New Roman"/>
        </w:rPr>
        <w:t>A RESOLUTION SUMMARIZING EXPENDITURES AND REVENUES FOR EACH FUND AND ADOPTING A BUDGET FOR THE COLORADO SPRINGS URBAN RENEWAL AUTHORITY, EL PASO COUNTY, COLORADO, FOR THE CALENDAR YEAR BEGINNING ON THE FIRST DAY OF JANUARY, 2019, AND ENDING ON THE LAST DAY OF DECEMBER, 2019.</w:t>
      </w:r>
    </w:p>
    <w:p w:rsidR="005A61D0" w:rsidRPr="002F0F72" w:rsidRDefault="005A61D0" w:rsidP="00AA6C6B">
      <w:pPr>
        <w:spacing w:after="0"/>
        <w:rPr>
          <w:rFonts w:ascii="Times New Roman" w:hAnsi="Times New Roman" w:cs="Times New Roman"/>
        </w:rPr>
      </w:pPr>
    </w:p>
    <w:p w:rsidR="00886A12" w:rsidRPr="002F0F72" w:rsidRDefault="00886A12" w:rsidP="00AA6C6B">
      <w:pPr>
        <w:spacing w:after="0"/>
        <w:rPr>
          <w:rFonts w:ascii="Times New Roman" w:hAnsi="Times New Roman" w:cs="Times New Roman"/>
        </w:rPr>
      </w:pPr>
      <w:r w:rsidRPr="002F0F72">
        <w:rPr>
          <w:rFonts w:ascii="Times New Roman" w:hAnsi="Times New Roman" w:cs="Times New Roman"/>
        </w:rPr>
        <w:lastRenderedPageBreak/>
        <w:t>The motion passed 10 - 0.</w:t>
      </w:r>
    </w:p>
    <w:p w:rsidR="00886A12" w:rsidRPr="002F0F72" w:rsidRDefault="00886A12" w:rsidP="00AA6C6B">
      <w:pPr>
        <w:spacing w:after="0"/>
        <w:rPr>
          <w:rFonts w:ascii="Times New Roman" w:hAnsi="Times New Roman" w:cs="Times New Roman"/>
        </w:rPr>
      </w:pPr>
    </w:p>
    <w:p w:rsidR="00C677D9" w:rsidRPr="002F0F72" w:rsidRDefault="00C677D9" w:rsidP="00C677D9">
      <w:pPr>
        <w:spacing w:after="0"/>
        <w:rPr>
          <w:rFonts w:ascii="Times New Roman" w:hAnsi="Times New Roman" w:cs="Times New Roman"/>
          <w:b/>
        </w:rPr>
      </w:pPr>
      <w:r w:rsidRPr="002F0F72">
        <w:rPr>
          <w:rFonts w:ascii="Times New Roman" w:hAnsi="Times New Roman" w:cs="Times New Roman"/>
          <w:b/>
        </w:rPr>
        <w:t>Item 9 – Fee Analysis</w:t>
      </w:r>
    </w:p>
    <w:p w:rsidR="00445E45" w:rsidRPr="002F0F72" w:rsidRDefault="00445E45" w:rsidP="00AA6C6B">
      <w:pPr>
        <w:spacing w:after="0"/>
        <w:rPr>
          <w:rFonts w:ascii="Times New Roman" w:hAnsi="Times New Roman" w:cs="Times New Roman"/>
        </w:rPr>
      </w:pPr>
      <w:r w:rsidRPr="002F0F72">
        <w:rPr>
          <w:rFonts w:ascii="Times New Roman" w:hAnsi="Times New Roman" w:cs="Times New Roman"/>
        </w:rPr>
        <w:t>Gary Feffer did a brief overview of the</w:t>
      </w:r>
      <w:r w:rsidR="009B134D" w:rsidRPr="002F0F72">
        <w:rPr>
          <w:rFonts w:ascii="Times New Roman" w:hAnsi="Times New Roman" w:cs="Times New Roman"/>
        </w:rPr>
        <w:t xml:space="preserve"> </w:t>
      </w:r>
      <w:r w:rsidR="00640477" w:rsidRPr="002F0F72">
        <w:rPr>
          <w:rFonts w:ascii="Times New Roman" w:hAnsi="Times New Roman" w:cs="Times New Roman"/>
        </w:rPr>
        <w:t>administrative fee analysis</w:t>
      </w:r>
      <w:r w:rsidRPr="002F0F72">
        <w:rPr>
          <w:rFonts w:ascii="Times New Roman" w:hAnsi="Times New Roman" w:cs="Times New Roman"/>
        </w:rPr>
        <w:t xml:space="preserve"> that the Fee Task Force Committee has been working on</w:t>
      </w:r>
      <w:r w:rsidR="00640477" w:rsidRPr="002F0F72">
        <w:rPr>
          <w:rFonts w:ascii="Times New Roman" w:hAnsi="Times New Roman" w:cs="Times New Roman"/>
        </w:rPr>
        <w:t>.</w:t>
      </w:r>
      <w:r w:rsidRPr="002F0F72">
        <w:rPr>
          <w:rFonts w:ascii="Times New Roman" w:hAnsi="Times New Roman" w:cs="Times New Roman"/>
        </w:rPr>
        <w:t xml:space="preserve">  No consensus has been reached on the final fee.</w:t>
      </w:r>
      <w:r w:rsidR="00640477" w:rsidRPr="002F0F72">
        <w:rPr>
          <w:rFonts w:ascii="Times New Roman" w:hAnsi="Times New Roman" w:cs="Times New Roman"/>
        </w:rPr>
        <w:t xml:space="preserve">  Currently there is a flat </w:t>
      </w:r>
      <w:r w:rsidRPr="002F0F72">
        <w:rPr>
          <w:rFonts w:ascii="Times New Roman" w:hAnsi="Times New Roman" w:cs="Times New Roman"/>
        </w:rPr>
        <w:t xml:space="preserve">annual </w:t>
      </w:r>
      <w:r w:rsidR="00640477" w:rsidRPr="002F0F72">
        <w:rPr>
          <w:rFonts w:ascii="Times New Roman" w:hAnsi="Times New Roman" w:cs="Times New Roman"/>
        </w:rPr>
        <w:t>fee of $60,000 per project regardle</w:t>
      </w:r>
      <w:r w:rsidRPr="002F0F72">
        <w:rPr>
          <w:rFonts w:ascii="Times New Roman" w:hAnsi="Times New Roman" w:cs="Times New Roman"/>
        </w:rPr>
        <w:t xml:space="preserve">ss of the size of the project. </w:t>
      </w:r>
    </w:p>
    <w:p w:rsidR="00E76F33" w:rsidRPr="002F0F72" w:rsidRDefault="00E76F33" w:rsidP="00AA6C6B">
      <w:pPr>
        <w:spacing w:after="0"/>
        <w:rPr>
          <w:rFonts w:ascii="Times New Roman" w:hAnsi="Times New Roman" w:cs="Times New Roman"/>
        </w:rPr>
      </w:pPr>
      <w:r w:rsidRPr="002F0F72">
        <w:rPr>
          <w:rFonts w:ascii="Times New Roman" w:hAnsi="Times New Roman" w:cs="Times New Roman"/>
        </w:rPr>
        <w:t>Recommendations for administration fees for new projects:</w:t>
      </w:r>
    </w:p>
    <w:p w:rsidR="00445E45" w:rsidRPr="002F0F72" w:rsidRDefault="00E76F33" w:rsidP="00E76F33">
      <w:pPr>
        <w:pStyle w:val="ListParagraph"/>
        <w:numPr>
          <w:ilvl w:val="0"/>
          <w:numId w:val="2"/>
        </w:numPr>
        <w:spacing w:after="0"/>
        <w:rPr>
          <w:rFonts w:ascii="Times New Roman" w:hAnsi="Times New Roman" w:cs="Times New Roman"/>
        </w:rPr>
      </w:pPr>
      <w:r w:rsidRPr="002F0F72">
        <w:rPr>
          <w:rFonts w:ascii="Times New Roman" w:hAnsi="Times New Roman" w:cs="Times New Roman"/>
        </w:rPr>
        <w:t>Fixed fee at startup will range from $15,000 -30,000/year, depending on the project</w:t>
      </w:r>
    </w:p>
    <w:p w:rsidR="00623D80" w:rsidRPr="002F0F72" w:rsidRDefault="002F0F72" w:rsidP="00E76F33">
      <w:pPr>
        <w:pStyle w:val="ListParagraph"/>
        <w:numPr>
          <w:ilvl w:val="0"/>
          <w:numId w:val="2"/>
        </w:numPr>
        <w:spacing w:after="0"/>
        <w:rPr>
          <w:rFonts w:ascii="Times New Roman" w:hAnsi="Times New Roman" w:cs="Times New Roman"/>
        </w:rPr>
      </w:pPr>
      <w:r w:rsidRPr="002F0F72">
        <w:rPr>
          <w:rFonts w:ascii="Times New Roman" w:hAnsi="Times New Roman" w:cs="Times New Roman"/>
        </w:rPr>
        <w:t xml:space="preserve">Retainer amount </w:t>
      </w:r>
      <w:r w:rsidR="00623D80" w:rsidRPr="002F0F72">
        <w:rPr>
          <w:rFonts w:ascii="Times New Roman" w:hAnsi="Times New Roman" w:cs="Times New Roman"/>
        </w:rPr>
        <w:t>held to cover actual costs as incurred (legal, accounting, project management, etc.)</w:t>
      </w:r>
    </w:p>
    <w:p w:rsidR="00623D80" w:rsidRPr="002F0F72" w:rsidRDefault="00623D80" w:rsidP="00E76F33">
      <w:pPr>
        <w:pStyle w:val="ListParagraph"/>
        <w:numPr>
          <w:ilvl w:val="0"/>
          <w:numId w:val="2"/>
        </w:numPr>
        <w:spacing w:after="0"/>
        <w:rPr>
          <w:rFonts w:ascii="Times New Roman" w:hAnsi="Times New Roman" w:cs="Times New Roman"/>
        </w:rPr>
      </w:pPr>
      <w:r w:rsidRPr="002F0F72">
        <w:rPr>
          <w:rFonts w:ascii="Times New Roman" w:hAnsi="Times New Roman" w:cs="Times New Roman"/>
        </w:rPr>
        <w:t>15% over such costs for administrative overhead</w:t>
      </w:r>
    </w:p>
    <w:p w:rsidR="00623D80" w:rsidRPr="002F0F72" w:rsidRDefault="00623D80" w:rsidP="00E76F33">
      <w:pPr>
        <w:pStyle w:val="ListParagraph"/>
        <w:numPr>
          <w:ilvl w:val="0"/>
          <w:numId w:val="2"/>
        </w:numPr>
        <w:spacing w:after="0"/>
        <w:rPr>
          <w:rFonts w:ascii="Times New Roman" w:hAnsi="Times New Roman" w:cs="Times New Roman"/>
        </w:rPr>
      </w:pPr>
      <w:r w:rsidRPr="002F0F72">
        <w:rPr>
          <w:rFonts w:ascii="Times New Roman" w:hAnsi="Times New Roman" w:cs="Times New Roman"/>
        </w:rPr>
        <w:t>Fixed fee will continue until project is complete and transition into 3% of TIF revenues</w:t>
      </w:r>
    </w:p>
    <w:p w:rsidR="002F0F72" w:rsidRPr="002F0F72" w:rsidRDefault="002F0F72" w:rsidP="00E76F33">
      <w:pPr>
        <w:pStyle w:val="ListParagraph"/>
        <w:numPr>
          <w:ilvl w:val="0"/>
          <w:numId w:val="2"/>
        </w:numPr>
        <w:spacing w:after="0"/>
        <w:rPr>
          <w:rFonts w:ascii="Times New Roman" w:hAnsi="Times New Roman" w:cs="Times New Roman"/>
        </w:rPr>
      </w:pPr>
      <w:r w:rsidRPr="002F0F72">
        <w:rPr>
          <w:rFonts w:ascii="Times New Roman" w:hAnsi="Times New Roman" w:cs="Times New Roman"/>
        </w:rPr>
        <w:t xml:space="preserve">Negotiations pertaining to the project </w:t>
      </w:r>
      <w:r w:rsidR="002F0C34">
        <w:rPr>
          <w:rFonts w:ascii="Times New Roman" w:hAnsi="Times New Roman" w:cs="Times New Roman"/>
        </w:rPr>
        <w:t xml:space="preserve">- </w:t>
      </w:r>
      <w:r w:rsidRPr="002F0F72">
        <w:rPr>
          <w:rFonts w:ascii="Times New Roman" w:hAnsi="Times New Roman" w:cs="Times New Roman"/>
        </w:rPr>
        <w:t>so no small projects are left out</w:t>
      </w:r>
    </w:p>
    <w:p w:rsidR="00E76F33" w:rsidRPr="002F0F72" w:rsidRDefault="00E76F33" w:rsidP="00E76F33">
      <w:pPr>
        <w:spacing w:after="0"/>
        <w:rPr>
          <w:rFonts w:ascii="Times New Roman" w:hAnsi="Times New Roman" w:cs="Times New Roman"/>
        </w:rPr>
      </w:pPr>
    </w:p>
    <w:p w:rsidR="005C0907" w:rsidRPr="002F0F72" w:rsidRDefault="005C0907" w:rsidP="00AA6C6B">
      <w:pPr>
        <w:spacing w:after="0"/>
        <w:rPr>
          <w:rFonts w:ascii="Times New Roman" w:hAnsi="Times New Roman" w:cs="Times New Roman"/>
        </w:rPr>
      </w:pPr>
      <w:r w:rsidRPr="002F0F72">
        <w:rPr>
          <w:rFonts w:ascii="Times New Roman" w:hAnsi="Times New Roman" w:cs="Times New Roman"/>
        </w:rPr>
        <w:t>Commissioner Peter Scoville left the meeting at 1:31 p.m.</w:t>
      </w:r>
    </w:p>
    <w:p w:rsidR="005C0907" w:rsidRPr="002F0F72" w:rsidRDefault="005C0907" w:rsidP="00AA6C6B">
      <w:pPr>
        <w:spacing w:after="0"/>
        <w:rPr>
          <w:rFonts w:ascii="Times New Roman" w:hAnsi="Times New Roman" w:cs="Times New Roman"/>
        </w:rPr>
      </w:pPr>
    </w:p>
    <w:p w:rsidR="00BC37C7" w:rsidRPr="002F0F72" w:rsidRDefault="00C677D9" w:rsidP="00BC37C7">
      <w:pPr>
        <w:spacing w:after="0"/>
        <w:rPr>
          <w:rFonts w:ascii="Times New Roman" w:hAnsi="Times New Roman" w:cs="Times New Roman"/>
          <w:b/>
        </w:rPr>
      </w:pPr>
      <w:r w:rsidRPr="002F0F72">
        <w:rPr>
          <w:rFonts w:ascii="Times New Roman" w:hAnsi="Times New Roman" w:cs="Times New Roman"/>
          <w:b/>
        </w:rPr>
        <w:t>Item 10</w:t>
      </w:r>
      <w:r w:rsidR="00BC37C7" w:rsidRPr="002F0F72">
        <w:rPr>
          <w:rFonts w:ascii="Times New Roman" w:hAnsi="Times New Roman" w:cs="Times New Roman"/>
          <w:b/>
        </w:rPr>
        <w:t xml:space="preserve"> – Executive Director’s Report</w:t>
      </w:r>
    </w:p>
    <w:p w:rsidR="008778E1" w:rsidRPr="002F0F72" w:rsidRDefault="008778E1" w:rsidP="00AA6C6B">
      <w:pPr>
        <w:spacing w:after="0"/>
        <w:rPr>
          <w:rFonts w:ascii="Times New Roman" w:hAnsi="Times New Roman" w:cs="Times New Roman"/>
        </w:rPr>
      </w:pPr>
      <w:r w:rsidRPr="002F0F72">
        <w:rPr>
          <w:rFonts w:ascii="Times New Roman" w:hAnsi="Times New Roman" w:cs="Times New Roman"/>
        </w:rPr>
        <w:t xml:space="preserve">Jariah Walker </w:t>
      </w:r>
      <w:r w:rsidR="00886A12" w:rsidRPr="002F0F72">
        <w:rPr>
          <w:rFonts w:ascii="Times New Roman" w:hAnsi="Times New Roman" w:cs="Times New Roman"/>
        </w:rPr>
        <w:t xml:space="preserve">stated that </w:t>
      </w:r>
      <w:r w:rsidRPr="002F0F72">
        <w:rPr>
          <w:rFonts w:ascii="Times New Roman" w:hAnsi="Times New Roman" w:cs="Times New Roman"/>
        </w:rPr>
        <w:t>the Executive Director’s Report</w:t>
      </w:r>
      <w:r w:rsidR="00886A12" w:rsidRPr="002F0F72">
        <w:rPr>
          <w:rFonts w:ascii="Times New Roman" w:hAnsi="Times New Roman" w:cs="Times New Roman"/>
        </w:rPr>
        <w:t xml:space="preserve"> was attached in the agenda</w:t>
      </w:r>
      <w:r w:rsidRPr="002F0F72">
        <w:rPr>
          <w:rFonts w:ascii="Times New Roman" w:hAnsi="Times New Roman" w:cs="Times New Roman"/>
        </w:rPr>
        <w:t xml:space="preserve">.  </w:t>
      </w:r>
      <w:r w:rsidR="00886A12" w:rsidRPr="002F0F72">
        <w:rPr>
          <w:rFonts w:ascii="Times New Roman" w:hAnsi="Times New Roman" w:cs="Times New Roman"/>
        </w:rPr>
        <w:t>Due to time constraints he did not read the report.</w:t>
      </w:r>
      <w:r w:rsidR="006A1894" w:rsidRPr="002F0F72">
        <w:rPr>
          <w:rFonts w:ascii="Times New Roman" w:hAnsi="Times New Roman" w:cs="Times New Roman"/>
        </w:rPr>
        <w:t xml:space="preserve"> A 2019 Legislative Session Preview from Dan Jablan was distributed to the board and has been uploaded to the website.</w:t>
      </w:r>
    </w:p>
    <w:p w:rsidR="00886A12" w:rsidRPr="002F0F72" w:rsidRDefault="00886A12" w:rsidP="00AA6C6B">
      <w:pPr>
        <w:spacing w:after="0"/>
        <w:rPr>
          <w:rFonts w:ascii="Times New Roman" w:hAnsi="Times New Roman" w:cs="Times New Roman"/>
        </w:rPr>
      </w:pPr>
    </w:p>
    <w:p w:rsidR="00276E95" w:rsidRPr="002F0F72" w:rsidRDefault="00C677D9" w:rsidP="00276E95">
      <w:pPr>
        <w:spacing w:after="0"/>
        <w:rPr>
          <w:rFonts w:ascii="Times New Roman" w:hAnsi="Times New Roman" w:cs="Times New Roman"/>
          <w:b/>
        </w:rPr>
      </w:pPr>
      <w:r w:rsidRPr="002F0F72">
        <w:rPr>
          <w:rFonts w:ascii="Times New Roman" w:hAnsi="Times New Roman" w:cs="Times New Roman"/>
          <w:b/>
        </w:rPr>
        <w:t>Item 11</w:t>
      </w:r>
      <w:r w:rsidR="008517B4" w:rsidRPr="002F0F72">
        <w:rPr>
          <w:rFonts w:ascii="Times New Roman" w:hAnsi="Times New Roman" w:cs="Times New Roman"/>
          <w:b/>
        </w:rPr>
        <w:t>– Non-Agenda Items</w:t>
      </w:r>
    </w:p>
    <w:p w:rsidR="00BC259B" w:rsidRPr="002F0F72" w:rsidRDefault="006A1894" w:rsidP="00AA6C6B">
      <w:pPr>
        <w:spacing w:after="0"/>
        <w:rPr>
          <w:rFonts w:ascii="Times New Roman" w:hAnsi="Times New Roman" w:cs="Times New Roman"/>
        </w:rPr>
      </w:pPr>
      <w:proofErr w:type="gramStart"/>
      <w:r w:rsidRPr="002F0F72">
        <w:rPr>
          <w:rFonts w:ascii="Times New Roman" w:hAnsi="Times New Roman" w:cs="Times New Roman"/>
        </w:rPr>
        <w:t>None.</w:t>
      </w:r>
      <w:proofErr w:type="gramEnd"/>
    </w:p>
    <w:p w:rsidR="00DE3430" w:rsidRPr="002F0F72" w:rsidRDefault="00DE3430" w:rsidP="00AA6C6B">
      <w:pPr>
        <w:spacing w:after="0"/>
        <w:rPr>
          <w:rFonts w:ascii="Times New Roman" w:hAnsi="Times New Roman" w:cs="Times New Roman"/>
        </w:rPr>
      </w:pPr>
    </w:p>
    <w:p w:rsidR="004F0AD0" w:rsidRPr="002F0F72" w:rsidRDefault="004F0AD0" w:rsidP="00060464">
      <w:pPr>
        <w:spacing w:after="0"/>
        <w:rPr>
          <w:rFonts w:ascii="Times New Roman" w:hAnsi="Times New Roman" w:cs="Times New Roman"/>
        </w:rPr>
      </w:pPr>
      <w:r w:rsidRPr="002F0F72">
        <w:rPr>
          <w:rFonts w:ascii="Times New Roman" w:hAnsi="Times New Roman" w:cs="Times New Roman"/>
          <w:b/>
        </w:rPr>
        <w:t xml:space="preserve">Item </w:t>
      </w:r>
      <w:r w:rsidR="00C677D9" w:rsidRPr="002F0F72">
        <w:rPr>
          <w:rFonts w:ascii="Times New Roman" w:hAnsi="Times New Roman" w:cs="Times New Roman"/>
          <w:b/>
        </w:rPr>
        <w:t>12</w:t>
      </w:r>
      <w:r w:rsidRPr="002F0F72">
        <w:rPr>
          <w:rFonts w:ascii="Times New Roman" w:hAnsi="Times New Roman" w:cs="Times New Roman"/>
          <w:b/>
        </w:rPr>
        <w:t xml:space="preserve"> – Adjournment</w:t>
      </w:r>
    </w:p>
    <w:p w:rsidR="00CE6A78" w:rsidRPr="002F0F72" w:rsidRDefault="00CE6A78" w:rsidP="00CE6A78">
      <w:pPr>
        <w:spacing w:after="0"/>
        <w:rPr>
          <w:rFonts w:ascii="Times New Roman" w:hAnsi="Times New Roman" w:cs="Times New Roman"/>
        </w:rPr>
      </w:pPr>
      <w:r w:rsidRPr="002F0F72">
        <w:rPr>
          <w:rFonts w:ascii="Times New Roman" w:hAnsi="Times New Roman" w:cs="Times New Roman"/>
        </w:rPr>
        <w:t>There being no further business the meeting adjourned</w:t>
      </w:r>
      <w:r w:rsidR="00052247" w:rsidRPr="002F0F72">
        <w:rPr>
          <w:rFonts w:ascii="Times New Roman" w:hAnsi="Times New Roman" w:cs="Times New Roman"/>
        </w:rPr>
        <w:t xml:space="preserve"> </w:t>
      </w:r>
      <w:r w:rsidR="006A1894" w:rsidRPr="002F0F72">
        <w:rPr>
          <w:rFonts w:ascii="Times New Roman" w:hAnsi="Times New Roman" w:cs="Times New Roman"/>
        </w:rPr>
        <w:t xml:space="preserve">at </w:t>
      </w:r>
      <w:r w:rsidR="005C0907" w:rsidRPr="002F0F72">
        <w:rPr>
          <w:rFonts w:ascii="Times New Roman" w:hAnsi="Times New Roman" w:cs="Times New Roman"/>
        </w:rPr>
        <w:t xml:space="preserve">1:33 </w:t>
      </w:r>
      <w:r w:rsidRPr="002F0F72">
        <w:rPr>
          <w:rFonts w:ascii="Times New Roman" w:hAnsi="Times New Roman" w:cs="Times New Roman"/>
        </w:rPr>
        <w:t>p.m.</w:t>
      </w:r>
    </w:p>
    <w:p w:rsidR="00CE6A78" w:rsidRPr="002F0F72" w:rsidRDefault="00CE6A78" w:rsidP="00CE6A78">
      <w:pPr>
        <w:spacing w:after="0"/>
        <w:rPr>
          <w:rFonts w:ascii="Times New Roman" w:hAnsi="Times New Roman" w:cs="Times New Roman"/>
        </w:rPr>
      </w:pPr>
    </w:p>
    <w:p w:rsidR="001B1A9F" w:rsidRPr="002F0F72" w:rsidRDefault="00CE6A78" w:rsidP="00CE6A78">
      <w:pPr>
        <w:spacing w:after="0"/>
        <w:rPr>
          <w:rFonts w:ascii="Times New Roman" w:hAnsi="Times New Roman" w:cs="Times New Roman"/>
        </w:rPr>
      </w:pPr>
      <w:r w:rsidRPr="002F0F72">
        <w:rPr>
          <w:rFonts w:ascii="Times New Roman" w:hAnsi="Times New Roman" w:cs="Times New Roman"/>
        </w:rPr>
        <w:t xml:space="preserve">The next regular </w:t>
      </w:r>
      <w:r w:rsidR="00E52D0E" w:rsidRPr="002F0F72">
        <w:rPr>
          <w:rFonts w:ascii="Times New Roman" w:hAnsi="Times New Roman" w:cs="Times New Roman"/>
        </w:rPr>
        <w:t xml:space="preserve">CS </w:t>
      </w:r>
      <w:r w:rsidRPr="002F0F72">
        <w:rPr>
          <w:rFonts w:ascii="Times New Roman" w:hAnsi="Times New Roman" w:cs="Times New Roman"/>
        </w:rPr>
        <w:t xml:space="preserve">Urban Renewal Authority Board Meeting is scheduled for </w:t>
      </w:r>
      <w:r w:rsidR="00C677D9" w:rsidRPr="002F0F72">
        <w:rPr>
          <w:rFonts w:ascii="Times New Roman" w:hAnsi="Times New Roman" w:cs="Times New Roman"/>
        </w:rPr>
        <w:t>January 23, 2019</w:t>
      </w:r>
      <w:r w:rsidRPr="002F0F72">
        <w:rPr>
          <w:rFonts w:ascii="Times New Roman" w:hAnsi="Times New Roman" w:cs="Times New Roman"/>
        </w:rPr>
        <w:t>.</w:t>
      </w:r>
      <w:r w:rsidR="00DA362A" w:rsidRPr="002F0F72">
        <w:rPr>
          <w:rFonts w:ascii="Times New Roman" w:hAnsi="Times New Roman" w:cs="Times New Roman"/>
        </w:rPr>
        <w:t xml:space="preserve">  It will be held at City Hall, </w:t>
      </w:r>
      <w:r w:rsidR="008A6DBA" w:rsidRPr="002F0F72">
        <w:rPr>
          <w:rFonts w:ascii="Times New Roman" w:hAnsi="Times New Roman" w:cs="Times New Roman"/>
        </w:rPr>
        <w:t xml:space="preserve">in the </w:t>
      </w:r>
      <w:r w:rsidR="00DA362A" w:rsidRPr="002F0F72">
        <w:rPr>
          <w:rFonts w:ascii="Times New Roman" w:hAnsi="Times New Roman" w:cs="Times New Roman"/>
        </w:rPr>
        <w:t xml:space="preserve">Pikes Peak Conference Room, Suite 200, </w:t>
      </w:r>
      <w:r w:rsidR="00CF4A8F" w:rsidRPr="002F0F72">
        <w:rPr>
          <w:rFonts w:ascii="Times New Roman" w:hAnsi="Times New Roman" w:cs="Times New Roman"/>
        </w:rPr>
        <w:t xml:space="preserve">located at </w:t>
      </w:r>
      <w:r w:rsidR="00DA362A" w:rsidRPr="002F0F72">
        <w:rPr>
          <w:rFonts w:ascii="Times New Roman" w:hAnsi="Times New Roman" w:cs="Times New Roman"/>
        </w:rPr>
        <w:t>107 North Nevada Avenue at 11:00 – 1:00 P.M.</w:t>
      </w:r>
      <w:r w:rsidR="00BC37C7" w:rsidRPr="002F0F72">
        <w:rPr>
          <w:rFonts w:ascii="Times New Roman" w:hAnsi="Times New Roman" w:cs="Times New Roman"/>
        </w:rPr>
        <w:t xml:space="preserve"> </w:t>
      </w:r>
    </w:p>
    <w:p w:rsidR="00C677D9" w:rsidRPr="002F0F72" w:rsidRDefault="00C677D9" w:rsidP="00CE6A78">
      <w:pPr>
        <w:spacing w:after="0"/>
        <w:rPr>
          <w:rFonts w:ascii="Times New Roman" w:hAnsi="Times New Roman" w:cs="Times New Roman"/>
        </w:rPr>
      </w:pPr>
    </w:p>
    <w:p w:rsidR="00CE6A78" w:rsidRPr="002F0F72" w:rsidRDefault="00CE6A78" w:rsidP="00CE6A78">
      <w:pPr>
        <w:spacing w:after="0"/>
        <w:jc w:val="center"/>
        <w:rPr>
          <w:rFonts w:ascii="Times New Roman" w:hAnsi="Times New Roman" w:cs="Times New Roman"/>
          <w:b/>
        </w:rPr>
      </w:pPr>
      <w:r w:rsidRPr="002F0F72">
        <w:rPr>
          <w:rFonts w:ascii="Times New Roman" w:hAnsi="Times New Roman" w:cs="Times New Roman"/>
          <w:b/>
        </w:rPr>
        <w:t>Copies of the Board agendas, minutes and audio recordings are posted on the</w:t>
      </w:r>
    </w:p>
    <w:p w:rsidR="00CE6A78" w:rsidRPr="002F0F72" w:rsidRDefault="00CE6A78" w:rsidP="00CE6A78">
      <w:pPr>
        <w:spacing w:after="0"/>
        <w:jc w:val="center"/>
        <w:rPr>
          <w:rFonts w:ascii="Times New Roman" w:hAnsi="Times New Roman" w:cs="Times New Roman"/>
          <w:b/>
        </w:rPr>
      </w:pPr>
      <w:proofErr w:type="gramStart"/>
      <w:r w:rsidRPr="002F0F72">
        <w:rPr>
          <w:rFonts w:ascii="Times New Roman" w:hAnsi="Times New Roman" w:cs="Times New Roman"/>
          <w:b/>
        </w:rPr>
        <w:t>Colorado Springs Urban Renewal Authority website.</w:t>
      </w:r>
      <w:proofErr w:type="gramEnd"/>
    </w:p>
    <w:p w:rsidR="00CE6A78" w:rsidRPr="002F0F72" w:rsidRDefault="00CE6A78" w:rsidP="00CE6A78">
      <w:pPr>
        <w:spacing w:after="0"/>
        <w:jc w:val="center"/>
        <w:rPr>
          <w:rFonts w:ascii="Times New Roman" w:hAnsi="Times New Roman" w:cs="Times New Roman"/>
          <w:b/>
        </w:rPr>
      </w:pPr>
    </w:p>
    <w:p w:rsidR="00CE6A78" w:rsidRPr="002F0F72" w:rsidRDefault="00794581" w:rsidP="00CE6A78">
      <w:pPr>
        <w:spacing w:after="0"/>
        <w:jc w:val="center"/>
        <w:rPr>
          <w:rFonts w:ascii="Times New Roman" w:hAnsi="Times New Roman" w:cs="Times New Roman"/>
          <w:b/>
        </w:rPr>
      </w:pPr>
      <w:hyperlink r:id="rId9" w:history="1">
        <w:r w:rsidR="00E52D0E" w:rsidRPr="002F0F72">
          <w:rPr>
            <w:rStyle w:val="Hyperlink"/>
            <w:rFonts w:ascii="Times New Roman" w:hAnsi="Times New Roman" w:cs="Times New Roman"/>
            <w:b/>
          </w:rPr>
          <w:t>www.csura.org</w:t>
        </w:r>
      </w:hyperlink>
      <w:r w:rsidR="00CE6A78" w:rsidRPr="002F0F72">
        <w:rPr>
          <w:rFonts w:ascii="Times New Roman" w:hAnsi="Times New Roman" w:cs="Times New Roman"/>
          <w:b/>
        </w:rPr>
        <w:t xml:space="preserve"> </w:t>
      </w:r>
    </w:p>
    <w:p w:rsidR="003F6678" w:rsidRPr="002F0F72" w:rsidRDefault="003F6678" w:rsidP="00B75B7B"/>
    <w:sectPr w:rsidR="003F6678" w:rsidRPr="002F0F72"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B9" w:rsidRDefault="007205B9" w:rsidP="00382B29">
      <w:pPr>
        <w:spacing w:after="0" w:line="240" w:lineRule="auto"/>
      </w:pPr>
      <w:r>
        <w:separator/>
      </w:r>
    </w:p>
  </w:endnote>
  <w:endnote w:type="continuationSeparator" w:id="0">
    <w:p w:rsidR="007205B9" w:rsidRDefault="007205B9"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B9" w:rsidRDefault="007205B9" w:rsidP="00382B29">
      <w:pPr>
        <w:spacing w:after="0" w:line="240" w:lineRule="auto"/>
      </w:pPr>
      <w:r>
        <w:separator/>
      </w:r>
    </w:p>
  </w:footnote>
  <w:footnote w:type="continuationSeparator" w:id="0">
    <w:p w:rsidR="007205B9" w:rsidRDefault="007205B9"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Pr="00EF432F" w:rsidRDefault="00760750">
    <w:pPr>
      <w:pStyle w:val="Header"/>
      <w:rPr>
        <w:b/>
        <w:u w:val="single"/>
      </w:rPr>
    </w:pPr>
    <w:r>
      <w:rPr>
        <w:b/>
        <w:u w:val="single"/>
      </w:rPr>
      <w:t>CSURA Final</w:t>
    </w:r>
    <w:r w:rsidR="00584968">
      <w:rPr>
        <w:b/>
        <w:u w:val="single"/>
      </w:rPr>
      <w:t xml:space="preserve"> Meeting Minutes of December 12</w:t>
    </w:r>
    <w:r w:rsidR="00FF219D">
      <w:rPr>
        <w:b/>
        <w:u w:val="single"/>
      </w:rPr>
      <w:t>, 2018</w:t>
    </w:r>
  </w:p>
  <w:p w:rsidR="00FF219D" w:rsidRDefault="00FF2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1F1231A8" wp14:editId="1807CCAE">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7E43F018" wp14:editId="0F5ED477">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44098391" wp14:editId="3C091D34">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F72"/>
    <w:multiLevelType w:val="hybridMultilevel"/>
    <w:tmpl w:val="C002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23F83"/>
    <w:rsid w:val="000301E7"/>
    <w:rsid w:val="000469B6"/>
    <w:rsid w:val="000477B0"/>
    <w:rsid w:val="00052247"/>
    <w:rsid w:val="00053B30"/>
    <w:rsid w:val="00055C09"/>
    <w:rsid w:val="00060464"/>
    <w:rsid w:val="00084632"/>
    <w:rsid w:val="00090041"/>
    <w:rsid w:val="0009196F"/>
    <w:rsid w:val="00091C11"/>
    <w:rsid w:val="00091D23"/>
    <w:rsid w:val="000922F6"/>
    <w:rsid w:val="000955F7"/>
    <w:rsid w:val="000A5954"/>
    <w:rsid w:val="000B4A55"/>
    <w:rsid w:val="000C0978"/>
    <w:rsid w:val="000D0374"/>
    <w:rsid w:val="000D1B9B"/>
    <w:rsid w:val="000D5A2C"/>
    <w:rsid w:val="000D6C94"/>
    <w:rsid w:val="000D733A"/>
    <w:rsid w:val="000F56A2"/>
    <w:rsid w:val="00100A4F"/>
    <w:rsid w:val="00112E7F"/>
    <w:rsid w:val="00126DD8"/>
    <w:rsid w:val="00141D29"/>
    <w:rsid w:val="00141F1A"/>
    <w:rsid w:val="0015283C"/>
    <w:rsid w:val="00163547"/>
    <w:rsid w:val="00171DBC"/>
    <w:rsid w:val="001934C7"/>
    <w:rsid w:val="00194254"/>
    <w:rsid w:val="00194D3A"/>
    <w:rsid w:val="001A3042"/>
    <w:rsid w:val="001A50E5"/>
    <w:rsid w:val="001B1A9F"/>
    <w:rsid w:val="001D7DD0"/>
    <w:rsid w:val="001F5895"/>
    <w:rsid w:val="00202BE5"/>
    <w:rsid w:val="00216B6E"/>
    <w:rsid w:val="00225E0D"/>
    <w:rsid w:val="002308F5"/>
    <w:rsid w:val="002347E0"/>
    <w:rsid w:val="00235F86"/>
    <w:rsid w:val="002404C5"/>
    <w:rsid w:val="00244842"/>
    <w:rsid w:val="00255581"/>
    <w:rsid w:val="00256D68"/>
    <w:rsid w:val="0026114A"/>
    <w:rsid w:val="00276840"/>
    <w:rsid w:val="00276E95"/>
    <w:rsid w:val="00287956"/>
    <w:rsid w:val="0029213A"/>
    <w:rsid w:val="002A2403"/>
    <w:rsid w:val="002B127C"/>
    <w:rsid w:val="002B6FEF"/>
    <w:rsid w:val="002C775F"/>
    <w:rsid w:val="002D18EB"/>
    <w:rsid w:val="002D3950"/>
    <w:rsid w:val="002D5AD0"/>
    <w:rsid w:val="002F0C34"/>
    <w:rsid w:val="002F0F72"/>
    <w:rsid w:val="002F214C"/>
    <w:rsid w:val="002F3BC1"/>
    <w:rsid w:val="002F701E"/>
    <w:rsid w:val="002F755F"/>
    <w:rsid w:val="00305135"/>
    <w:rsid w:val="00317C3E"/>
    <w:rsid w:val="00323DD7"/>
    <w:rsid w:val="00327FF5"/>
    <w:rsid w:val="003446A3"/>
    <w:rsid w:val="0035539E"/>
    <w:rsid w:val="003629CE"/>
    <w:rsid w:val="003642CC"/>
    <w:rsid w:val="00376C03"/>
    <w:rsid w:val="003771F8"/>
    <w:rsid w:val="00377CA1"/>
    <w:rsid w:val="00382B29"/>
    <w:rsid w:val="00383276"/>
    <w:rsid w:val="00384DA1"/>
    <w:rsid w:val="003A018F"/>
    <w:rsid w:val="003A0A3F"/>
    <w:rsid w:val="003A1E75"/>
    <w:rsid w:val="003A663B"/>
    <w:rsid w:val="003C3F4E"/>
    <w:rsid w:val="003D1F0F"/>
    <w:rsid w:val="003D3BC5"/>
    <w:rsid w:val="003E729C"/>
    <w:rsid w:val="003F161C"/>
    <w:rsid w:val="003F6678"/>
    <w:rsid w:val="004017B6"/>
    <w:rsid w:val="00401E7A"/>
    <w:rsid w:val="00405C8E"/>
    <w:rsid w:val="00412161"/>
    <w:rsid w:val="00412B10"/>
    <w:rsid w:val="004156FF"/>
    <w:rsid w:val="00415803"/>
    <w:rsid w:val="00445E45"/>
    <w:rsid w:val="004501E1"/>
    <w:rsid w:val="00455EFC"/>
    <w:rsid w:val="00463DC1"/>
    <w:rsid w:val="00465216"/>
    <w:rsid w:val="00466178"/>
    <w:rsid w:val="0047010B"/>
    <w:rsid w:val="004747BD"/>
    <w:rsid w:val="004A00A0"/>
    <w:rsid w:val="004B18F4"/>
    <w:rsid w:val="004B3FBD"/>
    <w:rsid w:val="004C1AB3"/>
    <w:rsid w:val="004D15DD"/>
    <w:rsid w:val="004E4447"/>
    <w:rsid w:val="004F0AD0"/>
    <w:rsid w:val="004F43D0"/>
    <w:rsid w:val="005003A4"/>
    <w:rsid w:val="00504D0B"/>
    <w:rsid w:val="00517D15"/>
    <w:rsid w:val="00530BD0"/>
    <w:rsid w:val="00531BE9"/>
    <w:rsid w:val="00534AF6"/>
    <w:rsid w:val="00535FFC"/>
    <w:rsid w:val="0054515D"/>
    <w:rsid w:val="00545BBB"/>
    <w:rsid w:val="00551474"/>
    <w:rsid w:val="00555DE9"/>
    <w:rsid w:val="00562136"/>
    <w:rsid w:val="00582382"/>
    <w:rsid w:val="00584968"/>
    <w:rsid w:val="005A4554"/>
    <w:rsid w:val="005A61D0"/>
    <w:rsid w:val="005C0907"/>
    <w:rsid w:val="005C2DB5"/>
    <w:rsid w:val="005C6B7B"/>
    <w:rsid w:val="005D3819"/>
    <w:rsid w:val="005E6189"/>
    <w:rsid w:val="00623D80"/>
    <w:rsid w:val="00623FC3"/>
    <w:rsid w:val="00640477"/>
    <w:rsid w:val="0064370F"/>
    <w:rsid w:val="006542AD"/>
    <w:rsid w:val="00660A63"/>
    <w:rsid w:val="006668D3"/>
    <w:rsid w:val="0067468F"/>
    <w:rsid w:val="006811ED"/>
    <w:rsid w:val="00682334"/>
    <w:rsid w:val="00684746"/>
    <w:rsid w:val="00686D63"/>
    <w:rsid w:val="00696DE1"/>
    <w:rsid w:val="00697EF4"/>
    <w:rsid w:val="006A1894"/>
    <w:rsid w:val="006A5690"/>
    <w:rsid w:val="006E4A70"/>
    <w:rsid w:val="006F5AFC"/>
    <w:rsid w:val="00703F0C"/>
    <w:rsid w:val="007050E0"/>
    <w:rsid w:val="00712BAF"/>
    <w:rsid w:val="007205B9"/>
    <w:rsid w:val="00726318"/>
    <w:rsid w:val="0073517A"/>
    <w:rsid w:val="00741574"/>
    <w:rsid w:val="00752E84"/>
    <w:rsid w:val="00755E79"/>
    <w:rsid w:val="00760750"/>
    <w:rsid w:val="00792007"/>
    <w:rsid w:val="00794581"/>
    <w:rsid w:val="007B0E8E"/>
    <w:rsid w:val="007B1A5E"/>
    <w:rsid w:val="007B21F0"/>
    <w:rsid w:val="007C361F"/>
    <w:rsid w:val="007C4B61"/>
    <w:rsid w:val="007E1CD8"/>
    <w:rsid w:val="007F0C9B"/>
    <w:rsid w:val="007F1FD2"/>
    <w:rsid w:val="007F25EB"/>
    <w:rsid w:val="007F4773"/>
    <w:rsid w:val="00801281"/>
    <w:rsid w:val="00822113"/>
    <w:rsid w:val="008225FD"/>
    <w:rsid w:val="00826855"/>
    <w:rsid w:val="00832AAD"/>
    <w:rsid w:val="008460BB"/>
    <w:rsid w:val="0085165F"/>
    <w:rsid w:val="008517B4"/>
    <w:rsid w:val="0087660E"/>
    <w:rsid w:val="008778E1"/>
    <w:rsid w:val="008803B3"/>
    <w:rsid w:val="00884B46"/>
    <w:rsid w:val="00886A12"/>
    <w:rsid w:val="008879C4"/>
    <w:rsid w:val="008A6DBA"/>
    <w:rsid w:val="00914654"/>
    <w:rsid w:val="0092158E"/>
    <w:rsid w:val="0092587A"/>
    <w:rsid w:val="00940B16"/>
    <w:rsid w:val="0094509F"/>
    <w:rsid w:val="00971618"/>
    <w:rsid w:val="009734F2"/>
    <w:rsid w:val="00991E27"/>
    <w:rsid w:val="009A7A6B"/>
    <w:rsid w:val="009B0A72"/>
    <w:rsid w:val="009B134D"/>
    <w:rsid w:val="009B559A"/>
    <w:rsid w:val="009C0F4C"/>
    <w:rsid w:val="009C37E3"/>
    <w:rsid w:val="009C6242"/>
    <w:rsid w:val="009D54D7"/>
    <w:rsid w:val="009D61CC"/>
    <w:rsid w:val="009D7CC2"/>
    <w:rsid w:val="009F68FA"/>
    <w:rsid w:val="00A05C12"/>
    <w:rsid w:val="00A05FDF"/>
    <w:rsid w:val="00A21E97"/>
    <w:rsid w:val="00A33125"/>
    <w:rsid w:val="00A4435D"/>
    <w:rsid w:val="00A45583"/>
    <w:rsid w:val="00A46DD4"/>
    <w:rsid w:val="00A52472"/>
    <w:rsid w:val="00A536E0"/>
    <w:rsid w:val="00A651F7"/>
    <w:rsid w:val="00A765A2"/>
    <w:rsid w:val="00A775FB"/>
    <w:rsid w:val="00A90E71"/>
    <w:rsid w:val="00AA4953"/>
    <w:rsid w:val="00AA561B"/>
    <w:rsid w:val="00AA6C6B"/>
    <w:rsid w:val="00AC51D2"/>
    <w:rsid w:val="00AF0B19"/>
    <w:rsid w:val="00AF2C74"/>
    <w:rsid w:val="00AF49E5"/>
    <w:rsid w:val="00AF6F13"/>
    <w:rsid w:val="00B031DA"/>
    <w:rsid w:val="00B06BBE"/>
    <w:rsid w:val="00B374AD"/>
    <w:rsid w:val="00B410CE"/>
    <w:rsid w:val="00B425E3"/>
    <w:rsid w:val="00B46E35"/>
    <w:rsid w:val="00B46F78"/>
    <w:rsid w:val="00B6316C"/>
    <w:rsid w:val="00B75B7B"/>
    <w:rsid w:val="00B85633"/>
    <w:rsid w:val="00BB7767"/>
    <w:rsid w:val="00BB795F"/>
    <w:rsid w:val="00BC259B"/>
    <w:rsid w:val="00BC37C7"/>
    <w:rsid w:val="00BC4DF2"/>
    <w:rsid w:val="00BC6CEB"/>
    <w:rsid w:val="00BD12FE"/>
    <w:rsid w:val="00BD26DD"/>
    <w:rsid w:val="00BD42D0"/>
    <w:rsid w:val="00BE63AA"/>
    <w:rsid w:val="00BF7597"/>
    <w:rsid w:val="00C20FD1"/>
    <w:rsid w:val="00C21A22"/>
    <w:rsid w:val="00C35F19"/>
    <w:rsid w:val="00C4149A"/>
    <w:rsid w:val="00C44FF6"/>
    <w:rsid w:val="00C560FF"/>
    <w:rsid w:val="00C56D9D"/>
    <w:rsid w:val="00C677D9"/>
    <w:rsid w:val="00C67FAA"/>
    <w:rsid w:val="00C76BE1"/>
    <w:rsid w:val="00C9565B"/>
    <w:rsid w:val="00C9759F"/>
    <w:rsid w:val="00CA3AF4"/>
    <w:rsid w:val="00CB05B1"/>
    <w:rsid w:val="00CB1C19"/>
    <w:rsid w:val="00CC3486"/>
    <w:rsid w:val="00CC43E9"/>
    <w:rsid w:val="00CC66AA"/>
    <w:rsid w:val="00CD42E3"/>
    <w:rsid w:val="00CE6A78"/>
    <w:rsid w:val="00CF060F"/>
    <w:rsid w:val="00CF079A"/>
    <w:rsid w:val="00CF4A8F"/>
    <w:rsid w:val="00D16212"/>
    <w:rsid w:val="00D276B3"/>
    <w:rsid w:val="00D30D0E"/>
    <w:rsid w:val="00D340A3"/>
    <w:rsid w:val="00D35219"/>
    <w:rsid w:val="00D53513"/>
    <w:rsid w:val="00D53CC5"/>
    <w:rsid w:val="00D761B5"/>
    <w:rsid w:val="00D76491"/>
    <w:rsid w:val="00D94CE2"/>
    <w:rsid w:val="00D9601C"/>
    <w:rsid w:val="00D96BA7"/>
    <w:rsid w:val="00DA0E69"/>
    <w:rsid w:val="00DA362A"/>
    <w:rsid w:val="00DA43E2"/>
    <w:rsid w:val="00DB12D7"/>
    <w:rsid w:val="00DC3BD1"/>
    <w:rsid w:val="00DD569D"/>
    <w:rsid w:val="00DD5765"/>
    <w:rsid w:val="00DE0ACC"/>
    <w:rsid w:val="00DE3430"/>
    <w:rsid w:val="00DE58BE"/>
    <w:rsid w:val="00DF1267"/>
    <w:rsid w:val="00DF7B91"/>
    <w:rsid w:val="00E15299"/>
    <w:rsid w:val="00E23BF1"/>
    <w:rsid w:val="00E241B7"/>
    <w:rsid w:val="00E332F7"/>
    <w:rsid w:val="00E3586A"/>
    <w:rsid w:val="00E37CCE"/>
    <w:rsid w:val="00E475AB"/>
    <w:rsid w:val="00E51B0A"/>
    <w:rsid w:val="00E52D0E"/>
    <w:rsid w:val="00E554C3"/>
    <w:rsid w:val="00E70D85"/>
    <w:rsid w:val="00E76F33"/>
    <w:rsid w:val="00E801A8"/>
    <w:rsid w:val="00E81627"/>
    <w:rsid w:val="00E8609B"/>
    <w:rsid w:val="00EA0E43"/>
    <w:rsid w:val="00EA7E82"/>
    <w:rsid w:val="00EB0382"/>
    <w:rsid w:val="00EB778B"/>
    <w:rsid w:val="00EC67C9"/>
    <w:rsid w:val="00EC7344"/>
    <w:rsid w:val="00ED0099"/>
    <w:rsid w:val="00ED0D7E"/>
    <w:rsid w:val="00ED689A"/>
    <w:rsid w:val="00EE1904"/>
    <w:rsid w:val="00EF432F"/>
    <w:rsid w:val="00F16764"/>
    <w:rsid w:val="00F175A5"/>
    <w:rsid w:val="00F17681"/>
    <w:rsid w:val="00F265E0"/>
    <w:rsid w:val="00F276D8"/>
    <w:rsid w:val="00F4166F"/>
    <w:rsid w:val="00F46C07"/>
    <w:rsid w:val="00F553B9"/>
    <w:rsid w:val="00F55B42"/>
    <w:rsid w:val="00F56B83"/>
    <w:rsid w:val="00F610B0"/>
    <w:rsid w:val="00F678C5"/>
    <w:rsid w:val="00F7053A"/>
    <w:rsid w:val="00F7448A"/>
    <w:rsid w:val="00F85B12"/>
    <w:rsid w:val="00F94B41"/>
    <w:rsid w:val="00FA0A8A"/>
    <w:rsid w:val="00FA57A7"/>
    <w:rsid w:val="00FB3F92"/>
    <w:rsid w:val="00FB67C1"/>
    <w:rsid w:val="00FC3742"/>
    <w:rsid w:val="00FD28D2"/>
    <w:rsid w:val="00FD3211"/>
    <w:rsid w:val="00FD61F9"/>
    <w:rsid w:val="00FE04DF"/>
    <w:rsid w:val="00FF1C38"/>
    <w:rsid w:val="00FF219D"/>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3FDC-06E0-487B-90CC-9A7C14E9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4</cp:revision>
  <cp:lastPrinted>2018-12-17T19:36:00Z</cp:lastPrinted>
  <dcterms:created xsi:type="dcterms:W3CDTF">2019-01-28T20:11:00Z</dcterms:created>
  <dcterms:modified xsi:type="dcterms:W3CDTF">2019-01-28T20:13:00Z</dcterms:modified>
</cp:coreProperties>
</file>